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602C1" w14:textId="1630BEE3" w:rsidR="002F6691" w:rsidRDefault="001761D6" w:rsidP="00DB71C8">
      <w:pPr>
        <w:pStyle w:val="NoSpacing"/>
        <w:jc w:val="center"/>
        <w:rPr>
          <w:rFonts w:ascii="Bookman Old Style" w:hAnsi="Bookman Old Style"/>
          <w:b/>
          <w:sz w:val="24"/>
          <w:szCs w:val="24"/>
        </w:rPr>
      </w:pPr>
      <w:r>
        <w:rPr>
          <w:rFonts w:ascii="Bookman Old Style" w:hAnsi="Bookman Old Style"/>
          <w:b/>
          <w:sz w:val="24"/>
          <w:szCs w:val="24"/>
        </w:rPr>
        <w:t>Petoskey KOA</w:t>
      </w:r>
    </w:p>
    <w:p w14:paraId="69A96DFC" w14:textId="59163039" w:rsidR="00A07438" w:rsidRPr="00892B4D" w:rsidRDefault="00674B88" w:rsidP="002F6691">
      <w:pPr>
        <w:pStyle w:val="NoSpacing"/>
        <w:jc w:val="center"/>
        <w:rPr>
          <w:rFonts w:ascii="Bookman Old Style" w:hAnsi="Bookman Old Style"/>
          <w:b/>
          <w:sz w:val="24"/>
          <w:szCs w:val="24"/>
        </w:rPr>
      </w:pPr>
      <w:r>
        <w:rPr>
          <w:rFonts w:ascii="Bookman Old Style" w:hAnsi="Bookman Old Style"/>
          <w:b/>
          <w:sz w:val="24"/>
          <w:szCs w:val="24"/>
        </w:rPr>
        <w:t>2020</w:t>
      </w:r>
      <w:r w:rsidR="00C35B83">
        <w:rPr>
          <w:rFonts w:ascii="Bookman Old Style" w:hAnsi="Bookman Old Style"/>
          <w:b/>
          <w:sz w:val="24"/>
          <w:szCs w:val="24"/>
        </w:rPr>
        <w:t xml:space="preserve"> </w:t>
      </w:r>
      <w:r w:rsidR="00A07438" w:rsidRPr="00892B4D">
        <w:rPr>
          <w:rFonts w:ascii="Bookman Old Style" w:hAnsi="Bookman Old Style"/>
          <w:b/>
          <w:sz w:val="24"/>
          <w:szCs w:val="24"/>
        </w:rPr>
        <w:t>Seasonal Guest Agreement</w:t>
      </w:r>
    </w:p>
    <w:p w14:paraId="69A96DFD" w14:textId="77777777" w:rsidR="00A07438" w:rsidRPr="00DB2689" w:rsidRDefault="00A07438" w:rsidP="00A07438">
      <w:pPr>
        <w:pStyle w:val="NoSpacing"/>
        <w:jc w:val="center"/>
        <w:rPr>
          <w:rFonts w:ascii="Bookman Old Style" w:hAnsi="Bookman Old Style"/>
          <w:b/>
          <w:sz w:val="20"/>
          <w:szCs w:val="20"/>
        </w:rPr>
      </w:pPr>
    </w:p>
    <w:p w14:paraId="69A96DFE" w14:textId="4991D0BA" w:rsidR="00A07438" w:rsidRPr="00892B4D" w:rsidRDefault="00A07438" w:rsidP="00A07438">
      <w:pPr>
        <w:pStyle w:val="NoSpacing"/>
        <w:rPr>
          <w:rFonts w:ascii="Bookman Old Style" w:hAnsi="Bookman Old Style"/>
          <w:sz w:val="24"/>
          <w:szCs w:val="24"/>
        </w:rPr>
      </w:pPr>
      <w:r w:rsidRPr="00892B4D">
        <w:rPr>
          <w:rFonts w:ascii="Bookman Old Style" w:hAnsi="Bookman Old Style"/>
          <w:sz w:val="24"/>
          <w:szCs w:val="24"/>
        </w:rPr>
        <w:t>Date</w:t>
      </w:r>
      <w:r w:rsidR="00D065DC" w:rsidRPr="00892B4D">
        <w:rPr>
          <w:rFonts w:ascii="Bookman Old Style" w:hAnsi="Bookman Old Style"/>
          <w:sz w:val="24"/>
          <w:szCs w:val="24"/>
        </w:rPr>
        <w:t>: _</w:t>
      </w:r>
      <w:r w:rsidRPr="00892B4D">
        <w:rPr>
          <w:rFonts w:ascii="Bookman Old Style" w:hAnsi="Bookman Old Style"/>
          <w:sz w:val="24"/>
          <w:szCs w:val="24"/>
        </w:rPr>
        <w:t>__________________</w:t>
      </w:r>
      <w:r w:rsidR="00000DF9">
        <w:rPr>
          <w:rFonts w:ascii="Bookman Old Style" w:hAnsi="Bookman Old Style"/>
          <w:sz w:val="24"/>
          <w:szCs w:val="24"/>
        </w:rPr>
        <w:t>________________</w:t>
      </w:r>
      <w:r w:rsidR="00000DF9">
        <w:rPr>
          <w:rFonts w:ascii="Bookman Old Style" w:hAnsi="Bookman Old Style"/>
          <w:sz w:val="24"/>
          <w:szCs w:val="24"/>
        </w:rPr>
        <w:tab/>
      </w:r>
      <w:r w:rsidR="00000DF9">
        <w:rPr>
          <w:rFonts w:ascii="Bookman Old Style" w:hAnsi="Bookman Old Style"/>
          <w:sz w:val="24"/>
          <w:szCs w:val="24"/>
        </w:rPr>
        <w:tab/>
      </w:r>
      <w:r w:rsidR="00000DF9">
        <w:rPr>
          <w:rFonts w:ascii="Bookman Old Style" w:hAnsi="Bookman Old Style"/>
          <w:sz w:val="24"/>
          <w:szCs w:val="24"/>
        </w:rPr>
        <w:tab/>
        <w:t>Site Number:</w:t>
      </w:r>
      <w:r w:rsidR="00674B88">
        <w:rPr>
          <w:rFonts w:ascii="Bookman Old Style" w:hAnsi="Bookman Old Style"/>
          <w:sz w:val="24"/>
          <w:szCs w:val="24"/>
        </w:rPr>
        <w:t xml:space="preserve"> </w:t>
      </w:r>
      <w:r w:rsidRPr="00892B4D">
        <w:rPr>
          <w:rFonts w:ascii="Bookman Old Style" w:hAnsi="Bookman Old Style"/>
          <w:sz w:val="24"/>
          <w:szCs w:val="24"/>
        </w:rPr>
        <w:t>_________________</w:t>
      </w:r>
    </w:p>
    <w:p w14:paraId="69A96DFF" w14:textId="77777777" w:rsidR="00A07438" w:rsidRPr="00FF5E58" w:rsidRDefault="00A07438" w:rsidP="00A07438">
      <w:pPr>
        <w:pStyle w:val="NoSpacing"/>
        <w:rPr>
          <w:rFonts w:ascii="Bookman Old Style" w:hAnsi="Bookman Old Style"/>
          <w:sz w:val="12"/>
          <w:szCs w:val="12"/>
        </w:rPr>
      </w:pPr>
    </w:p>
    <w:p w14:paraId="69A96E00" w14:textId="1B7A454D" w:rsidR="00A07438" w:rsidRPr="00AF3161" w:rsidRDefault="00D94B3E" w:rsidP="00A07438">
      <w:pPr>
        <w:pStyle w:val="NoSpacing"/>
        <w:jc w:val="center"/>
        <w:rPr>
          <w:rFonts w:ascii="Bookman Old Style" w:hAnsi="Bookman Old Style"/>
          <w:b/>
          <w:sz w:val="24"/>
          <w:szCs w:val="24"/>
          <w:u w:val="single"/>
        </w:rPr>
      </w:pPr>
      <w:r w:rsidRPr="00E57413">
        <w:rPr>
          <w:rFonts w:ascii="Bookman Old Style" w:hAnsi="Bookman Old Style"/>
          <w:b/>
          <w:sz w:val="24"/>
          <w:szCs w:val="24"/>
          <w:u w:val="single"/>
        </w:rPr>
        <w:t xml:space="preserve">Season Dates:  </w:t>
      </w:r>
      <w:r w:rsidR="00CA7AE3">
        <w:rPr>
          <w:rFonts w:ascii="Bookman Old Style" w:hAnsi="Bookman Old Style"/>
          <w:b/>
          <w:sz w:val="24"/>
          <w:szCs w:val="24"/>
          <w:u w:val="single"/>
        </w:rPr>
        <w:t>May 3</w:t>
      </w:r>
      <w:r w:rsidR="00D65129" w:rsidRPr="00E57413">
        <w:rPr>
          <w:rFonts w:ascii="Bookman Old Style" w:hAnsi="Bookman Old Style"/>
          <w:b/>
          <w:sz w:val="24"/>
          <w:szCs w:val="24"/>
          <w:u w:val="single"/>
        </w:rPr>
        <w:t>,</w:t>
      </w:r>
      <w:r w:rsidR="00A07438" w:rsidRPr="00E57413">
        <w:rPr>
          <w:rFonts w:ascii="Bookman Old Style" w:hAnsi="Bookman Old Style"/>
          <w:b/>
          <w:sz w:val="24"/>
          <w:szCs w:val="24"/>
          <w:u w:val="single"/>
        </w:rPr>
        <w:t xml:space="preserve"> </w:t>
      </w:r>
      <w:r w:rsidR="00674B88">
        <w:rPr>
          <w:rFonts w:ascii="Bookman Old Style" w:hAnsi="Bookman Old Style"/>
          <w:b/>
          <w:sz w:val="24"/>
          <w:szCs w:val="24"/>
          <w:u w:val="single"/>
        </w:rPr>
        <w:t>2020</w:t>
      </w:r>
      <w:r w:rsidRPr="00E57413">
        <w:rPr>
          <w:rFonts w:ascii="Bookman Old Style" w:hAnsi="Bookman Old Style"/>
          <w:b/>
          <w:sz w:val="24"/>
          <w:szCs w:val="24"/>
          <w:u w:val="single"/>
        </w:rPr>
        <w:t xml:space="preserve"> to </w:t>
      </w:r>
      <w:r w:rsidR="00CA7AE3">
        <w:rPr>
          <w:rFonts w:ascii="Bookman Old Style" w:hAnsi="Bookman Old Style"/>
          <w:b/>
          <w:sz w:val="24"/>
          <w:szCs w:val="24"/>
          <w:u w:val="single"/>
        </w:rPr>
        <w:t>October 19</w:t>
      </w:r>
      <w:r w:rsidR="00450154" w:rsidRPr="00E57413">
        <w:rPr>
          <w:rFonts w:ascii="Bookman Old Style" w:hAnsi="Bookman Old Style"/>
          <w:b/>
          <w:sz w:val="24"/>
          <w:szCs w:val="24"/>
          <w:u w:val="single"/>
        </w:rPr>
        <w:t>,</w:t>
      </w:r>
      <w:r w:rsidR="00977B3A" w:rsidRPr="00E57413">
        <w:rPr>
          <w:rFonts w:ascii="Bookman Old Style" w:hAnsi="Bookman Old Style"/>
          <w:b/>
          <w:sz w:val="24"/>
          <w:szCs w:val="24"/>
          <w:u w:val="single"/>
        </w:rPr>
        <w:t xml:space="preserve"> </w:t>
      </w:r>
      <w:r w:rsidR="00674B88">
        <w:rPr>
          <w:rFonts w:ascii="Bookman Old Style" w:hAnsi="Bookman Old Style"/>
          <w:b/>
          <w:sz w:val="24"/>
          <w:szCs w:val="24"/>
          <w:u w:val="single"/>
        </w:rPr>
        <w:t>2020</w:t>
      </w:r>
    </w:p>
    <w:p w14:paraId="69A96E01" w14:textId="77777777" w:rsidR="00A07438" w:rsidRDefault="00DA01A6" w:rsidP="00A07438">
      <w:pPr>
        <w:pStyle w:val="NoSpacing"/>
        <w:jc w:val="center"/>
        <w:rPr>
          <w:rFonts w:ascii="Bookman Old Style" w:hAnsi="Bookman Old Style"/>
          <w:i/>
          <w:sz w:val="16"/>
          <w:szCs w:val="16"/>
        </w:rPr>
      </w:pPr>
      <w:r w:rsidRPr="00892B4D">
        <w:rPr>
          <w:rFonts w:ascii="Bookman Old Style" w:hAnsi="Bookman Old Style"/>
          <w:i/>
          <w:sz w:val="16"/>
          <w:szCs w:val="16"/>
        </w:rPr>
        <w:t>Unit may be on site January 1 through December 31, but may only be occupied during season dates listed above.</w:t>
      </w:r>
    </w:p>
    <w:p w14:paraId="69A96E02" w14:textId="07019957" w:rsidR="004753C8" w:rsidRPr="00FF7FA8" w:rsidRDefault="00E03466" w:rsidP="004753C8">
      <w:pPr>
        <w:pStyle w:val="NoSpacing"/>
        <w:spacing w:after="120"/>
        <w:rPr>
          <w:rFonts w:ascii="Bookman Old Style" w:hAnsi="Bookman Old Style"/>
          <w:sz w:val="20"/>
          <w:szCs w:val="20"/>
        </w:rPr>
      </w:pPr>
      <w:r w:rsidRPr="00FF7FA8">
        <w:rPr>
          <w:rFonts w:ascii="Bookman Old Style" w:hAnsi="Bookman Old Style"/>
          <w:noProof/>
          <w:color w:val="FFFFFF" w:themeColor="background1"/>
          <w:sz w:val="16"/>
          <w:szCs w:val="16"/>
        </w:rPr>
        <mc:AlternateContent>
          <mc:Choice Requires="wps">
            <w:drawing>
              <wp:anchor distT="0" distB="0" distL="114300" distR="114300" simplePos="0" relativeHeight="251660288" behindDoc="0" locked="0" layoutInCell="1" allowOverlap="1" wp14:anchorId="1A60D1D1" wp14:editId="6364505B">
                <wp:simplePos x="0" y="0"/>
                <wp:positionH relativeFrom="column">
                  <wp:posOffset>64770</wp:posOffset>
                </wp:positionH>
                <wp:positionV relativeFrom="paragraph">
                  <wp:posOffset>217805</wp:posOffset>
                </wp:positionV>
                <wp:extent cx="134620" cy="166370"/>
                <wp:effectExtent l="0" t="0" r="17780" b="24130"/>
                <wp:wrapNone/>
                <wp:docPr id="6" name="Rectangle 6"/>
                <wp:cNvGraphicFramePr/>
                <a:graphic xmlns:a="http://schemas.openxmlformats.org/drawingml/2006/main">
                  <a:graphicData uri="http://schemas.microsoft.com/office/word/2010/wordprocessingShape">
                    <wps:wsp>
                      <wps:cNvSpPr/>
                      <wps:spPr>
                        <a:xfrm>
                          <a:off x="0" y="0"/>
                          <a:ext cx="134620" cy="1663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E13A7" id="Rectangle 6" o:spid="_x0000_s1026" style="position:absolute;margin-left:5.1pt;margin-top:17.15pt;width:10.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" fillcolor="window" strokecolor="windowText" strokeweight="2pt"/>
            </w:pict>
          </mc:Fallback>
        </mc:AlternateContent>
      </w:r>
      <w:r w:rsidR="004753C8" w:rsidRPr="00FF7FA8">
        <w:rPr>
          <w:rFonts w:ascii="Bookman Old Style" w:hAnsi="Bookman Old Style"/>
          <w:sz w:val="20"/>
          <w:szCs w:val="20"/>
        </w:rPr>
        <w:t>Check one:</w:t>
      </w:r>
    </w:p>
    <w:p w14:paraId="37AD9481" w14:textId="6641D7D3" w:rsidR="00E03466" w:rsidRPr="00FF7FA8" w:rsidRDefault="00E03466" w:rsidP="00E03466">
      <w:pPr>
        <w:pStyle w:val="NoSpacing"/>
        <w:ind w:left="360"/>
        <w:rPr>
          <w:rFonts w:ascii="Bookman Old Style" w:hAnsi="Bookman Old Style"/>
          <w:sz w:val="20"/>
          <w:szCs w:val="20"/>
        </w:rPr>
      </w:pPr>
      <w:r>
        <w:rPr>
          <w:rFonts w:ascii="Bookman Old Style" w:hAnsi="Bookman Old Style"/>
          <w:sz w:val="20"/>
          <w:szCs w:val="20"/>
        </w:rPr>
        <w:t xml:space="preserve"> </w:t>
      </w:r>
      <w:r w:rsidRPr="00FF7FA8">
        <w:rPr>
          <w:rFonts w:ascii="Bookman Old Style" w:hAnsi="Bookman Old Style"/>
          <w:sz w:val="20"/>
          <w:szCs w:val="20"/>
        </w:rPr>
        <w:t>New Seasonal Guest</w:t>
      </w:r>
    </w:p>
    <w:p w14:paraId="1926F780" w14:textId="77777777" w:rsidR="00E03466" w:rsidRPr="00FF7FA8" w:rsidRDefault="00E03466" w:rsidP="00E03466">
      <w:pPr>
        <w:pStyle w:val="NoSpacing"/>
        <w:rPr>
          <w:rFonts w:ascii="Bookman Old Style" w:hAnsi="Bookman Old Style"/>
          <w:sz w:val="16"/>
          <w:szCs w:val="16"/>
        </w:rPr>
      </w:pPr>
      <w:r w:rsidRPr="00FF7FA8">
        <w:rPr>
          <w:rFonts w:ascii="Bookman Old Style" w:hAnsi="Bookman Old Style"/>
          <w:noProof/>
          <w:color w:val="FFFFFF" w:themeColor="background1"/>
          <w:sz w:val="16"/>
          <w:szCs w:val="16"/>
        </w:rPr>
        <mc:AlternateContent>
          <mc:Choice Requires="wps">
            <w:drawing>
              <wp:anchor distT="0" distB="0" distL="114300" distR="114300" simplePos="0" relativeHeight="251658240" behindDoc="0" locked="0" layoutInCell="1" allowOverlap="1" wp14:anchorId="007E7935" wp14:editId="0EFCA619">
                <wp:simplePos x="0" y="0"/>
                <wp:positionH relativeFrom="column">
                  <wp:posOffset>59055</wp:posOffset>
                </wp:positionH>
                <wp:positionV relativeFrom="paragraph">
                  <wp:posOffset>111760</wp:posOffset>
                </wp:positionV>
                <wp:extent cx="134620" cy="166370"/>
                <wp:effectExtent l="0" t="0" r="17780" b="24130"/>
                <wp:wrapNone/>
                <wp:docPr id="7" name="Rectangle 7"/>
                <wp:cNvGraphicFramePr/>
                <a:graphic xmlns:a="http://schemas.openxmlformats.org/drawingml/2006/main">
                  <a:graphicData uri="http://schemas.microsoft.com/office/word/2010/wordprocessingShape">
                    <wps:wsp>
                      <wps:cNvSpPr/>
                      <wps:spPr>
                        <a:xfrm>
                          <a:off x="0" y="0"/>
                          <a:ext cx="134620" cy="1663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52D67" id="Rectangle 7" o:spid="_x0000_s1026" style="position:absolute;margin-left:4.65pt;margin-top:8.8pt;width:10.6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" fillcolor="window" strokecolor="windowText" strokeweight="2pt"/>
            </w:pict>
          </mc:Fallback>
        </mc:AlternateContent>
      </w:r>
    </w:p>
    <w:p w14:paraId="06F1ACCA" w14:textId="77777777" w:rsidR="00E03466" w:rsidRPr="00FF7FA8" w:rsidRDefault="00E03466" w:rsidP="00E03466">
      <w:pPr>
        <w:pStyle w:val="NoSpacing"/>
        <w:ind w:left="360"/>
        <w:rPr>
          <w:rFonts w:ascii="Bookman Old Style" w:hAnsi="Bookman Old Style"/>
          <w:sz w:val="20"/>
          <w:szCs w:val="20"/>
        </w:rPr>
      </w:pPr>
      <w:r w:rsidRPr="00FF7FA8">
        <w:rPr>
          <w:rFonts w:ascii="Bookman Old Style" w:hAnsi="Bookman Old Style"/>
          <w:sz w:val="16"/>
          <w:szCs w:val="16"/>
        </w:rPr>
        <w:t xml:space="preserve"> </w:t>
      </w:r>
      <w:r w:rsidRPr="00FF7FA8">
        <w:rPr>
          <w:rFonts w:ascii="Bookman Old Style" w:hAnsi="Bookman Old Style"/>
          <w:sz w:val="20"/>
          <w:szCs w:val="20"/>
        </w:rPr>
        <w:t>Renewal of Current Seasonal Guest</w:t>
      </w:r>
    </w:p>
    <w:p w14:paraId="69A96E06" w14:textId="77777777" w:rsidR="004753C8" w:rsidRPr="00FF5E58" w:rsidRDefault="004753C8" w:rsidP="00A07438">
      <w:pPr>
        <w:pStyle w:val="NoSpacing"/>
        <w:rPr>
          <w:rFonts w:ascii="Bookman Old Style" w:hAnsi="Bookman Old Style"/>
          <w:sz w:val="12"/>
          <w:szCs w:val="12"/>
        </w:rPr>
      </w:pPr>
    </w:p>
    <w:p w14:paraId="69A96E07" w14:textId="77777777" w:rsidR="00A07438" w:rsidRPr="00AF3161" w:rsidRDefault="00A07438" w:rsidP="00A07438">
      <w:pPr>
        <w:pStyle w:val="NoSpacing"/>
        <w:rPr>
          <w:rFonts w:ascii="Bookman Old Style" w:hAnsi="Bookman Old Style"/>
          <w:sz w:val="18"/>
          <w:szCs w:val="18"/>
        </w:rPr>
      </w:pPr>
      <w:r w:rsidRPr="00AF3161">
        <w:rPr>
          <w:rFonts w:ascii="Bookman Old Style" w:hAnsi="Bookman Old Style"/>
          <w:sz w:val="18"/>
          <w:szCs w:val="18"/>
        </w:rPr>
        <w:t>Admission to the Resort is subject to various terms and conditions.  The</w:t>
      </w:r>
      <w:r w:rsidR="002936A6" w:rsidRPr="00AF3161">
        <w:rPr>
          <w:rFonts w:ascii="Bookman Old Style" w:hAnsi="Bookman Old Style"/>
          <w:sz w:val="18"/>
          <w:szCs w:val="18"/>
        </w:rPr>
        <w:t xml:space="preserve"> rules are contained in this document and the attached rules and regulations and must be adhered to by all guests</w:t>
      </w:r>
      <w:r w:rsidR="00FD51DB" w:rsidRPr="00AF3161">
        <w:rPr>
          <w:rFonts w:ascii="Bookman Old Style" w:hAnsi="Bookman Old Style"/>
          <w:sz w:val="18"/>
          <w:szCs w:val="18"/>
        </w:rPr>
        <w:t>.</w:t>
      </w:r>
    </w:p>
    <w:p w14:paraId="69A96E08" w14:textId="77777777" w:rsidR="00FD51DB" w:rsidRPr="00FF5E58" w:rsidRDefault="00FD51DB" w:rsidP="00A07438">
      <w:pPr>
        <w:pStyle w:val="NoSpacing"/>
        <w:rPr>
          <w:rFonts w:ascii="Bookman Old Style" w:hAnsi="Bookman Old Style"/>
          <w:sz w:val="12"/>
          <w:szCs w:val="12"/>
        </w:rPr>
      </w:pPr>
    </w:p>
    <w:p w14:paraId="69A96E09" w14:textId="77777777" w:rsidR="00FD51DB" w:rsidRPr="00AF3161" w:rsidRDefault="00FD51DB" w:rsidP="00A07438">
      <w:pPr>
        <w:pStyle w:val="NoSpacing"/>
        <w:rPr>
          <w:rFonts w:ascii="Bookman Old Style" w:hAnsi="Bookman Old Style"/>
          <w:sz w:val="18"/>
          <w:szCs w:val="18"/>
        </w:rPr>
      </w:pPr>
      <w:r w:rsidRPr="00AF3161">
        <w:rPr>
          <w:rFonts w:ascii="Bookman Old Style" w:hAnsi="Bookman Old Style"/>
          <w:sz w:val="18"/>
          <w:szCs w:val="18"/>
        </w:rPr>
        <w:t>Further:</w:t>
      </w:r>
    </w:p>
    <w:p w14:paraId="3B13085E" w14:textId="25BB5000" w:rsidR="00000DF9" w:rsidRPr="006153BF" w:rsidRDefault="00000DF9" w:rsidP="00000DF9">
      <w:pPr>
        <w:pStyle w:val="ListParagraph"/>
        <w:numPr>
          <w:ilvl w:val="0"/>
          <w:numId w:val="20"/>
        </w:numPr>
        <w:spacing w:after="0" w:line="240" w:lineRule="auto"/>
        <w:rPr>
          <w:rFonts w:ascii="Bookman Old Style" w:hAnsi="Bookman Old Style"/>
          <w:sz w:val="18"/>
          <w:szCs w:val="18"/>
        </w:rPr>
      </w:pPr>
      <w:r w:rsidRPr="006153BF">
        <w:rPr>
          <w:rFonts w:ascii="Bookman Old Style" w:hAnsi="Bookman Old Style"/>
          <w:sz w:val="18"/>
          <w:szCs w:val="18"/>
        </w:rPr>
        <w:t xml:space="preserve">A seasonal reservation (stay) is not considered confirmed unless all required deposits and payments have been made in accordance with the payment policy and a signed seasonal site agreement is on file. </w:t>
      </w:r>
      <w:r w:rsidR="00321350">
        <w:rPr>
          <w:rFonts w:ascii="Bookman Old Style" w:hAnsi="Bookman Old Style"/>
          <w:sz w:val="18"/>
          <w:szCs w:val="18"/>
        </w:rPr>
        <w:t>Existing Seasonal guests have an exclusive window to renew the site they currently occupy until the end of the current season. If the required deposit and signed seasonal agreement are not on file with the office, the park reserves the right to offer that site to other guests.</w:t>
      </w:r>
    </w:p>
    <w:p w14:paraId="6434E03A" w14:textId="77777777" w:rsidR="00000DF9" w:rsidRPr="006153BF" w:rsidRDefault="00000DF9" w:rsidP="00000DF9">
      <w:pPr>
        <w:pStyle w:val="ListParagraph"/>
        <w:numPr>
          <w:ilvl w:val="0"/>
          <w:numId w:val="20"/>
        </w:numPr>
        <w:spacing w:after="0" w:line="240" w:lineRule="auto"/>
        <w:rPr>
          <w:rFonts w:ascii="Bookman Old Style" w:hAnsi="Bookman Old Style"/>
          <w:sz w:val="18"/>
          <w:szCs w:val="18"/>
        </w:rPr>
      </w:pPr>
      <w:r w:rsidRPr="006153BF">
        <w:rPr>
          <w:rFonts w:ascii="Bookman Old Style" w:hAnsi="Bookman Old Style"/>
          <w:sz w:val="18"/>
          <w:szCs w:val="18"/>
        </w:rPr>
        <w:t xml:space="preserve">Guests must accept the agreement as it is written; </w:t>
      </w:r>
      <w:proofErr w:type="gramStart"/>
      <w:r w:rsidRPr="006153BF">
        <w:rPr>
          <w:rFonts w:ascii="Bookman Old Style" w:hAnsi="Bookman Old Style"/>
          <w:sz w:val="18"/>
          <w:szCs w:val="18"/>
        </w:rPr>
        <w:t>handwritten</w:t>
      </w:r>
      <w:proofErr w:type="gramEnd"/>
      <w:r w:rsidRPr="006153BF">
        <w:rPr>
          <w:rFonts w:ascii="Bookman Old Style" w:hAnsi="Bookman Old Style"/>
          <w:sz w:val="18"/>
          <w:szCs w:val="18"/>
        </w:rPr>
        <w:t xml:space="preserve"> or crossed out items are not binding on the resort.</w:t>
      </w:r>
    </w:p>
    <w:p w14:paraId="5B8B085B" w14:textId="77777777" w:rsidR="00000DF9" w:rsidRPr="006153BF" w:rsidRDefault="00000DF9" w:rsidP="00000DF9">
      <w:pPr>
        <w:pStyle w:val="ListParagraph"/>
        <w:numPr>
          <w:ilvl w:val="0"/>
          <w:numId w:val="20"/>
        </w:numPr>
        <w:spacing w:after="0" w:line="240" w:lineRule="auto"/>
        <w:rPr>
          <w:rFonts w:ascii="Bookman Old Style" w:hAnsi="Bookman Old Style"/>
          <w:sz w:val="18"/>
          <w:szCs w:val="18"/>
        </w:rPr>
      </w:pPr>
      <w:r w:rsidRPr="006153BF">
        <w:rPr>
          <w:rFonts w:ascii="Bookman Old Style" w:hAnsi="Bookman Old Style"/>
          <w:sz w:val="18"/>
          <w:szCs w:val="18"/>
        </w:rPr>
        <w:t>Visitor agrees not to use photographs/recording (or reproduction thereof) taken during the visit for commercial purpose.</w:t>
      </w:r>
    </w:p>
    <w:p w14:paraId="604491D8" w14:textId="501CFC01" w:rsidR="00000DF9" w:rsidRPr="006153BF" w:rsidRDefault="00000DF9" w:rsidP="00000DF9">
      <w:pPr>
        <w:pStyle w:val="ListParagraph"/>
        <w:numPr>
          <w:ilvl w:val="0"/>
          <w:numId w:val="20"/>
        </w:numPr>
        <w:spacing w:after="0" w:line="240" w:lineRule="auto"/>
        <w:rPr>
          <w:rFonts w:ascii="Bookman Old Style" w:hAnsi="Bookman Old Style"/>
          <w:sz w:val="18"/>
          <w:szCs w:val="18"/>
        </w:rPr>
      </w:pPr>
      <w:r w:rsidRPr="006153BF">
        <w:rPr>
          <w:rFonts w:ascii="Bookman Old Style" w:hAnsi="Bookman Old Style"/>
          <w:sz w:val="18"/>
          <w:szCs w:val="18"/>
        </w:rPr>
        <w:t xml:space="preserve">This resort is not a manufactured housing community; </w:t>
      </w:r>
      <w:r w:rsidR="00D94315" w:rsidRPr="006153BF">
        <w:rPr>
          <w:rFonts w:ascii="Bookman Old Style" w:hAnsi="Bookman Old Style"/>
          <w:sz w:val="18"/>
          <w:szCs w:val="18"/>
        </w:rPr>
        <w:t>Therefore</w:t>
      </w:r>
      <w:r w:rsidRPr="006153BF">
        <w:rPr>
          <w:rFonts w:ascii="Bookman Old Style" w:hAnsi="Bookman Old Style"/>
          <w:sz w:val="18"/>
          <w:szCs w:val="18"/>
        </w:rPr>
        <w:t>, consumers may not be protected under any state and /or local laws in connection with manufactured housing communities.</w:t>
      </w:r>
    </w:p>
    <w:p w14:paraId="69A96E0E" w14:textId="77777777" w:rsidR="008E5F37" w:rsidRPr="00FF5E58" w:rsidRDefault="008E5F37" w:rsidP="00000DF9">
      <w:pPr>
        <w:pStyle w:val="NoSpacing"/>
        <w:rPr>
          <w:rFonts w:ascii="Bookman Old Style" w:hAnsi="Bookman Old Style"/>
          <w:sz w:val="12"/>
          <w:szCs w:val="12"/>
        </w:rPr>
      </w:pPr>
    </w:p>
    <w:p w14:paraId="69A96E0F" w14:textId="77777777" w:rsidR="00AF3161" w:rsidRPr="00AF3161" w:rsidRDefault="00AF3161" w:rsidP="008E5F37">
      <w:pPr>
        <w:pStyle w:val="NoSpacing"/>
        <w:rPr>
          <w:rFonts w:ascii="Bookman Old Style" w:hAnsi="Bookman Old Style"/>
          <w:b/>
          <w:sz w:val="18"/>
          <w:szCs w:val="18"/>
          <w:u w:val="single"/>
        </w:rPr>
      </w:pPr>
      <w:r w:rsidRPr="00AF3161">
        <w:rPr>
          <w:rFonts w:ascii="Bookman Old Style" w:hAnsi="Bookman Old Style"/>
          <w:b/>
          <w:sz w:val="18"/>
          <w:szCs w:val="18"/>
          <w:u w:val="single"/>
        </w:rPr>
        <w:t xml:space="preserve">I.  </w:t>
      </w:r>
      <w:r>
        <w:rPr>
          <w:rFonts w:ascii="Bookman Old Style" w:hAnsi="Bookman Old Style"/>
          <w:b/>
          <w:sz w:val="18"/>
          <w:szCs w:val="18"/>
          <w:u w:val="single"/>
        </w:rPr>
        <w:t>APPLICANT(S)</w:t>
      </w:r>
    </w:p>
    <w:p w14:paraId="69A96E10" w14:textId="77777777" w:rsidR="00AF3161" w:rsidRPr="00FF5E58" w:rsidRDefault="00AF3161" w:rsidP="008E5F37">
      <w:pPr>
        <w:pStyle w:val="NoSpacing"/>
        <w:rPr>
          <w:rFonts w:ascii="Bookman Old Style" w:hAnsi="Bookman Old Style"/>
          <w:sz w:val="12"/>
          <w:szCs w:val="12"/>
        </w:rPr>
      </w:pPr>
    </w:p>
    <w:tbl>
      <w:tblPr>
        <w:tblStyle w:val="TableGrid"/>
        <w:tblW w:w="0" w:type="auto"/>
        <w:tblLook w:val="04A0" w:firstRow="1" w:lastRow="0" w:firstColumn="1" w:lastColumn="0" w:noHBand="0" w:noVBand="1"/>
      </w:tblPr>
      <w:tblGrid>
        <w:gridCol w:w="1703"/>
        <w:gridCol w:w="4133"/>
        <w:gridCol w:w="4378"/>
      </w:tblGrid>
      <w:tr w:rsidR="008E5F37" w:rsidRPr="00AF3161" w14:paraId="69A96E17" w14:textId="77777777" w:rsidTr="004B7BB1">
        <w:tc>
          <w:tcPr>
            <w:tcW w:w="1728" w:type="dxa"/>
          </w:tcPr>
          <w:p w14:paraId="69A96E11" w14:textId="77777777" w:rsidR="008E5F37" w:rsidRPr="00AF3161" w:rsidRDefault="008E5F37" w:rsidP="008E5F37">
            <w:pPr>
              <w:pStyle w:val="NoSpacing"/>
              <w:rPr>
                <w:rFonts w:ascii="Bookman Old Style" w:hAnsi="Bookman Old Style"/>
                <w:sz w:val="18"/>
                <w:szCs w:val="18"/>
              </w:rPr>
            </w:pPr>
          </w:p>
          <w:p w14:paraId="69A96E12" w14:textId="77777777" w:rsidR="00097286" w:rsidRPr="00AF3161" w:rsidRDefault="00097286" w:rsidP="008E5F37">
            <w:pPr>
              <w:pStyle w:val="NoSpacing"/>
              <w:rPr>
                <w:rFonts w:ascii="Bookman Old Style" w:hAnsi="Bookman Old Style"/>
                <w:sz w:val="18"/>
                <w:szCs w:val="18"/>
              </w:rPr>
            </w:pPr>
          </w:p>
        </w:tc>
        <w:tc>
          <w:tcPr>
            <w:tcW w:w="4230" w:type="dxa"/>
          </w:tcPr>
          <w:p w14:paraId="69A96E13" w14:textId="77777777" w:rsidR="00097286" w:rsidRPr="00AF3161" w:rsidRDefault="00097286" w:rsidP="008E5F37">
            <w:pPr>
              <w:pStyle w:val="NoSpacing"/>
              <w:rPr>
                <w:rFonts w:ascii="Bookman Old Style" w:hAnsi="Bookman Old Style"/>
                <w:b/>
                <w:sz w:val="18"/>
                <w:szCs w:val="18"/>
              </w:rPr>
            </w:pPr>
            <w:r w:rsidRPr="00AF3161">
              <w:rPr>
                <w:rFonts w:ascii="Bookman Old Style" w:hAnsi="Bookman Old Style"/>
                <w:b/>
                <w:sz w:val="18"/>
                <w:szCs w:val="18"/>
              </w:rPr>
              <w:t>Applicant One-Name</w:t>
            </w:r>
            <w:r w:rsidR="004B7BB1" w:rsidRPr="00AF3161">
              <w:rPr>
                <w:rFonts w:ascii="Bookman Old Style" w:hAnsi="Bookman Old Style"/>
                <w:b/>
                <w:sz w:val="18"/>
                <w:szCs w:val="18"/>
              </w:rPr>
              <w:t xml:space="preserve"> (first and last)</w:t>
            </w:r>
          </w:p>
        </w:tc>
        <w:tc>
          <w:tcPr>
            <w:tcW w:w="4482" w:type="dxa"/>
          </w:tcPr>
          <w:p w14:paraId="69A96E14" w14:textId="77777777" w:rsidR="008E5F37" w:rsidRPr="00AF3161" w:rsidRDefault="00097286" w:rsidP="008E5F37">
            <w:pPr>
              <w:pStyle w:val="NoSpacing"/>
              <w:rPr>
                <w:rFonts w:ascii="Bookman Old Style" w:hAnsi="Bookman Old Style"/>
                <w:b/>
                <w:sz w:val="18"/>
                <w:szCs w:val="18"/>
              </w:rPr>
            </w:pPr>
            <w:r w:rsidRPr="00AF3161">
              <w:rPr>
                <w:rFonts w:ascii="Bookman Old Style" w:hAnsi="Bookman Old Style"/>
                <w:b/>
                <w:sz w:val="18"/>
                <w:szCs w:val="18"/>
              </w:rPr>
              <w:t xml:space="preserve">Applicant Two-Name </w:t>
            </w:r>
            <w:r w:rsidR="004B7BB1" w:rsidRPr="00AF3161">
              <w:rPr>
                <w:rFonts w:ascii="Bookman Old Style" w:hAnsi="Bookman Old Style"/>
                <w:b/>
                <w:sz w:val="18"/>
                <w:szCs w:val="18"/>
              </w:rPr>
              <w:t>(first and last)</w:t>
            </w:r>
          </w:p>
          <w:p w14:paraId="69A96E15" w14:textId="77777777" w:rsidR="00E13D97" w:rsidRPr="00AF3161" w:rsidRDefault="00E13D97" w:rsidP="008E5F37">
            <w:pPr>
              <w:pStyle w:val="NoSpacing"/>
              <w:rPr>
                <w:rFonts w:ascii="Bookman Old Style" w:hAnsi="Bookman Old Style"/>
                <w:b/>
                <w:sz w:val="18"/>
                <w:szCs w:val="18"/>
              </w:rPr>
            </w:pPr>
          </w:p>
          <w:p w14:paraId="69A96E16" w14:textId="77777777" w:rsidR="00E13D97" w:rsidRPr="00AF3161" w:rsidRDefault="00E13D97" w:rsidP="008E5F37">
            <w:pPr>
              <w:pStyle w:val="NoSpacing"/>
              <w:rPr>
                <w:rFonts w:ascii="Bookman Old Style" w:hAnsi="Bookman Old Style"/>
                <w:sz w:val="18"/>
                <w:szCs w:val="18"/>
              </w:rPr>
            </w:pPr>
          </w:p>
        </w:tc>
      </w:tr>
      <w:tr w:rsidR="008E5F37" w:rsidRPr="00AF3161" w14:paraId="69A96E1C" w14:textId="77777777" w:rsidTr="004B7BB1">
        <w:tc>
          <w:tcPr>
            <w:tcW w:w="1728" w:type="dxa"/>
          </w:tcPr>
          <w:p w14:paraId="69A96E18" w14:textId="77777777" w:rsidR="008E5F3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Home Address</w:t>
            </w:r>
          </w:p>
          <w:p w14:paraId="69A96E19" w14:textId="77777777" w:rsidR="00E13D97" w:rsidRPr="00AF3161" w:rsidRDefault="00E13D97" w:rsidP="008E5F37">
            <w:pPr>
              <w:pStyle w:val="NoSpacing"/>
              <w:rPr>
                <w:rFonts w:ascii="Bookman Old Style" w:hAnsi="Bookman Old Style"/>
                <w:sz w:val="18"/>
                <w:szCs w:val="18"/>
              </w:rPr>
            </w:pPr>
          </w:p>
        </w:tc>
        <w:tc>
          <w:tcPr>
            <w:tcW w:w="4230" w:type="dxa"/>
          </w:tcPr>
          <w:p w14:paraId="69A96E1A" w14:textId="77777777" w:rsidR="008E5F37" w:rsidRPr="00AF3161" w:rsidRDefault="008E5F37" w:rsidP="008E5F37">
            <w:pPr>
              <w:pStyle w:val="NoSpacing"/>
              <w:rPr>
                <w:rFonts w:ascii="Bookman Old Style" w:hAnsi="Bookman Old Style"/>
                <w:sz w:val="18"/>
                <w:szCs w:val="18"/>
              </w:rPr>
            </w:pPr>
          </w:p>
        </w:tc>
        <w:tc>
          <w:tcPr>
            <w:tcW w:w="4482" w:type="dxa"/>
          </w:tcPr>
          <w:p w14:paraId="69A96E1B" w14:textId="77777777" w:rsidR="008E5F37" w:rsidRPr="00AF3161" w:rsidRDefault="008E5F37" w:rsidP="008E5F37">
            <w:pPr>
              <w:pStyle w:val="NoSpacing"/>
              <w:rPr>
                <w:rFonts w:ascii="Bookman Old Style" w:hAnsi="Bookman Old Style"/>
                <w:sz w:val="18"/>
                <w:szCs w:val="18"/>
              </w:rPr>
            </w:pPr>
          </w:p>
        </w:tc>
      </w:tr>
      <w:tr w:rsidR="00E13D97" w:rsidRPr="00AF3161" w14:paraId="69A96E21" w14:textId="77777777" w:rsidTr="004B7BB1">
        <w:tc>
          <w:tcPr>
            <w:tcW w:w="1728" w:type="dxa"/>
          </w:tcPr>
          <w:p w14:paraId="69A96E1D"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Primary Phone</w:t>
            </w:r>
          </w:p>
          <w:p w14:paraId="69A96E1E" w14:textId="77777777" w:rsidR="00E13D97" w:rsidRPr="00AF3161" w:rsidRDefault="00E13D97" w:rsidP="008E5F37">
            <w:pPr>
              <w:pStyle w:val="NoSpacing"/>
              <w:rPr>
                <w:rFonts w:ascii="Bookman Old Style" w:hAnsi="Bookman Old Style"/>
                <w:sz w:val="18"/>
                <w:szCs w:val="18"/>
              </w:rPr>
            </w:pPr>
          </w:p>
        </w:tc>
        <w:tc>
          <w:tcPr>
            <w:tcW w:w="4230" w:type="dxa"/>
          </w:tcPr>
          <w:p w14:paraId="69A96E1F" w14:textId="77777777" w:rsidR="00E13D97" w:rsidRPr="00AF3161" w:rsidRDefault="00E13D97" w:rsidP="008E5F37">
            <w:pPr>
              <w:pStyle w:val="NoSpacing"/>
              <w:rPr>
                <w:rFonts w:ascii="Bookman Old Style" w:hAnsi="Bookman Old Style"/>
                <w:sz w:val="18"/>
                <w:szCs w:val="18"/>
              </w:rPr>
            </w:pPr>
          </w:p>
        </w:tc>
        <w:tc>
          <w:tcPr>
            <w:tcW w:w="4482" w:type="dxa"/>
          </w:tcPr>
          <w:p w14:paraId="69A96E20" w14:textId="77777777" w:rsidR="00E13D97" w:rsidRPr="00AF3161" w:rsidRDefault="00E13D97" w:rsidP="008E5F37">
            <w:pPr>
              <w:pStyle w:val="NoSpacing"/>
              <w:rPr>
                <w:rFonts w:ascii="Bookman Old Style" w:hAnsi="Bookman Old Style"/>
                <w:sz w:val="18"/>
                <w:szCs w:val="18"/>
              </w:rPr>
            </w:pPr>
          </w:p>
        </w:tc>
      </w:tr>
      <w:tr w:rsidR="00E13D97" w:rsidRPr="00AF3161" w14:paraId="69A96E26" w14:textId="77777777" w:rsidTr="004B7BB1">
        <w:tc>
          <w:tcPr>
            <w:tcW w:w="1728" w:type="dxa"/>
          </w:tcPr>
          <w:p w14:paraId="69A96E22"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Other Phone</w:t>
            </w:r>
          </w:p>
          <w:p w14:paraId="69A96E23" w14:textId="77777777" w:rsidR="00E13D97" w:rsidRPr="00AF3161" w:rsidRDefault="00E13D97" w:rsidP="008E5F37">
            <w:pPr>
              <w:pStyle w:val="NoSpacing"/>
              <w:rPr>
                <w:rFonts w:ascii="Bookman Old Style" w:hAnsi="Bookman Old Style"/>
                <w:sz w:val="18"/>
                <w:szCs w:val="18"/>
              </w:rPr>
            </w:pPr>
          </w:p>
        </w:tc>
        <w:tc>
          <w:tcPr>
            <w:tcW w:w="4230" w:type="dxa"/>
          </w:tcPr>
          <w:p w14:paraId="69A96E24" w14:textId="77777777" w:rsidR="00E13D97" w:rsidRPr="00AF3161" w:rsidRDefault="00E13D97" w:rsidP="008E5F37">
            <w:pPr>
              <w:pStyle w:val="NoSpacing"/>
              <w:rPr>
                <w:rFonts w:ascii="Bookman Old Style" w:hAnsi="Bookman Old Style"/>
                <w:sz w:val="18"/>
                <w:szCs w:val="18"/>
              </w:rPr>
            </w:pPr>
          </w:p>
        </w:tc>
        <w:tc>
          <w:tcPr>
            <w:tcW w:w="4482" w:type="dxa"/>
          </w:tcPr>
          <w:p w14:paraId="69A96E25" w14:textId="77777777" w:rsidR="00E13D97" w:rsidRPr="00AF3161" w:rsidRDefault="00E13D97" w:rsidP="008E5F37">
            <w:pPr>
              <w:pStyle w:val="NoSpacing"/>
              <w:rPr>
                <w:rFonts w:ascii="Bookman Old Style" w:hAnsi="Bookman Old Style"/>
                <w:sz w:val="18"/>
                <w:szCs w:val="18"/>
              </w:rPr>
            </w:pPr>
          </w:p>
        </w:tc>
      </w:tr>
      <w:tr w:rsidR="00E13D97" w:rsidRPr="00AF3161" w14:paraId="69A96E2B" w14:textId="77777777" w:rsidTr="004B7BB1">
        <w:tc>
          <w:tcPr>
            <w:tcW w:w="1728" w:type="dxa"/>
          </w:tcPr>
          <w:p w14:paraId="69A96E27"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Email</w:t>
            </w:r>
          </w:p>
          <w:p w14:paraId="69A96E28" w14:textId="77777777" w:rsidR="00E13D97" w:rsidRPr="00AF3161" w:rsidRDefault="00E13D97" w:rsidP="008E5F37">
            <w:pPr>
              <w:pStyle w:val="NoSpacing"/>
              <w:rPr>
                <w:rFonts w:ascii="Bookman Old Style" w:hAnsi="Bookman Old Style"/>
                <w:sz w:val="18"/>
                <w:szCs w:val="18"/>
              </w:rPr>
            </w:pPr>
          </w:p>
        </w:tc>
        <w:tc>
          <w:tcPr>
            <w:tcW w:w="4230" w:type="dxa"/>
          </w:tcPr>
          <w:p w14:paraId="69A96E29" w14:textId="77777777" w:rsidR="00E13D97" w:rsidRPr="00AF3161" w:rsidRDefault="00E13D97" w:rsidP="008E5F37">
            <w:pPr>
              <w:pStyle w:val="NoSpacing"/>
              <w:rPr>
                <w:rFonts w:ascii="Bookman Old Style" w:hAnsi="Bookman Old Style"/>
                <w:sz w:val="18"/>
                <w:szCs w:val="18"/>
              </w:rPr>
            </w:pPr>
          </w:p>
        </w:tc>
        <w:tc>
          <w:tcPr>
            <w:tcW w:w="4482" w:type="dxa"/>
          </w:tcPr>
          <w:p w14:paraId="69A96E2A" w14:textId="77777777" w:rsidR="00E13D97" w:rsidRPr="00AF3161" w:rsidRDefault="00E13D97" w:rsidP="008E5F37">
            <w:pPr>
              <w:pStyle w:val="NoSpacing"/>
              <w:rPr>
                <w:rFonts w:ascii="Bookman Old Style" w:hAnsi="Bookman Old Style"/>
                <w:sz w:val="18"/>
                <w:szCs w:val="18"/>
              </w:rPr>
            </w:pPr>
          </w:p>
        </w:tc>
      </w:tr>
    </w:tbl>
    <w:p w14:paraId="69A96E2C" w14:textId="77777777" w:rsidR="008E5F37" w:rsidRPr="00FF5E58" w:rsidRDefault="008E5F37" w:rsidP="008E5F37">
      <w:pPr>
        <w:pStyle w:val="NoSpacing"/>
        <w:rPr>
          <w:rFonts w:ascii="Bookman Old Style" w:hAnsi="Bookman Old Style"/>
          <w:sz w:val="12"/>
          <w:szCs w:val="12"/>
        </w:rPr>
      </w:pPr>
    </w:p>
    <w:p w14:paraId="69A96E2D" w14:textId="77777777" w:rsidR="00AF3161" w:rsidRPr="00AF3161" w:rsidRDefault="00AF3161" w:rsidP="008E5F37">
      <w:pPr>
        <w:pStyle w:val="NoSpacing"/>
        <w:rPr>
          <w:rFonts w:ascii="Bookman Old Style" w:hAnsi="Bookman Old Style"/>
          <w:b/>
          <w:sz w:val="18"/>
          <w:szCs w:val="18"/>
          <w:u w:val="single"/>
        </w:rPr>
      </w:pPr>
      <w:r w:rsidRPr="00AF3161">
        <w:rPr>
          <w:rFonts w:ascii="Bookman Old Style" w:hAnsi="Bookman Old Style"/>
          <w:b/>
          <w:sz w:val="18"/>
          <w:szCs w:val="18"/>
          <w:u w:val="single"/>
        </w:rPr>
        <w:t>II</w:t>
      </w:r>
      <w:proofErr w:type="gramStart"/>
      <w:r w:rsidRPr="00AF3161">
        <w:rPr>
          <w:rFonts w:ascii="Bookman Old Style" w:hAnsi="Bookman Old Style"/>
          <w:b/>
          <w:sz w:val="18"/>
          <w:szCs w:val="18"/>
          <w:u w:val="single"/>
        </w:rPr>
        <w:t xml:space="preserve">.  </w:t>
      </w:r>
      <w:r w:rsidR="00E06D45">
        <w:rPr>
          <w:rFonts w:ascii="Bookman Old Style" w:hAnsi="Bookman Old Style"/>
          <w:b/>
          <w:sz w:val="18"/>
          <w:szCs w:val="18"/>
          <w:u w:val="single"/>
        </w:rPr>
        <w:t>REGISTERED</w:t>
      </w:r>
      <w:proofErr w:type="gramEnd"/>
      <w:r w:rsidR="00E06D45">
        <w:rPr>
          <w:rFonts w:ascii="Bookman Old Style" w:hAnsi="Bookman Old Style"/>
          <w:b/>
          <w:sz w:val="18"/>
          <w:szCs w:val="18"/>
          <w:u w:val="single"/>
        </w:rPr>
        <w:t xml:space="preserve"> PERSONS</w:t>
      </w:r>
    </w:p>
    <w:p w14:paraId="69A96E2E" w14:textId="77777777" w:rsidR="00AF3161" w:rsidRPr="00AF3161" w:rsidRDefault="00AF3161" w:rsidP="008E5F37">
      <w:pPr>
        <w:pStyle w:val="NoSpacing"/>
        <w:rPr>
          <w:rFonts w:ascii="Bookman Old Style" w:hAnsi="Bookman Old Style"/>
          <w:sz w:val="18"/>
          <w:szCs w:val="18"/>
        </w:rPr>
      </w:pPr>
    </w:p>
    <w:p w14:paraId="69A96E2F" w14:textId="77777777" w:rsidR="00AF3161" w:rsidRDefault="00AF3161" w:rsidP="00AF3161">
      <w:pPr>
        <w:pStyle w:val="NoSpacing"/>
        <w:rPr>
          <w:rFonts w:ascii="Bookman Old Style" w:hAnsi="Bookman Old Style"/>
          <w:b/>
          <w:sz w:val="18"/>
          <w:szCs w:val="18"/>
        </w:rPr>
      </w:pPr>
      <w:r w:rsidRPr="00AF3161">
        <w:rPr>
          <w:rFonts w:ascii="Bookman Old Style" w:hAnsi="Bookman Old Style"/>
          <w:sz w:val="18"/>
          <w:szCs w:val="18"/>
        </w:rPr>
        <w:t xml:space="preserve">List names, ages, and relationships of all registered persons to the Applicant (limited to two adults and four dependent children up to age 18).  </w:t>
      </w:r>
      <w:r w:rsidR="00F417CD" w:rsidRPr="007C32C0">
        <w:rPr>
          <w:rFonts w:ascii="Bookman Old Style" w:hAnsi="Bookman Old Style"/>
          <w:sz w:val="18"/>
          <w:szCs w:val="18"/>
        </w:rPr>
        <w:t xml:space="preserve">Additional campers are an additional </w:t>
      </w:r>
      <w:r w:rsidR="00F417CD" w:rsidRPr="00BB233F">
        <w:rPr>
          <w:rFonts w:ascii="Bookman Old Style" w:hAnsi="Bookman Old Style"/>
          <w:b/>
          <w:sz w:val="18"/>
          <w:szCs w:val="18"/>
        </w:rPr>
        <w:t>$________ per person.</w:t>
      </w:r>
    </w:p>
    <w:p w14:paraId="69A96E30" w14:textId="77777777" w:rsidR="00F417CD" w:rsidRPr="00AF3161" w:rsidRDefault="00F417CD" w:rsidP="00AF3161">
      <w:pPr>
        <w:pStyle w:val="NoSpacing"/>
        <w:rPr>
          <w:rFonts w:ascii="Bookman Old Style" w:hAnsi="Bookman Old Style"/>
          <w:sz w:val="18"/>
          <w:szCs w:val="18"/>
        </w:rPr>
      </w:pPr>
    </w:p>
    <w:p w14:paraId="69A96E31" w14:textId="77777777" w:rsidR="00E13D97" w:rsidRPr="00FF5E58" w:rsidRDefault="00E13D97" w:rsidP="008E5F37">
      <w:pPr>
        <w:pStyle w:val="NoSpacing"/>
        <w:rPr>
          <w:rFonts w:ascii="Bookman Old Style" w:hAnsi="Bookman Old Style"/>
          <w:sz w:val="12"/>
          <w:szCs w:val="12"/>
        </w:rPr>
      </w:pPr>
    </w:p>
    <w:tbl>
      <w:tblPr>
        <w:tblStyle w:val="TableGrid"/>
        <w:tblW w:w="0" w:type="auto"/>
        <w:tblLook w:val="04A0" w:firstRow="1" w:lastRow="0" w:firstColumn="1" w:lastColumn="0" w:noHBand="0" w:noVBand="1"/>
      </w:tblPr>
      <w:tblGrid>
        <w:gridCol w:w="3786"/>
        <w:gridCol w:w="1305"/>
        <w:gridCol w:w="2556"/>
        <w:gridCol w:w="2567"/>
      </w:tblGrid>
      <w:tr w:rsidR="00AF3161" w:rsidRPr="00AF3161" w14:paraId="69A96E36" w14:textId="77777777" w:rsidTr="00807BE2">
        <w:tc>
          <w:tcPr>
            <w:tcW w:w="3888" w:type="dxa"/>
          </w:tcPr>
          <w:p w14:paraId="69A96E32" w14:textId="77777777" w:rsidR="00AF3161" w:rsidRPr="00AF3161" w:rsidRDefault="00AF3161" w:rsidP="00807BE2">
            <w:pPr>
              <w:pStyle w:val="NoSpacing"/>
              <w:rPr>
                <w:rFonts w:ascii="Bookman Old Style" w:hAnsi="Bookman Old Style"/>
                <w:sz w:val="18"/>
                <w:szCs w:val="18"/>
              </w:rPr>
            </w:pPr>
            <w:r w:rsidRPr="00AF3161">
              <w:rPr>
                <w:rFonts w:ascii="Bookman Old Style" w:hAnsi="Bookman Old Style"/>
                <w:sz w:val="18"/>
                <w:szCs w:val="18"/>
              </w:rPr>
              <w:t>Name:  Last, First</w:t>
            </w:r>
          </w:p>
        </w:tc>
        <w:tc>
          <w:tcPr>
            <w:tcW w:w="1332" w:type="dxa"/>
          </w:tcPr>
          <w:p w14:paraId="69A96E33" w14:textId="77777777" w:rsidR="00AF3161" w:rsidRPr="00AF3161" w:rsidRDefault="00AF3161" w:rsidP="00807BE2">
            <w:pPr>
              <w:pStyle w:val="NoSpacing"/>
              <w:rPr>
                <w:rFonts w:ascii="Bookman Old Style" w:hAnsi="Bookman Old Style"/>
                <w:sz w:val="18"/>
                <w:szCs w:val="18"/>
              </w:rPr>
            </w:pPr>
            <w:r w:rsidRPr="00AF3161">
              <w:rPr>
                <w:rFonts w:ascii="Bookman Old Style" w:hAnsi="Bookman Old Style"/>
                <w:sz w:val="18"/>
                <w:szCs w:val="18"/>
              </w:rPr>
              <w:t>Age</w:t>
            </w:r>
          </w:p>
        </w:tc>
        <w:tc>
          <w:tcPr>
            <w:tcW w:w="2610" w:type="dxa"/>
          </w:tcPr>
          <w:p w14:paraId="69A96E34" w14:textId="77777777" w:rsidR="00AF3161" w:rsidRPr="00AF3161" w:rsidRDefault="00AF3161" w:rsidP="00807BE2">
            <w:pPr>
              <w:pStyle w:val="NoSpacing"/>
              <w:rPr>
                <w:rFonts w:ascii="Bookman Old Style" w:hAnsi="Bookman Old Style"/>
                <w:sz w:val="18"/>
                <w:szCs w:val="18"/>
              </w:rPr>
            </w:pPr>
            <w:r w:rsidRPr="00AF3161">
              <w:rPr>
                <w:rFonts w:ascii="Bookman Old Style" w:hAnsi="Bookman Old Style"/>
                <w:sz w:val="18"/>
                <w:szCs w:val="18"/>
              </w:rPr>
              <w:t>Birthday</w:t>
            </w:r>
          </w:p>
        </w:tc>
        <w:tc>
          <w:tcPr>
            <w:tcW w:w="2610" w:type="dxa"/>
          </w:tcPr>
          <w:p w14:paraId="69A96E35" w14:textId="77777777" w:rsidR="00AF3161" w:rsidRPr="00AF3161" w:rsidRDefault="00AF3161" w:rsidP="00807BE2">
            <w:pPr>
              <w:pStyle w:val="NoSpacing"/>
              <w:rPr>
                <w:rFonts w:ascii="Bookman Old Style" w:hAnsi="Bookman Old Style"/>
                <w:sz w:val="18"/>
                <w:szCs w:val="18"/>
              </w:rPr>
            </w:pPr>
            <w:r w:rsidRPr="00AF3161">
              <w:rPr>
                <w:rFonts w:ascii="Bookman Old Style" w:hAnsi="Bookman Old Style"/>
                <w:sz w:val="18"/>
                <w:szCs w:val="18"/>
              </w:rPr>
              <w:t>Relationship</w:t>
            </w:r>
          </w:p>
        </w:tc>
      </w:tr>
      <w:tr w:rsidR="00AF3161" w:rsidRPr="00AF3161" w14:paraId="69A96E3B" w14:textId="77777777" w:rsidTr="00807BE2">
        <w:tc>
          <w:tcPr>
            <w:tcW w:w="3888" w:type="dxa"/>
          </w:tcPr>
          <w:p w14:paraId="69A96E37" w14:textId="77777777" w:rsidR="00AF3161" w:rsidRPr="00AF3161" w:rsidRDefault="00AF3161" w:rsidP="00807BE2">
            <w:pPr>
              <w:pStyle w:val="NoSpacing"/>
              <w:rPr>
                <w:rFonts w:ascii="Bookman Old Style" w:hAnsi="Bookman Old Style"/>
                <w:sz w:val="18"/>
                <w:szCs w:val="18"/>
              </w:rPr>
            </w:pPr>
            <w:r w:rsidRPr="00AF3161">
              <w:rPr>
                <w:rFonts w:ascii="Bookman Old Style" w:hAnsi="Bookman Old Style"/>
                <w:sz w:val="18"/>
                <w:szCs w:val="18"/>
              </w:rPr>
              <w:t>1.</w:t>
            </w:r>
          </w:p>
        </w:tc>
        <w:tc>
          <w:tcPr>
            <w:tcW w:w="1332" w:type="dxa"/>
          </w:tcPr>
          <w:p w14:paraId="69A96E38" w14:textId="77777777" w:rsidR="00AF3161" w:rsidRPr="00AF3161" w:rsidRDefault="00AF3161" w:rsidP="00807BE2">
            <w:pPr>
              <w:pStyle w:val="NoSpacing"/>
              <w:rPr>
                <w:rFonts w:ascii="Bookman Old Style" w:hAnsi="Bookman Old Style"/>
                <w:sz w:val="18"/>
                <w:szCs w:val="18"/>
              </w:rPr>
            </w:pPr>
          </w:p>
        </w:tc>
        <w:tc>
          <w:tcPr>
            <w:tcW w:w="2610" w:type="dxa"/>
          </w:tcPr>
          <w:p w14:paraId="69A96E39" w14:textId="77777777" w:rsidR="00AF3161" w:rsidRPr="00AF3161" w:rsidRDefault="00AF3161" w:rsidP="00807BE2">
            <w:pPr>
              <w:pStyle w:val="NoSpacing"/>
              <w:rPr>
                <w:rFonts w:ascii="Bookman Old Style" w:hAnsi="Bookman Old Style"/>
                <w:sz w:val="18"/>
                <w:szCs w:val="18"/>
              </w:rPr>
            </w:pPr>
          </w:p>
        </w:tc>
        <w:tc>
          <w:tcPr>
            <w:tcW w:w="2610" w:type="dxa"/>
          </w:tcPr>
          <w:p w14:paraId="69A96E3A" w14:textId="77777777" w:rsidR="00AF3161" w:rsidRPr="00AF3161" w:rsidRDefault="00AF3161" w:rsidP="00807BE2">
            <w:pPr>
              <w:pStyle w:val="NoSpacing"/>
              <w:rPr>
                <w:rFonts w:ascii="Bookman Old Style" w:hAnsi="Bookman Old Style"/>
                <w:sz w:val="18"/>
                <w:szCs w:val="18"/>
              </w:rPr>
            </w:pPr>
          </w:p>
        </w:tc>
      </w:tr>
      <w:tr w:rsidR="00AF3161" w:rsidRPr="00AF3161" w14:paraId="69A96E40" w14:textId="77777777" w:rsidTr="00807BE2">
        <w:tc>
          <w:tcPr>
            <w:tcW w:w="3888" w:type="dxa"/>
          </w:tcPr>
          <w:p w14:paraId="69A96E3C" w14:textId="77777777" w:rsidR="00AF3161" w:rsidRPr="00AF3161" w:rsidRDefault="00AF3161" w:rsidP="00807BE2">
            <w:pPr>
              <w:pStyle w:val="NoSpacing"/>
              <w:rPr>
                <w:rFonts w:ascii="Bookman Old Style" w:hAnsi="Bookman Old Style"/>
                <w:sz w:val="18"/>
                <w:szCs w:val="18"/>
              </w:rPr>
            </w:pPr>
            <w:r w:rsidRPr="00AF3161">
              <w:rPr>
                <w:rFonts w:ascii="Bookman Old Style" w:hAnsi="Bookman Old Style"/>
                <w:sz w:val="18"/>
                <w:szCs w:val="18"/>
              </w:rPr>
              <w:t>2.</w:t>
            </w:r>
          </w:p>
        </w:tc>
        <w:tc>
          <w:tcPr>
            <w:tcW w:w="1332" w:type="dxa"/>
          </w:tcPr>
          <w:p w14:paraId="69A96E3D" w14:textId="77777777" w:rsidR="00AF3161" w:rsidRPr="00AF3161" w:rsidRDefault="00AF3161" w:rsidP="00807BE2">
            <w:pPr>
              <w:pStyle w:val="NoSpacing"/>
              <w:rPr>
                <w:rFonts w:ascii="Bookman Old Style" w:hAnsi="Bookman Old Style"/>
                <w:sz w:val="18"/>
                <w:szCs w:val="18"/>
              </w:rPr>
            </w:pPr>
          </w:p>
        </w:tc>
        <w:tc>
          <w:tcPr>
            <w:tcW w:w="2610" w:type="dxa"/>
          </w:tcPr>
          <w:p w14:paraId="69A96E3E" w14:textId="77777777" w:rsidR="00AF3161" w:rsidRPr="00AF3161" w:rsidRDefault="00AF3161" w:rsidP="00807BE2">
            <w:pPr>
              <w:pStyle w:val="NoSpacing"/>
              <w:rPr>
                <w:rFonts w:ascii="Bookman Old Style" w:hAnsi="Bookman Old Style"/>
                <w:sz w:val="18"/>
                <w:szCs w:val="18"/>
              </w:rPr>
            </w:pPr>
          </w:p>
        </w:tc>
        <w:tc>
          <w:tcPr>
            <w:tcW w:w="2610" w:type="dxa"/>
          </w:tcPr>
          <w:p w14:paraId="69A96E3F" w14:textId="77777777" w:rsidR="00AF3161" w:rsidRPr="00AF3161" w:rsidRDefault="00AF3161" w:rsidP="00807BE2">
            <w:pPr>
              <w:pStyle w:val="NoSpacing"/>
              <w:rPr>
                <w:rFonts w:ascii="Bookman Old Style" w:hAnsi="Bookman Old Style"/>
                <w:sz w:val="18"/>
                <w:szCs w:val="18"/>
              </w:rPr>
            </w:pPr>
          </w:p>
        </w:tc>
      </w:tr>
      <w:tr w:rsidR="00AF3161" w:rsidRPr="00AF3161" w14:paraId="69A96E45" w14:textId="77777777" w:rsidTr="00807BE2">
        <w:tc>
          <w:tcPr>
            <w:tcW w:w="3888" w:type="dxa"/>
          </w:tcPr>
          <w:p w14:paraId="69A96E41" w14:textId="77777777" w:rsidR="00AF3161" w:rsidRPr="00AF3161" w:rsidRDefault="00AF3161" w:rsidP="00807BE2">
            <w:pPr>
              <w:pStyle w:val="NoSpacing"/>
              <w:rPr>
                <w:rFonts w:ascii="Bookman Old Style" w:hAnsi="Bookman Old Style"/>
                <w:sz w:val="18"/>
                <w:szCs w:val="18"/>
              </w:rPr>
            </w:pPr>
            <w:r w:rsidRPr="00AF3161">
              <w:rPr>
                <w:rFonts w:ascii="Bookman Old Style" w:hAnsi="Bookman Old Style"/>
                <w:sz w:val="18"/>
                <w:szCs w:val="18"/>
              </w:rPr>
              <w:t>3.</w:t>
            </w:r>
          </w:p>
        </w:tc>
        <w:tc>
          <w:tcPr>
            <w:tcW w:w="1332" w:type="dxa"/>
          </w:tcPr>
          <w:p w14:paraId="69A96E42" w14:textId="77777777" w:rsidR="00AF3161" w:rsidRPr="00AF3161" w:rsidRDefault="00AF3161" w:rsidP="00807BE2">
            <w:pPr>
              <w:pStyle w:val="NoSpacing"/>
              <w:rPr>
                <w:rFonts w:ascii="Bookman Old Style" w:hAnsi="Bookman Old Style"/>
                <w:sz w:val="18"/>
                <w:szCs w:val="18"/>
              </w:rPr>
            </w:pPr>
          </w:p>
        </w:tc>
        <w:tc>
          <w:tcPr>
            <w:tcW w:w="2610" w:type="dxa"/>
          </w:tcPr>
          <w:p w14:paraId="69A96E43" w14:textId="77777777" w:rsidR="00AF3161" w:rsidRPr="00AF3161" w:rsidRDefault="00AF3161" w:rsidP="00807BE2">
            <w:pPr>
              <w:pStyle w:val="NoSpacing"/>
              <w:rPr>
                <w:rFonts w:ascii="Bookman Old Style" w:hAnsi="Bookman Old Style"/>
                <w:sz w:val="18"/>
                <w:szCs w:val="18"/>
              </w:rPr>
            </w:pPr>
          </w:p>
        </w:tc>
        <w:tc>
          <w:tcPr>
            <w:tcW w:w="2610" w:type="dxa"/>
          </w:tcPr>
          <w:p w14:paraId="69A96E44" w14:textId="77777777" w:rsidR="00AF3161" w:rsidRPr="00AF3161" w:rsidRDefault="00AF3161" w:rsidP="00807BE2">
            <w:pPr>
              <w:pStyle w:val="NoSpacing"/>
              <w:rPr>
                <w:rFonts w:ascii="Bookman Old Style" w:hAnsi="Bookman Old Style"/>
                <w:sz w:val="18"/>
                <w:szCs w:val="18"/>
              </w:rPr>
            </w:pPr>
          </w:p>
        </w:tc>
      </w:tr>
      <w:tr w:rsidR="00AF3161" w:rsidRPr="00AF3161" w14:paraId="69A96E4A" w14:textId="77777777" w:rsidTr="00807BE2">
        <w:tc>
          <w:tcPr>
            <w:tcW w:w="3888" w:type="dxa"/>
          </w:tcPr>
          <w:p w14:paraId="69A96E46" w14:textId="77777777" w:rsidR="00AF3161" w:rsidRPr="00AF3161" w:rsidRDefault="00AF3161" w:rsidP="00807BE2">
            <w:pPr>
              <w:pStyle w:val="NoSpacing"/>
              <w:rPr>
                <w:rFonts w:ascii="Bookman Old Style" w:hAnsi="Bookman Old Style"/>
                <w:sz w:val="18"/>
                <w:szCs w:val="18"/>
              </w:rPr>
            </w:pPr>
            <w:r w:rsidRPr="00AF3161">
              <w:rPr>
                <w:rFonts w:ascii="Bookman Old Style" w:hAnsi="Bookman Old Style"/>
                <w:sz w:val="18"/>
                <w:szCs w:val="18"/>
              </w:rPr>
              <w:t>4.</w:t>
            </w:r>
          </w:p>
        </w:tc>
        <w:tc>
          <w:tcPr>
            <w:tcW w:w="1332" w:type="dxa"/>
          </w:tcPr>
          <w:p w14:paraId="69A96E47" w14:textId="77777777" w:rsidR="00AF3161" w:rsidRPr="00AF3161" w:rsidRDefault="00AF3161" w:rsidP="00807BE2">
            <w:pPr>
              <w:pStyle w:val="NoSpacing"/>
              <w:rPr>
                <w:rFonts w:ascii="Bookman Old Style" w:hAnsi="Bookman Old Style"/>
                <w:sz w:val="18"/>
                <w:szCs w:val="18"/>
              </w:rPr>
            </w:pPr>
          </w:p>
        </w:tc>
        <w:tc>
          <w:tcPr>
            <w:tcW w:w="2610" w:type="dxa"/>
          </w:tcPr>
          <w:p w14:paraId="69A96E48" w14:textId="77777777" w:rsidR="00AF3161" w:rsidRPr="00AF3161" w:rsidRDefault="00AF3161" w:rsidP="00807BE2">
            <w:pPr>
              <w:pStyle w:val="NoSpacing"/>
              <w:rPr>
                <w:rFonts w:ascii="Bookman Old Style" w:hAnsi="Bookman Old Style"/>
                <w:sz w:val="18"/>
                <w:szCs w:val="18"/>
              </w:rPr>
            </w:pPr>
          </w:p>
        </w:tc>
        <w:tc>
          <w:tcPr>
            <w:tcW w:w="2610" w:type="dxa"/>
          </w:tcPr>
          <w:p w14:paraId="69A96E49" w14:textId="77777777" w:rsidR="00AF3161" w:rsidRPr="00AF3161" w:rsidRDefault="00AF3161" w:rsidP="00807BE2">
            <w:pPr>
              <w:pStyle w:val="NoSpacing"/>
              <w:rPr>
                <w:rFonts w:ascii="Bookman Old Style" w:hAnsi="Bookman Old Style"/>
                <w:sz w:val="18"/>
                <w:szCs w:val="18"/>
              </w:rPr>
            </w:pPr>
          </w:p>
        </w:tc>
      </w:tr>
      <w:tr w:rsidR="00AF3161" w:rsidRPr="00AF3161" w14:paraId="69A96E4F" w14:textId="77777777" w:rsidTr="00807BE2">
        <w:tc>
          <w:tcPr>
            <w:tcW w:w="3888" w:type="dxa"/>
          </w:tcPr>
          <w:p w14:paraId="69A96E4B" w14:textId="77777777" w:rsidR="00AF3161" w:rsidRPr="00AF3161" w:rsidRDefault="00AF3161" w:rsidP="00807BE2">
            <w:pPr>
              <w:pStyle w:val="NoSpacing"/>
              <w:rPr>
                <w:rFonts w:ascii="Bookman Old Style" w:hAnsi="Bookman Old Style"/>
                <w:sz w:val="18"/>
                <w:szCs w:val="18"/>
              </w:rPr>
            </w:pPr>
            <w:r w:rsidRPr="00AF3161">
              <w:rPr>
                <w:rFonts w:ascii="Bookman Old Style" w:hAnsi="Bookman Old Style"/>
                <w:sz w:val="18"/>
                <w:szCs w:val="18"/>
              </w:rPr>
              <w:t>5.</w:t>
            </w:r>
          </w:p>
        </w:tc>
        <w:tc>
          <w:tcPr>
            <w:tcW w:w="1332" w:type="dxa"/>
          </w:tcPr>
          <w:p w14:paraId="69A96E4C" w14:textId="77777777" w:rsidR="00AF3161" w:rsidRPr="00AF3161" w:rsidRDefault="00AF3161" w:rsidP="00807BE2">
            <w:pPr>
              <w:pStyle w:val="NoSpacing"/>
              <w:rPr>
                <w:rFonts w:ascii="Bookman Old Style" w:hAnsi="Bookman Old Style"/>
                <w:sz w:val="18"/>
                <w:szCs w:val="18"/>
              </w:rPr>
            </w:pPr>
          </w:p>
        </w:tc>
        <w:tc>
          <w:tcPr>
            <w:tcW w:w="2610" w:type="dxa"/>
          </w:tcPr>
          <w:p w14:paraId="69A96E4D" w14:textId="77777777" w:rsidR="00AF3161" w:rsidRPr="00AF3161" w:rsidRDefault="00AF3161" w:rsidP="00807BE2">
            <w:pPr>
              <w:pStyle w:val="NoSpacing"/>
              <w:rPr>
                <w:rFonts w:ascii="Bookman Old Style" w:hAnsi="Bookman Old Style"/>
                <w:sz w:val="18"/>
                <w:szCs w:val="18"/>
              </w:rPr>
            </w:pPr>
          </w:p>
        </w:tc>
        <w:tc>
          <w:tcPr>
            <w:tcW w:w="2610" w:type="dxa"/>
          </w:tcPr>
          <w:p w14:paraId="69A96E4E" w14:textId="77777777" w:rsidR="00AF3161" w:rsidRPr="00AF3161" w:rsidRDefault="00AF3161" w:rsidP="00807BE2">
            <w:pPr>
              <w:pStyle w:val="NoSpacing"/>
              <w:rPr>
                <w:rFonts w:ascii="Bookman Old Style" w:hAnsi="Bookman Old Style"/>
                <w:sz w:val="18"/>
                <w:szCs w:val="18"/>
              </w:rPr>
            </w:pPr>
          </w:p>
        </w:tc>
      </w:tr>
      <w:tr w:rsidR="00AF3161" w:rsidRPr="00AF3161" w14:paraId="69A96E54" w14:textId="77777777" w:rsidTr="00807BE2">
        <w:tc>
          <w:tcPr>
            <w:tcW w:w="3888" w:type="dxa"/>
          </w:tcPr>
          <w:p w14:paraId="69A96E50" w14:textId="77777777" w:rsidR="00AF3161" w:rsidRPr="00AF3161" w:rsidRDefault="00AF3161" w:rsidP="00807BE2">
            <w:pPr>
              <w:pStyle w:val="NoSpacing"/>
              <w:rPr>
                <w:rFonts w:ascii="Bookman Old Style" w:hAnsi="Bookman Old Style"/>
                <w:sz w:val="18"/>
                <w:szCs w:val="18"/>
              </w:rPr>
            </w:pPr>
            <w:r w:rsidRPr="00AF3161">
              <w:rPr>
                <w:rFonts w:ascii="Bookman Old Style" w:hAnsi="Bookman Old Style"/>
                <w:sz w:val="18"/>
                <w:szCs w:val="18"/>
              </w:rPr>
              <w:t>6.</w:t>
            </w:r>
          </w:p>
        </w:tc>
        <w:tc>
          <w:tcPr>
            <w:tcW w:w="1332" w:type="dxa"/>
          </w:tcPr>
          <w:p w14:paraId="69A96E51" w14:textId="77777777" w:rsidR="00AF3161" w:rsidRPr="00AF3161" w:rsidRDefault="00AF3161" w:rsidP="00807BE2">
            <w:pPr>
              <w:pStyle w:val="NoSpacing"/>
              <w:rPr>
                <w:rFonts w:ascii="Bookman Old Style" w:hAnsi="Bookman Old Style"/>
                <w:sz w:val="18"/>
                <w:szCs w:val="18"/>
              </w:rPr>
            </w:pPr>
          </w:p>
        </w:tc>
        <w:tc>
          <w:tcPr>
            <w:tcW w:w="2610" w:type="dxa"/>
          </w:tcPr>
          <w:p w14:paraId="69A96E52" w14:textId="77777777" w:rsidR="00AF3161" w:rsidRPr="00AF3161" w:rsidRDefault="00AF3161" w:rsidP="00807BE2">
            <w:pPr>
              <w:pStyle w:val="NoSpacing"/>
              <w:rPr>
                <w:rFonts w:ascii="Bookman Old Style" w:hAnsi="Bookman Old Style"/>
                <w:sz w:val="18"/>
                <w:szCs w:val="18"/>
              </w:rPr>
            </w:pPr>
          </w:p>
        </w:tc>
        <w:tc>
          <w:tcPr>
            <w:tcW w:w="2610" w:type="dxa"/>
          </w:tcPr>
          <w:p w14:paraId="69A96E53" w14:textId="77777777" w:rsidR="00AF3161" w:rsidRPr="00AF3161" w:rsidRDefault="00AF3161" w:rsidP="00807BE2">
            <w:pPr>
              <w:pStyle w:val="NoSpacing"/>
              <w:rPr>
                <w:rFonts w:ascii="Bookman Old Style" w:hAnsi="Bookman Old Style"/>
                <w:sz w:val="18"/>
                <w:szCs w:val="18"/>
              </w:rPr>
            </w:pPr>
          </w:p>
        </w:tc>
      </w:tr>
    </w:tbl>
    <w:p w14:paraId="69A96E55" w14:textId="77777777" w:rsidR="00AF3161" w:rsidRPr="00FF5E58" w:rsidRDefault="00AF3161" w:rsidP="008E5F37">
      <w:pPr>
        <w:pStyle w:val="NoSpacing"/>
        <w:rPr>
          <w:rFonts w:ascii="Bookman Old Style" w:hAnsi="Bookman Old Style"/>
          <w:sz w:val="12"/>
          <w:szCs w:val="12"/>
        </w:rPr>
      </w:pPr>
    </w:p>
    <w:p w14:paraId="5BD8C3EE" w14:textId="77777777" w:rsidR="00000DF9" w:rsidRDefault="00000DF9" w:rsidP="008E5F37">
      <w:pPr>
        <w:pStyle w:val="NoSpacing"/>
        <w:rPr>
          <w:rFonts w:ascii="Bookman Old Style" w:hAnsi="Bookman Old Style"/>
          <w:b/>
          <w:sz w:val="18"/>
          <w:szCs w:val="18"/>
          <w:u w:val="single"/>
        </w:rPr>
      </w:pPr>
    </w:p>
    <w:p w14:paraId="25E16258" w14:textId="77777777" w:rsidR="00000DF9" w:rsidRDefault="00000DF9" w:rsidP="008E5F37">
      <w:pPr>
        <w:pStyle w:val="NoSpacing"/>
        <w:rPr>
          <w:rFonts w:ascii="Bookman Old Style" w:hAnsi="Bookman Old Style"/>
          <w:b/>
          <w:sz w:val="18"/>
          <w:szCs w:val="18"/>
          <w:u w:val="single"/>
        </w:rPr>
      </w:pPr>
    </w:p>
    <w:p w14:paraId="52869E7D" w14:textId="77777777" w:rsidR="00000DF9" w:rsidRDefault="00000DF9" w:rsidP="008E5F37">
      <w:pPr>
        <w:pStyle w:val="NoSpacing"/>
        <w:rPr>
          <w:rFonts w:ascii="Bookman Old Style" w:hAnsi="Bookman Old Style"/>
          <w:b/>
          <w:sz w:val="18"/>
          <w:szCs w:val="18"/>
          <w:u w:val="single"/>
        </w:rPr>
      </w:pPr>
    </w:p>
    <w:p w14:paraId="117AF70E" w14:textId="77777777" w:rsidR="00000DF9" w:rsidRDefault="00000DF9" w:rsidP="008E5F37">
      <w:pPr>
        <w:pStyle w:val="NoSpacing"/>
        <w:rPr>
          <w:rFonts w:ascii="Bookman Old Style" w:hAnsi="Bookman Old Style"/>
          <w:b/>
          <w:sz w:val="18"/>
          <w:szCs w:val="18"/>
          <w:u w:val="single"/>
        </w:rPr>
      </w:pPr>
    </w:p>
    <w:p w14:paraId="570F3347" w14:textId="77777777" w:rsidR="00BE4892" w:rsidRDefault="00BE4892" w:rsidP="008E5F37">
      <w:pPr>
        <w:pStyle w:val="NoSpacing"/>
        <w:rPr>
          <w:rFonts w:ascii="Bookman Old Style" w:hAnsi="Bookman Old Style"/>
          <w:b/>
          <w:sz w:val="18"/>
          <w:szCs w:val="18"/>
          <w:u w:val="single"/>
        </w:rPr>
      </w:pPr>
    </w:p>
    <w:p w14:paraId="5F624ED2" w14:textId="77777777" w:rsidR="006153BF" w:rsidRDefault="006153BF" w:rsidP="008E5F37">
      <w:pPr>
        <w:pStyle w:val="NoSpacing"/>
        <w:rPr>
          <w:rFonts w:ascii="Bookman Old Style" w:hAnsi="Bookman Old Style"/>
          <w:b/>
          <w:sz w:val="18"/>
          <w:szCs w:val="18"/>
          <w:u w:val="single"/>
        </w:rPr>
      </w:pPr>
    </w:p>
    <w:p w14:paraId="7DE60A78" w14:textId="77777777" w:rsidR="00C35B83" w:rsidRDefault="00C35B83" w:rsidP="008E5F37">
      <w:pPr>
        <w:pStyle w:val="NoSpacing"/>
        <w:rPr>
          <w:rFonts w:ascii="Bookman Old Style" w:hAnsi="Bookman Old Style"/>
          <w:b/>
          <w:sz w:val="18"/>
          <w:szCs w:val="18"/>
          <w:u w:val="single"/>
        </w:rPr>
      </w:pPr>
    </w:p>
    <w:p w14:paraId="5976B637" w14:textId="77777777" w:rsidR="006153BF" w:rsidRDefault="006153BF" w:rsidP="008E5F37">
      <w:pPr>
        <w:pStyle w:val="NoSpacing"/>
        <w:rPr>
          <w:rFonts w:ascii="Bookman Old Style" w:hAnsi="Bookman Old Style"/>
          <w:b/>
          <w:sz w:val="18"/>
          <w:szCs w:val="18"/>
          <w:u w:val="single"/>
        </w:rPr>
      </w:pPr>
    </w:p>
    <w:p w14:paraId="6B713DAD" w14:textId="77777777" w:rsidR="00D94315" w:rsidRDefault="00D94315" w:rsidP="008E5F37">
      <w:pPr>
        <w:pStyle w:val="NoSpacing"/>
        <w:rPr>
          <w:rFonts w:ascii="Bookman Old Style" w:hAnsi="Bookman Old Style"/>
          <w:b/>
          <w:sz w:val="18"/>
          <w:szCs w:val="18"/>
          <w:u w:val="single"/>
        </w:rPr>
      </w:pPr>
    </w:p>
    <w:p w14:paraId="7257F3E1" w14:textId="77777777" w:rsidR="00D94315" w:rsidRDefault="00D94315" w:rsidP="008E5F37">
      <w:pPr>
        <w:pStyle w:val="NoSpacing"/>
        <w:rPr>
          <w:rFonts w:ascii="Bookman Old Style" w:hAnsi="Bookman Old Style"/>
          <w:b/>
          <w:sz w:val="18"/>
          <w:szCs w:val="18"/>
          <w:u w:val="single"/>
        </w:rPr>
      </w:pPr>
    </w:p>
    <w:p w14:paraId="3333FD71" w14:textId="77777777" w:rsidR="00D94315" w:rsidRDefault="00D94315" w:rsidP="008E5F37">
      <w:pPr>
        <w:pStyle w:val="NoSpacing"/>
        <w:rPr>
          <w:rFonts w:ascii="Bookman Old Style" w:hAnsi="Bookman Old Style"/>
          <w:b/>
          <w:sz w:val="18"/>
          <w:szCs w:val="18"/>
          <w:u w:val="single"/>
        </w:rPr>
      </w:pPr>
    </w:p>
    <w:p w14:paraId="3A393359" w14:textId="77777777" w:rsidR="006153BF" w:rsidRDefault="006153BF" w:rsidP="008E5F37">
      <w:pPr>
        <w:pStyle w:val="NoSpacing"/>
        <w:rPr>
          <w:rFonts w:ascii="Bookman Old Style" w:hAnsi="Bookman Old Style"/>
          <w:b/>
          <w:sz w:val="18"/>
          <w:szCs w:val="18"/>
          <w:u w:val="single"/>
        </w:rPr>
      </w:pPr>
    </w:p>
    <w:p w14:paraId="3F73AF3B" w14:textId="77777777" w:rsidR="006153BF" w:rsidRDefault="006153BF" w:rsidP="008E5F37">
      <w:pPr>
        <w:pStyle w:val="NoSpacing"/>
        <w:rPr>
          <w:rFonts w:ascii="Bookman Old Style" w:hAnsi="Bookman Old Style"/>
          <w:b/>
          <w:sz w:val="18"/>
          <w:szCs w:val="18"/>
          <w:u w:val="single"/>
        </w:rPr>
      </w:pPr>
    </w:p>
    <w:p w14:paraId="69A96E56" w14:textId="77777777" w:rsidR="00AF3161" w:rsidRDefault="00AF3161" w:rsidP="008E5F37">
      <w:pPr>
        <w:pStyle w:val="NoSpacing"/>
        <w:rPr>
          <w:rFonts w:ascii="Bookman Old Style" w:hAnsi="Bookman Old Style"/>
          <w:b/>
          <w:sz w:val="18"/>
          <w:szCs w:val="18"/>
          <w:u w:val="single"/>
        </w:rPr>
      </w:pPr>
      <w:r w:rsidRPr="00AF3161">
        <w:rPr>
          <w:rFonts w:ascii="Bookman Old Style" w:hAnsi="Bookman Old Style"/>
          <w:b/>
          <w:sz w:val="18"/>
          <w:szCs w:val="18"/>
          <w:u w:val="single"/>
        </w:rPr>
        <w:t>III</w:t>
      </w:r>
      <w:proofErr w:type="gramStart"/>
      <w:r w:rsidRPr="00AF3161">
        <w:rPr>
          <w:rFonts w:ascii="Bookman Old Style" w:hAnsi="Bookman Old Style"/>
          <w:b/>
          <w:sz w:val="18"/>
          <w:szCs w:val="18"/>
          <w:u w:val="single"/>
        </w:rPr>
        <w:t>.  VEHICLES</w:t>
      </w:r>
      <w:proofErr w:type="gramEnd"/>
      <w:r w:rsidR="00583F98">
        <w:rPr>
          <w:rFonts w:ascii="Bookman Old Style" w:hAnsi="Bookman Old Style"/>
          <w:b/>
          <w:sz w:val="18"/>
          <w:szCs w:val="18"/>
          <w:u w:val="single"/>
        </w:rPr>
        <w:t xml:space="preserve"> / GOLF CART REGISTRATION</w:t>
      </w:r>
    </w:p>
    <w:p w14:paraId="58701919" w14:textId="77777777" w:rsidR="00BE4892" w:rsidRPr="00AF3161" w:rsidRDefault="00BE4892" w:rsidP="008E5F37">
      <w:pPr>
        <w:pStyle w:val="NoSpacing"/>
        <w:rPr>
          <w:rFonts w:ascii="Bookman Old Style" w:hAnsi="Bookman Old Style"/>
          <w:b/>
          <w:sz w:val="18"/>
          <w:szCs w:val="18"/>
          <w:u w:val="single"/>
        </w:rPr>
      </w:pPr>
    </w:p>
    <w:p w14:paraId="69A96E57" w14:textId="77777777" w:rsidR="00AF3161" w:rsidRPr="00FF5E58" w:rsidRDefault="00AF3161" w:rsidP="008E5F37">
      <w:pPr>
        <w:pStyle w:val="NoSpacing"/>
        <w:rPr>
          <w:rFonts w:ascii="Bookman Old Style" w:hAnsi="Bookman Old Style"/>
          <w:sz w:val="12"/>
          <w:szCs w:val="12"/>
        </w:rPr>
      </w:pPr>
    </w:p>
    <w:tbl>
      <w:tblPr>
        <w:tblStyle w:val="TableGrid"/>
        <w:tblW w:w="0" w:type="auto"/>
        <w:tblLook w:val="04A0" w:firstRow="1" w:lastRow="0" w:firstColumn="1" w:lastColumn="0" w:noHBand="0" w:noVBand="1"/>
      </w:tblPr>
      <w:tblGrid>
        <w:gridCol w:w="1479"/>
        <w:gridCol w:w="2480"/>
        <w:gridCol w:w="1404"/>
        <w:gridCol w:w="1578"/>
        <w:gridCol w:w="972"/>
        <w:gridCol w:w="1343"/>
        <w:gridCol w:w="958"/>
      </w:tblGrid>
      <w:tr w:rsidR="00E13D97" w:rsidRPr="00AF3161" w14:paraId="69A96E5F" w14:textId="77777777" w:rsidTr="004B7BB1">
        <w:tc>
          <w:tcPr>
            <w:tcW w:w="1491" w:type="dxa"/>
          </w:tcPr>
          <w:p w14:paraId="69A96E58"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Vehicle</w:t>
            </w:r>
          </w:p>
        </w:tc>
        <w:tc>
          <w:tcPr>
            <w:tcW w:w="2577" w:type="dxa"/>
          </w:tcPr>
          <w:p w14:paraId="69A96E59"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VIN</w:t>
            </w:r>
          </w:p>
        </w:tc>
        <w:tc>
          <w:tcPr>
            <w:tcW w:w="1440" w:type="dxa"/>
          </w:tcPr>
          <w:p w14:paraId="69A96E5A"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Make</w:t>
            </w:r>
          </w:p>
        </w:tc>
        <w:tc>
          <w:tcPr>
            <w:tcW w:w="1620" w:type="dxa"/>
          </w:tcPr>
          <w:p w14:paraId="69A96E5B"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Model</w:t>
            </w:r>
          </w:p>
        </w:tc>
        <w:tc>
          <w:tcPr>
            <w:tcW w:w="990" w:type="dxa"/>
          </w:tcPr>
          <w:p w14:paraId="69A96E5C"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Year</w:t>
            </w:r>
          </w:p>
        </w:tc>
        <w:tc>
          <w:tcPr>
            <w:tcW w:w="1350" w:type="dxa"/>
          </w:tcPr>
          <w:p w14:paraId="69A96E5D"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State/Plate</w:t>
            </w:r>
          </w:p>
        </w:tc>
        <w:tc>
          <w:tcPr>
            <w:tcW w:w="972" w:type="dxa"/>
          </w:tcPr>
          <w:p w14:paraId="69A96E5E"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Color</w:t>
            </w:r>
          </w:p>
        </w:tc>
      </w:tr>
      <w:tr w:rsidR="00E13D97" w:rsidRPr="00AF3161" w14:paraId="69A96E67" w14:textId="77777777" w:rsidTr="004B7BB1">
        <w:tc>
          <w:tcPr>
            <w:tcW w:w="1491" w:type="dxa"/>
          </w:tcPr>
          <w:p w14:paraId="69A96E60"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RV</w:t>
            </w:r>
          </w:p>
        </w:tc>
        <w:tc>
          <w:tcPr>
            <w:tcW w:w="2577" w:type="dxa"/>
          </w:tcPr>
          <w:p w14:paraId="69A96E61" w14:textId="77777777" w:rsidR="00E13D97" w:rsidRPr="00AF3161" w:rsidRDefault="00E13D97" w:rsidP="008E5F37">
            <w:pPr>
              <w:pStyle w:val="NoSpacing"/>
              <w:rPr>
                <w:rFonts w:ascii="Bookman Old Style" w:hAnsi="Bookman Old Style"/>
                <w:sz w:val="18"/>
                <w:szCs w:val="18"/>
              </w:rPr>
            </w:pPr>
          </w:p>
        </w:tc>
        <w:tc>
          <w:tcPr>
            <w:tcW w:w="1440" w:type="dxa"/>
          </w:tcPr>
          <w:p w14:paraId="69A96E62" w14:textId="77777777" w:rsidR="00E13D97" w:rsidRPr="00AF3161" w:rsidRDefault="00E13D97" w:rsidP="008E5F37">
            <w:pPr>
              <w:pStyle w:val="NoSpacing"/>
              <w:rPr>
                <w:rFonts w:ascii="Bookman Old Style" w:hAnsi="Bookman Old Style"/>
                <w:sz w:val="18"/>
                <w:szCs w:val="18"/>
              </w:rPr>
            </w:pPr>
          </w:p>
        </w:tc>
        <w:tc>
          <w:tcPr>
            <w:tcW w:w="1620" w:type="dxa"/>
          </w:tcPr>
          <w:p w14:paraId="69A96E63" w14:textId="77777777" w:rsidR="00E13D97" w:rsidRPr="00AF3161" w:rsidRDefault="00E13D97" w:rsidP="008E5F37">
            <w:pPr>
              <w:pStyle w:val="NoSpacing"/>
              <w:rPr>
                <w:rFonts w:ascii="Bookman Old Style" w:hAnsi="Bookman Old Style"/>
                <w:sz w:val="18"/>
                <w:szCs w:val="18"/>
              </w:rPr>
            </w:pPr>
          </w:p>
        </w:tc>
        <w:tc>
          <w:tcPr>
            <w:tcW w:w="990" w:type="dxa"/>
          </w:tcPr>
          <w:p w14:paraId="69A96E64" w14:textId="77777777" w:rsidR="00E13D97" w:rsidRPr="00AF3161" w:rsidRDefault="00E13D97" w:rsidP="008E5F37">
            <w:pPr>
              <w:pStyle w:val="NoSpacing"/>
              <w:rPr>
                <w:rFonts w:ascii="Bookman Old Style" w:hAnsi="Bookman Old Style"/>
                <w:sz w:val="18"/>
                <w:szCs w:val="18"/>
              </w:rPr>
            </w:pPr>
          </w:p>
        </w:tc>
        <w:tc>
          <w:tcPr>
            <w:tcW w:w="1350" w:type="dxa"/>
          </w:tcPr>
          <w:p w14:paraId="69A96E65" w14:textId="77777777" w:rsidR="00E13D97" w:rsidRPr="00AF3161" w:rsidRDefault="00E13D97" w:rsidP="008E5F37">
            <w:pPr>
              <w:pStyle w:val="NoSpacing"/>
              <w:rPr>
                <w:rFonts w:ascii="Bookman Old Style" w:hAnsi="Bookman Old Style"/>
                <w:sz w:val="18"/>
                <w:szCs w:val="18"/>
              </w:rPr>
            </w:pPr>
          </w:p>
        </w:tc>
        <w:tc>
          <w:tcPr>
            <w:tcW w:w="972" w:type="dxa"/>
          </w:tcPr>
          <w:p w14:paraId="69A96E66" w14:textId="77777777" w:rsidR="00E13D97" w:rsidRPr="00AF3161" w:rsidRDefault="00E13D97" w:rsidP="008E5F37">
            <w:pPr>
              <w:pStyle w:val="NoSpacing"/>
              <w:rPr>
                <w:rFonts w:ascii="Bookman Old Style" w:hAnsi="Bookman Old Style"/>
                <w:sz w:val="18"/>
                <w:szCs w:val="18"/>
              </w:rPr>
            </w:pPr>
          </w:p>
        </w:tc>
      </w:tr>
      <w:tr w:rsidR="00E13D97" w:rsidRPr="00AF3161" w14:paraId="69A96E6F" w14:textId="77777777" w:rsidTr="004B7BB1">
        <w:tc>
          <w:tcPr>
            <w:tcW w:w="1491" w:type="dxa"/>
          </w:tcPr>
          <w:p w14:paraId="69A96E68" w14:textId="77777777" w:rsidR="00E13D97" w:rsidRPr="00AF3161" w:rsidRDefault="00E13D97" w:rsidP="008E5F37">
            <w:pPr>
              <w:pStyle w:val="NoSpacing"/>
              <w:rPr>
                <w:rFonts w:ascii="Bookman Old Style" w:hAnsi="Bookman Old Style"/>
                <w:sz w:val="18"/>
                <w:szCs w:val="18"/>
              </w:rPr>
            </w:pPr>
            <w:r w:rsidRPr="00AF3161">
              <w:rPr>
                <w:rFonts w:ascii="Bookman Old Style" w:hAnsi="Bookman Old Style"/>
                <w:sz w:val="18"/>
                <w:szCs w:val="18"/>
              </w:rPr>
              <w:t>Automobile (s)</w:t>
            </w:r>
          </w:p>
        </w:tc>
        <w:tc>
          <w:tcPr>
            <w:tcW w:w="2577" w:type="dxa"/>
          </w:tcPr>
          <w:p w14:paraId="69A96E69" w14:textId="77777777" w:rsidR="00E13D97" w:rsidRPr="00AF3161" w:rsidRDefault="00E13D97" w:rsidP="008E5F37">
            <w:pPr>
              <w:pStyle w:val="NoSpacing"/>
              <w:rPr>
                <w:rFonts w:ascii="Bookman Old Style" w:hAnsi="Bookman Old Style"/>
                <w:sz w:val="18"/>
                <w:szCs w:val="18"/>
              </w:rPr>
            </w:pPr>
          </w:p>
        </w:tc>
        <w:tc>
          <w:tcPr>
            <w:tcW w:w="1440" w:type="dxa"/>
          </w:tcPr>
          <w:p w14:paraId="69A96E6A" w14:textId="77777777" w:rsidR="00E13D97" w:rsidRPr="00AF3161" w:rsidRDefault="00E13D97" w:rsidP="008E5F37">
            <w:pPr>
              <w:pStyle w:val="NoSpacing"/>
              <w:rPr>
                <w:rFonts w:ascii="Bookman Old Style" w:hAnsi="Bookman Old Style"/>
                <w:sz w:val="18"/>
                <w:szCs w:val="18"/>
              </w:rPr>
            </w:pPr>
          </w:p>
        </w:tc>
        <w:tc>
          <w:tcPr>
            <w:tcW w:w="1620" w:type="dxa"/>
          </w:tcPr>
          <w:p w14:paraId="69A96E6B" w14:textId="77777777" w:rsidR="00E13D97" w:rsidRPr="00AF3161" w:rsidRDefault="00E13D97" w:rsidP="008E5F37">
            <w:pPr>
              <w:pStyle w:val="NoSpacing"/>
              <w:rPr>
                <w:rFonts w:ascii="Bookman Old Style" w:hAnsi="Bookman Old Style"/>
                <w:sz w:val="18"/>
                <w:szCs w:val="18"/>
              </w:rPr>
            </w:pPr>
          </w:p>
        </w:tc>
        <w:tc>
          <w:tcPr>
            <w:tcW w:w="990" w:type="dxa"/>
          </w:tcPr>
          <w:p w14:paraId="69A96E6C" w14:textId="77777777" w:rsidR="00E13D97" w:rsidRPr="00AF3161" w:rsidRDefault="00E13D97" w:rsidP="008E5F37">
            <w:pPr>
              <w:pStyle w:val="NoSpacing"/>
              <w:rPr>
                <w:rFonts w:ascii="Bookman Old Style" w:hAnsi="Bookman Old Style"/>
                <w:sz w:val="18"/>
                <w:szCs w:val="18"/>
              </w:rPr>
            </w:pPr>
          </w:p>
        </w:tc>
        <w:tc>
          <w:tcPr>
            <w:tcW w:w="1350" w:type="dxa"/>
          </w:tcPr>
          <w:p w14:paraId="69A96E6D" w14:textId="77777777" w:rsidR="00E13D97" w:rsidRPr="00AF3161" w:rsidRDefault="00E13D97" w:rsidP="008E5F37">
            <w:pPr>
              <w:pStyle w:val="NoSpacing"/>
              <w:rPr>
                <w:rFonts w:ascii="Bookman Old Style" w:hAnsi="Bookman Old Style"/>
                <w:sz w:val="18"/>
                <w:szCs w:val="18"/>
              </w:rPr>
            </w:pPr>
          </w:p>
        </w:tc>
        <w:tc>
          <w:tcPr>
            <w:tcW w:w="972" w:type="dxa"/>
          </w:tcPr>
          <w:p w14:paraId="69A96E6E" w14:textId="77777777" w:rsidR="00E13D97" w:rsidRPr="00AF3161" w:rsidRDefault="00E13D97" w:rsidP="008E5F37">
            <w:pPr>
              <w:pStyle w:val="NoSpacing"/>
              <w:rPr>
                <w:rFonts w:ascii="Bookman Old Style" w:hAnsi="Bookman Old Style"/>
                <w:sz w:val="18"/>
                <w:szCs w:val="18"/>
              </w:rPr>
            </w:pPr>
          </w:p>
        </w:tc>
      </w:tr>
      <w:tr w:rsidR="00E13D97" w:rsidRPr="00AF3161" w14:paraId="69A96E77" w14:textId="77777777" w:rsidTr="004B7BB1">
        <w:tc>
          <w:tcPr>
            <w:tcW w:w="1491" w:type="dxa"/>
          </w:tcPr>
          <w:p w14:paraId="69A96E70" w14:textId="77777777" w:rsidR="00E13D97" w:rsidRPr="00AF3161" w:rsidRDefault="00E13D97" w:rsidP="008E5F37">
            <w:pPr>
              <w:pStyle w:val="NoSpacing"/>
              <w:rPr>
                <w:rFonts w:ascii="Bookman Old Style" w:hAnsi="Bookman Old Style"/>
                <w:sz w:val="18"/>
                <w:szCs w:val="18"/>
              </w:rPr>
            </w:pPr>
          </w:p>
        </w:tc>
        <w:tc>
          <w:tcPr>
            <w:tcW w:w="2577" w:type="dxa"/>
          </w:tcPr>
          <w:p w14:paraId="69A96E71" w14:textId="77777777" w:rsidR="00E13D97" w:rsidRPr="00AF3161" w:rsidRDefault="00E13D97" w:rsidP="008E5F37">
            <w:pPr>
              <w:pStyle w:val="NoSpacing"/>
              <w:rPr>
                <w:rFonts w:ascii="Bookman Old Style" w:hAnsi="Bookman Old Style"/>
                <w:sz w:val="18"/>
                <w:szCs w:val="18"/>
              </w:rPr>
            </w:pPr>
          </w:p>
        </w:tc>
        <w:tc>
          <w:tcPr>
            <w:tcW w:w="1440" w:type="dxa"/>
          </w:tcPr>
          <w:p w14:paraId="69A96E72" w14:textId="77777777" w:rsidR="00E13D97" w:rsidRPr="00AF3161" w:rsidRDefault="00E13D97" w:rsidP="008E5F37">
            <w:pPr>
              <w:pStyle w:val="NoSpacing"/>
              <w:rPr>
                <w:rFonts w:ascii="Bookman Old Style" w:hAnsi="Bookman Old Style"/>
                <w:sz w:val="18"/>
                <w:szCs w:val="18"/>
              </w:rPr>
            </w:pPr>
          </w:p>
        </w:tc>
        <w:tc>
          <w:tcPr>
            <w:tcW w:w="1620" w:type="dxa"/>
          </w:tcPr>
          <w:p w14:paraId="69A96E73" w14:textId="77777777" w:rsidR="00E13D97" w:rsidRPr="00AF3161" w:rsidRDefault="00E13D97" w:rsidP="008E5F37">
            <w:pPr>
              <w:pStyle w:val="NoSpacing"/>
              <w:rPr>
                <w:rFonts w:ascii="Bookman Old Style" w:hAnsi="Bookman Old Style"/>
                <w:sz w:val="18"/>
                <w:szCs w:val="18"/>
              </w:rPr>
            </w:pPr>
          </w:p>
        </w:tc>
        <w:tc>
          <w:tcPr>
            <w:tcW w:w="990" w:type="dxa"/>
          </w:tcPr>
          <w:p w14:paraId="69A96E74" w14:textId="77777777" w:rsidR="00E13D97" w:rsidRPr="00AF3161" w:rsidRDefault="00E13D97" w:rsidP="008E5F37">
            <w:pPr>
              <w:pStyle w:val="NoSpacing"/>
              <w:rPr>
                <w:rFonts w:ascii="Bookman Old Style" w:hAnsi="Bookman Old Style"/>
                <w:sz w:val="18"/>
                <w:szCs w:val="18"/>
              </w:rPr>
            </w:pPr>
          </w:p>
        </w:tc>
        <w:tc>
          <w:tcPr>
            <w:tcW w:w="1350" w:type="dxa"/>
          </w:tcPr>
          <w:p w14:paraId="69A96E75" w14:textId="77777777" w:rsidR="00E13D97" w:rsidRPr="00AF3161" w:rsidRDefault="00E13D97" w:rsidP="008E5F37">
            <w:pPr>
              <w:pStyle w:val="NoSpacing"/>
              <w:rPr>
                <w:rFonts w:ascii="Bookman Old Style" w:hAnsi="Bookman Old Style"/>
                <w:sz w:val="18"/>
                <w:szCs w:val="18"/>
              </w:rPr>
            </w:pPr>
          </w:p>
        </w:tc>
        <w:tc>
          <w:tcPr>
            <w:tcW w:w="972" w:type="dxa"/>
          </w:tcPr>
          <w:p w14:paraId="69A96E76" w14:textId="77777777" w:rsidR="00E13D97" w:rsidRPr="00AF3161" w:rsidRDefault="00E13D97" w:rsidP="008E5F37">
            <w:pPr>
              <w:pStyle w:val="NoSpacing"/>
              <w:rPr>
                <w:rFonts w:ascii="Bookman Old Style" w:hAnsi="Bookman Old Style"/>
                <w:sz w:val="18"/>
                <w:szCs w:val="18"/>
              </w:rPr>
            </w:pPr>
          </w:p>
        </w:tc>
      </w:tr>
    </w:tbl>
    <w:p w14:paraId="69A96E78" w14:textId="77777777" w:rsidR="00E13D97" w:rsidRPr="00FF5E58" w:rsidRDefault="00E13D97" w:rsidP="008E5F37">
      <w:pPr>
        <w:pStyle w:val="NoSpacing"/>
        <w:rPr>
          <w:rFonts w:ascii="Bookman Old Style" w:hAnsi="Bookman Old Style"/>
          <w:sz w:val="12"/>
          <w:szCs w:val="12"/>
        </w:rPr>
      </w:pPr>
    </w:p>
    <w:tbl>
      <w:tblPr>
        <w:tblStyle w:val="TableGrid"/>
        <w:tblW w:w="0" w:type="auto"/>
        <w:tblLook w:val="04A0" w:firstRow="1" w:lastRow="0" w:firstColumn="1" w:lastColumn="0" w:noHBand="0" w:noVBand="1"/>
      </w:tblPr>
      <w:tblGrid>
        <w:gridCol w:w="1166"/>
        <w:gridCol w:w="1584"/>
        <w:gridCol w:w="1759"/>
        <w:gridCol w:w="1498"/>
        <w:gridCol w:w="1946"/>
        <w:gridCol w:w="2261"/>
      </w:tblGrid>
      <w:tr w:rsidR="00AF3161" w:rsidRPr="00AF3161" w14:paraId="69A96E7F" w14:textId="77777777" w:rsidTr="00E06D45">
        <w:tc>
          <w:tcPr>
            <w:tcW w:w="1188" w:type="dxa"/>
          </w:tcPr>
          <w:p w14:paraId="69A96E79" w14:textId="77777777" w:rsidR="00AF3161" w:rsidRPr="00AF3161" w:rsidRDefault="00AF3161" w:rsidP="00403EAC">
            <w:pPr>
              <w:pStyle w:val="NoSpacing"/>
              <w:rPr>
                <w:rFonts w:ascii="Bookman Old Style" w:hAnsi="Bookman Old Style"/>
                <w:sz w:val="18"/>
                <w:szCs w:val="18"/>
              </w:rPr>
            </w:pPr>
            <w:r w:rsidRPr="00AF3161">
              <w:rPr>
                <w:rFonts w:ascii="Bookman Old Style" w:hAnsi="Bookman Old Style"/>
                <w:sz w:val="18"/>
                <w:szCs w:val="18"/>
              </w:rPr>
              <w:t>Golf Cart</w:t>
            </w:r>
          </w:p>
        </w:tc>
        <w:tc>
          <w:tcPr>
            <w:tcW w:w="1620" w:type="dxa"/>
          </w:tcPr>
          <w:p w14:paraId="69A96E7A" w14:textId="77777777" w:rsidR="00AF3161" w:rsidRPr="00AF3161" w:rsidRDefault="00AF3161" w:rsidP="00403EAC">
            <w:pPr>
              <w:pStyle w:val="NoSpacing"/>
              <w:rPr>
                <w:rFonts w:ascii="Bookman Old Style" w:hAnsi="Bookman Old Style"/>
                <w:sz w:val="18"/>
                <w:szCs w:val="18"/>
              </w:rPr>
            </w:pPr>
            <w:r w:rsidRPr="00AF3161">
              <w:rPr>
                <w:rFonts w:ascii="Bookman Old Style" w:hAnsi="Bookman Old Style"/>
                <w:sz w:val="18"/>
                <w:szCs w:val="18"/>
              </w:rPr>
              <w:t>Make</w:t>
            </w:r>
          </w:p>
        </w:tc>
        <w:tc>
          <w:tcPr>
            <w:tcW w:w="1800" w:type="dxa"/>
          </w:tcPr>
          <w:p w14:paraId="69A96E7B" w14:textId="77777777" w:rsidR="00AF3161" w:rsidRPr="00AF3161" w:rsidRDefault="00AF3161" w:rsidP="00403EAC">
            <w:pPr>
              <w:pStyle w:val="NoSpacing"/>
              <w:rPr>
                <w:rFonts w:ascii="Bookman Old Style" w:hAnsi="Bookman Old Style"/>
                <w:sz w:val="18"/>
                <w:szCs w:val="18"/>
              </w:rPr>
            </w:pPr>
            <w:r w:rsidRPr="00AF3161">
              <w:rPr>
                <w:rFonts w:ascii="Bookman Old Style" w:hAnsi="Bookman Old Style"/>
                <w:sz w:val="18"/>
                <w:szCs w:val="18"/>
              </w:rPr>
              <w:t>Model</w:t>
            </w:r>
          </w:p>
        </w:tc>
        <w:tc>
          <w:tcPr>
            <w:tcW w:w="1530" w:type="dxa"/>
          </w:tcPr>
          <w:p w14:paraId="69A96E7C" w14:textId="77777777" w:rsidR="00AF3161" w:rsidRPr="00AF3161" w:rsidRDefault="00AF3161" w:rsidP="00403EAC">
            <w:pPr>
              <w:pStyle w:val="NoSpacing"/>
              <w:rPr>
                <w:rFonts w:ascii="Bookman Old Style" w:hAnsi="Bookman Old Style"/>
                <w:sz w:val="18"/>
                <w:szCs w:val="18"/>
              </w:rPr>
            </w:pPr>
            <w:r w:rsidRPr="00AF3161">
              <w:rPr>
                <w:rFonts w:ascii="Bookman Old Style" w:hAnsi="Bookman Old Style"/>
                <w:sz w:val="18"/>
                <w:szCs w:val="18"/>
              </w:rPr>
              <w:t>Color</w:t>
            </w:r>
          </w:p>
        </w:tc>
        <w:tc>
          <w:tcPr>
            <w:tcW w:w="1980" w:type="dxa"/>
          </w:tcPr>
          <w:p w14:paraId="69A96E7D" w14:textId="77777777" w:rsidR="00AF3161" w:rsidRPr="00AF3161" w:rsidRDefault="00AF3161" w:rsidP="00403EAC">
            <w:pPr>
              <w:pStyle w:val="NoSpacing"/>
              <w:rPr>
                <w:rFonts w:ascii="Bookman Old Style" w:hAnsi="Bookman Old Style"/>
                <w:sz w:val="18"/>
                <w:szCs w:val="18"/>
              </w:rPr>
            </w:pPr>
            <w:r w:rsidRPr="00AF3161">
              <w:rPr>
                <w:rFonts w:ascii="Bookman Old Style" w:hAnsi="Bookman Old Style"/>
                <w:sz w:val="18"/>
                <w:szCs w:val="18"/>
              </w:rPr>
              <w:t>Insurance Carrier</w:t>
            </w:r>
          </w:p>
        </w:tc>
        <w:tc>
          <w:tcPr>
            <w:tcW w:w="2322" w:type="dxa"/>
          </w:tcPr>
          <w:p w14:paraId="69A96E7E" w14:textId="77777777" w:rsidR="00AF3161" w:rsidRPr="00AF3161" w:rsidRDefault="00AF3161" w:rsidP="00403EAC">
            <w:pPr>
              <w:pStyle w:val="NoSpacing"/>
              <w:rPr>
                <w:rFonts w:ascii="Bookman Old Style" w:hAnsi="Bookman Old Style"/>
                <w:sz w:val="18"/>
                <w:szCs w:val="18"/>
              </w:rPr>
            </w:pPr>
            <w:r w:rsidRPr="00AF3161">
              <w:rPr>
                <w:rFonts w:ascii="Bookman Old Style" w:hAnsi="Bookman Old Style"/>
                <w:sz w:val="18"/>
                <w:szCs w:val="18"/>
              </w:rPr>
              <w:t>Policy No.</w:t>
            </w:r>
          </w:p>
        </w:tc>
      </w:tr>
      <w:tr w:rsidR="00AF3161" w:rsidRPr="00AF3161" w14:paraId="69A96E86" w14:textId="77777777" w:rsidTr="00E06D45">
        <w:tc>
          <w:tcPr>
            <w:tcW w:w="1188" w:type="dxa"/>
          </w:tcPr>
          <w:p w14:paraId="69A96E80" w14:textId="77777777" w:rsidR="00AF3161" w:rsidRPr="00AF3161" w:rsidRDefault="00AF3161" w:rsidP="00403EAC">
            <w:pPr>
              <w:pStyle w:val="NoSpacing"/>
              <w:rPr>
                <w:rFonts w:ascii="Bookman Old Style" w:hAnsi="Bookman Old Style"/>
                <w:sz w:val="18"/>
                <w:szCs w:val="18"/>
              </w:rPr>
            </w:pPr>
          </w:p>
        </w:tc>
        <w:tc>
          <w:tcPr>
            <w:tcW w:w="1620" w:type="dxa"/>
          </w:tcPr>
          <w:p w14:paraId="69A96E81" w14:textId="77777777" w:rsidR="00AF3161" w:rsidRPr="00AF3161" w:rsidRDefault="00AF3161" w:rsidP="00403EAC">
            <w:pPr>
              <w:pStyle w:val="NoSpacing"/>
              <w:rPr>
                <w:rFonts w:ascii="Bookman Old Style" w:hAnsi="Bookman Old Style"/>
                <w:sz w:val="18"/>
                <w:szCs w:val="18"/>
              </w:rPr>
            </w:pPr>
          </w:p>
        </w:tc>
        <w:tc>
          <w:tcPr>
            <w:tcW w:w="1800" w:type="dxa"/>
          </w:tcPr>
          <w:p w14:paraId="69A96E82" w14:textId="77777777" w:rsidR="00AF3161" w:rsidRPr="00AF3161" w:rsidRDefault="00AF3161" w:rsidP="00403EAC">
            <w:pPr>
              <w:pStyle w:val="NoSpacing"/>
              <w:rPr>
                <w:rFonts w:ascii="Bookman Old Style" w:hAnsi="Bookman Old Style"/>
                <w:sz w:val="18"/>
                <w:szCs w:val="18"/>
              </w:rPr>
            </w:pPr>
          </w:p>
        </w:tc>
        <w:tc>
          <w:tcPr>
            <w:tcW w:w="1530" w:type="dxa"/>
          </w:tcPr>
          <w:p w14:paraId="69A96E83" w14:textId="77777777" w:rsidR="00AF3161" w:rsidRPr="00AF3161" w:rsidRDefault="00AF3161" w:rsidP="00403EAC">
            <w:pPr>
              <w:pStyle w:val="NoSpacing"/>
              <w:rPr>
                <w:rFonts w:ascii="Bookman Old Style" w:hAnsi="Bookman Old Style"/>
                <w:sz w:val="18"/>
                <w:szCs w:val="18"/>
              </w:rPr>
            </w:pPr>
          </w:p>
        </w:tc>
        <w:tc>
          <w:tcPr>
            <w:tcW w:w="1980" w:type="dxa"/>
          </w:tcPr>
          <w:p w14:paraId="69A96E84" w14:textId="77777777" w:rsidR="00AF3161" w:rsidRPr="00AF3161" w:rsidRDefault="00AF3161" w:rsidP="00403EAC">
            <w:pPr>
              <w:pStyle w:val="NoSpacing"/>
              <w:rPr>
                <w:rFonts w:ascii="Bookman Old Style" w:hAnsi="Bookman Old Style"/>
                <w:sz w:val="18"/>
                <w:szCs w:val="18"/>
              </w:rPr>
            </w:pPr>
          </w:p>
        </w:tc>
        <w:tc>
          <w:tcPr>
            <w:tcW w:w="2322" w:type="dxa"/>
          </w:tcPr>
          <w:p w14:paraId="69A96E85" w14:textId="77777777" w:rsidR="00AF3161" w:rsidRPr="00AF3161" w:rsidRDefault="00AF3161" w:rsidP="00403EAC">
            <w:pPr>
              <w:pStyle w:val="NoSpacing"/>
              <w:rPr>
                <w:rFonts w:ascii="Bookman Old Style" w:hAnsi="Bookman Old Style"/>
                <w:sz w:val="18"/>
                <w:szCs w:val="18"/>
              </w:rPr>
            </w:pPr>
          </w:p>
        </w:tc>
      </w:tr>
    </w:tbl>
    <w:p w14:paraId="69A96E87" w14:textId="77777777" w:rsidR="00AF3161" w:rsidRPr="00AF3161" w:rsidRDefault="00583F98" w:rsidP="008E5F37">
      <w:pPr>
        <w:pStyle w:val="NoSpacing"/>
        <w:rPr>
          <w:rFonts w:ascii="Bookman Old Style" w:hAnsi="Bookman Old Style"/>
          <w:sz w:val="18"/>
          <w:szCs w:val="18"/>
        </w:rPr>
      </w:pPr>
      <w:r>
        <w:rPr>
          <w:rFonts w:ascii="Bookman Old Style" w:hAnsi="Bookman Old Style"/>
          <w:sz w:val="18"/>
          <w:szCs w:val="18"/>
        </w:rPr>
        <w:t>* See Golf Cart section of Rules and Regulations.</w:t>
      </w:r>
    </w:p>
    <w:p w14:paraId="703AE83E" w14:textId="77777777" w:rsidR="00000DF9" w:rsidRDefault="00000DF9" w:rsidP="008E5F37">
      <w:pPr>
        <w:pStyle w:val="NoSpacing"/>
        <w:rPr>
          <w:rFonts w:ascii="Bookman Old Style" w:hAnsi="Bookman Old Style"/>
          <w:b/>
          <w:sz w:val="18"/>
          <w:szCs w:val="18"/>
          <w:u w:val="single"/>
        </w:rPr>
      </w:pPr>
    </w:p>
    <w:p w14:paraId="7D2F1AF5" w14:textId="77777777" w:rsidR="00BE4892" w:rsidRDefault="00BE4892" w:rsidP="008E5F37">
      <w:pPr>
        <w:pStyle w:val="NoSpacing"/>
        <w:rPr>
          <w:rFonts w:ascii="Bookman Old Style" w:hAnsi="Bookman Old Style"/>
          <w:b/>
          <w:sz w:val="18"/>
          <w:szCs w:val="18"/>
          <w:u w:val="single"/>
        </w:rPr>
      </w:pPr>
    </w:p>
    <w:p w14:paraId="69A96E88" w14:textId="77777777" w:rsidR="00E13D97" w:rsidRPr="00AF3161" w:rsidRDefault="00AF3161" w:rsidP="008E5F37">
      <w:pPr>
        <w:pStyle w:val="NoSpacing"/>
        <w:rPr>
          <w:rFonts w:ascii="Bookman Old Style" w:hAnsi="Bookman Old Style"/>
          <w:b/>
          <w:sz w:val="18"/>
          <w:szCs w:val="18"/>
          <w:u w:val="single"/>
        </w:rPr>
      </w:pPr>
      <w:r w:rsidRPr="00AF3161">
        <w:rPr>
          <w:rFonts w:ascii="Bookman Old Style" w:hAnsi="Bookman Old Style"/>
          <w:b/>
          <w:sz w:val="18"/>
          <w:szCs w:val="18"/>
          <w:u w:val="single"/>
        </w:rPr>
        <w:t>IV</w:t>
      </w:r>
      <w:proofErr w:type="gramStart"/>
      <w:r w:rsidRPr="00AF3161">
        <w:rPr>
          <w:rFonts w:ascii="Bookman Old Style" w:hAnsi="Bookman Old Style"/>
          <w:b/>
          <w:sz w:val="18"/>
          <w:szCs w:val="18"/>
          <w:u w:val="single"/>
        </w:rPr>
        <w:t>.  PETS</w:t>
      </w:r>
      <w:proofErr w:type="gramEnd"/>
    </w:p>
    <w:p w14:paraId="69A96E89" w14:textId="77777777" w:rsidR="00E13D97" w:rsidRPr="00AF3161" w:rsidRDefault="00E13D97" w:rsidP="008E5F37">
      <w:pPr>
        <w:pStyle w:val="NoSpacing"/>
        <w:rPr>
          <w:rFonts w:ascii="Bookman Old Style" w:hAnsi="Bookman Old Style"/>
          <w:sz w:val="18"/>
          <w:szCs w:val="18"/>
        </w:rPr>
      </w:pPr>
    </w:p>
    <w:p w14:paraId="69A96E8A" w14:textId="77777777" w:rsidR="00E13D97" w:rsidRPr="00AF3161" w:rsidRDefault="00E13D97" w:rsidP="00E13D97">
      <w:pPr>
        <w:pStyle w:val="NoSpacing"/>
        <w:rPr>
          <w:rFonts w:ascii="Bookman Old Style" w:hAnsi="Bookman Old Style"/>
          <w:sz w:val="18"/>
          <w:szCs w:val="18"/>
        </w:rPr>
      </w:pPr>
      <w:r w:rsidRPr="00AF3161">
        <w:rPr>
          <w:rFonts w:ascii="Bookman Old Style" w:hAnsi="Bookman Old Style"/>
          <w:sz w:val="18"/>
          <w:szCs w:val="18"/>
        </w:rPr>
        <w:t>Do you have a pet?</w:t>
      </w:r>
      <w:r w:rsidRPr="00AF3161">
        <w:rPr>
          <w:rFonts w:ascii="Bookman Old Style" w:hAnsi="Bookman Old Style"/>
          <w:sz w:val="18"/>
          <w:szCs w:val="18"/>
        </w:rPr>
        <w:tab/>
        <w:t>□ Yes</w:t>
      </w:r>
      <w:r w:rsidRPr="00AF3161">
        <w:rPr>
          <w:rFonts w:ascii="Bookman Old Style" w:hAnsi="Bookman Old Style"/>
          <w:sz w:val="18"/>
          <w:szCs w:val="18"/>
        </w:rPr>
        <w:tab/>
        <w:t xml:space="preserve">□ No   </w:t>
      </w:r>
      <w:r w:rsidR="00E06D45">
        <w:rPr>
          <w:rFonts w:ascii="Bookman Old Style" w:hAnsi="Bookman Old Style"/>
          <w:sz w:val="18"/>
          <w:szCs w:val="18"/>
        </w:rPr>
        <w:t xml:space="preserve">      </w:t>
      </w:r>
      <w:r w:rsidRPr="00AF3161">
        <w:rPr>
          <w:rFonts w:ascii="Bookman Old Style" w:hAnsi="Bookman Old Style"/>
          <w:sz w:val="18"/>
          <w:szCs w:val="18"/>
        </w:rPr>
        <w:t>Current vaccination records are required on check-in.</w:t>
      </w:r>
    </w:p>
    <w:p w14:paraId="69A96E8B" w14:textId="77777777" w:rsidR="00E13D97" w:rsidRPr="00AF3161" w:rsidRDefault="00E13D97" w:rsidP="00E13D97">
      <w:pPr>
        <w:pStyle w:val="NoSpacing"/>
        <w:rPr>
          <w:rFonts w:ascii="Bookman Old Style" w:hAnsi="Bookman Old Style"/>
          <w:sz w:val="18"/>
          <w:szCs w:val="18"/>
        </w:rPr>
      </w:pPr>
    </w:p>
    <w:p w14:paraId="69A96E8C" w14:textId="77777777" w:rsidR="00E13D97" w:rsidRPr="00AF3161" w:rsidRDefault="00E13D97" w:rsidP="00E13D97">
      <w:pPr>
        <w:pStyle w:val="NoSpacing"/>
        <w:rPr>
          <w:rFonts w:ascii="Bookman Old Style" w:hAnsi="Bookman Old Style"/>
          <w:sz w:val="18"/>
          <w:szCs w:val="18"/>
        </w:rPr>
      </w:pPr>
      <w:r w:rsidRPr="00AF3161">
        <w:rPr>
          <w:rFonts w:ascii="Bookman Old Style" w:hAnsi="Bookman Old Style"/>
          <w:sz w:val="18"/>
          <w:szCs w:val="18"/>
        </w:rPr>
        <w:t>Breed</w:t>
      </w:r>
      <w:proofErr w:type="gramStart"/>
      <w:r w:rsidRPr="00AF3161">
        <w:rPr>
          <w:rFonts w:ascii="Bookman Old Style" w:hAnsi="Bookman Old Style"/>
          <w:sz w:val="18"/>
          <w:szCs w:val="18"/>
        </w:rPr>
        <w:t>:_</w:t>
      </w:r>
      <w:proofErr w:type="gramEnd"/>
      <w:r w:rsidRPr="00AF3161">
        <w:rPr>
          <w:rFonts w:ascii="Bookman Old Style" w:hAnsi="Bookman Old Style"/>
          <w:sz w:val="18"/>
          <w:szCs w:val="18"/>
        </w:rPr>
        <w:t xml:space="preserve">__________________________  Weight:__________________     </w:t>
      </w:r>
      <w:r w:rsidRPr="00AF3161">
        <w:rPr>
          <w:rFonts w:ascii="Bookman Old Style" w:hAnsi="Bookman Old Style"/>
          <w:sz w:val="18"/>
          <w:szCs w:val="18"/>
        </w:rPr>
        <w:tab/>
        <w:t>Breed:______________________  Weight:__________</w:t>
      </w:r>
    </w:p>
    <w:p w14:paraId="69A96E8D" w14:textId="77777777" w:rsidR="00E13D97" w:rsidRDefault="00E13D97" w:rsidP="00AF3161">
      <w:pPr>
        <w:pStyle w:val="NoSpacing"/>
        <w:rPr>
          <w:rFonts w:ascii="Bookman Old Style" w:hAnsi="Bookman Old Style"/>
          <w:sz w:val="18"/>
          <w:szCs w:val="18"/>
        </w:rPr>
      </w:pPr>
    </w:p>
    <w:p w14:paraId="132A25FD" w14:textId="77777777" w:rsidR="00BE4892" w:rsidRDefault="00BE4892" w:rsidP="00AF1FB6">
      <w:pPr>
        <w:pStyle w:val="NoSpacing"/>
        <w:rPr>
          <w:rFonts w:ascii="Bookman Old Style" w:hAnsi="Bookman Old Style"/>
          <w:b/>
          <w:sz w:val="18"/>
          <w:szCs w:val="18"/>
          <w:u w:val="single"/>
        </w:rPr>
      </w:pPr>
    </w:p>
    <w:p w14:paraId="69A96E8E" w14:textId="77777777" w:rsidR="00AF3161" w:rsidRPr="00AF3161" w:rsidRDefault="00AF3161" w:rsidP="00AF1FB6">
      <w:pPr>
        <w:pStyle w:val="NoSpacing"/>
        <w:rPr>
          <w:rFonts w:ascii="Bookman Old Style" w:hAnsi="Bookman Old Style"/>
          <w:b/>
          <w:sz w:val="18"/>
          <w:szCs w:val="18"/>
          <w:u w:val="single"/>
        </w:rPr>
      </w:pPr>
      <w:r w:rsidRPr="00AF3161">
        <w:rPr>
          <w:rFonts w:ascii="Bookman Old Style" w:hAnsi="Bookman Old Style"/>
          <w:b/>
          <w:sz w:val="18"/>
          <w:szCs w:val="18"/>
          <w:u w:val="single"/>
        </w:rPr>
        <w:t>V.  EMERGENCY CONTACTS</w:t>
      </w:r>
    </w:p>
    <w:p w14:paraId="69A96E8F" w14:textId="77777777" w:rsidR="00AF3161" w:rsidRDefault="00AF3161" w:rsidP="00AF1FB6">
      <w:pPr>
        <w:pStyle w:val="NoSpacing"/>
        <w:rPr>
          <w:rFonts w:ascii="Bookman Old Style" w:hAnsi="Bookman Old Style"/>
          <w:sz w:val="18"/>
          <w:szCs w:val="18"/>
          <w:u w:val="single"/>
        </w:rPr>
      </w:pPr>
    </w:p>
    <w:p w14:paraId="69A96E90" w14:textId="77777777" w:rsidR="00AF1FB6" w:rsidRDefault="00AF1FB6" w:rsidP="00AF1FB6">
      <w:pPr>
        <w:pStyle w:val="NoSpacing"/>
        <w:rPr>
          <w:rFonts w:ascii="Bookman Old Style" w:hAnsi="Bookman Old Style"/>
          <w:sz w:val="18"/>
          <w:szCs w:val="18"/>
        </w:rPr>
      </w:pPr>
      <w:r w:rsidRPr="00AF3161">
        <w:rPr>
          <w:rFonts w:ascii="Bookman Old Style" w:hAnsi="Bookman Old Style"/>
          <w:sz w:val="18"/>
          <w:szCs w:val="18"/>
        </w:rPr>
        <w:t>Provide the contact information for someone who can be reached on your behalf in the event of an emergency.  The emergency contact should not be any of the other registered persons.</w:t>
      </w:r>
      <w:r w:rsidR="00FD51DB" w:rsidRPr="00AF3161">
        <w:rPr>
          <w:rFonts w:ascii="Bookman Old Style" w:hAnsi="Bookman Old Style"/>
          <w:sz w:val="18"/>
          <w:szCs w:val="18"/>
        </w:rPr>
        <w:t xml:space="preserve"> You may elect not to provide this information, but it is highly recommended you do so.</w:t>
      </w:r>
    </w:p>
    <w:p w14:paraId="0B0EF8EB" w14:textId="77777777" w:rsidR="00BE4892" w:rsidRPr="00AF3161" w:rsidRDefault="00BE4892" w:rsidP="00AF1FB6">
      <w:pPr>
        <w:pStyle w:val="NoSpacing"/>
        <w:rPr>
          <w:rFonts w:ascii="Bookman Old Style" w:hAnsi="Bookman Old Style"/>
          <w:sz w:val="18"/>
          <w:szCs w:val="18"/>
        </w:rPr>
      </w:pPr>
    </w:p>
    <w:tbl>
      <w:tblPr>
        <w:tblStyle w:val="TableGrid"/>
        <w:tblW w:w="0" w:type="auto"/>
        <w:tblLook w:val="04A0" w:firstRow="1" w:lastRow="0" w:firstColumn="1" w:lastColumn="0" w:noHBand="0" w:noVBand="1"/>
      </w:tblPr>
      <w:tblGrid>
        <w:gridCol w:w="1712"/>
        <w:gridCol w:w="2974"/>
        <w:gridCol w:w="2643"/>
        <w:gridCol w:w="2885"/>
      </w:tblGrid>
      <w:tr w:rsidR="00AF1FB6" w:rsidRPr="00AF3161" w14:paraId="69A96E97" w14:textId="77777777" w:rsidTr="00890420">
        <w:tc>
          <w:tcPr>
            <w:tcW w:w="1728" w:type="dxa"/>
          </w:tcPr>
          <w:p w14:paraId="69A96E91" w14:textId="77777777" w:rsidR="00AF1FB6" w:rsidRPr="00AF3161" w:rsidRDefault="00AF1FB6" w:rsidP="00890420">
            <w:pPr>
              <w:pStyle w:val="NoSpacing"/>
              <w:rPr>
                <w:rFonts w:ascii="Bookman Old Style" w:hAnsi="Bookman Old Style"/>
                <w:sz w:val="18"/>
                <w:szCs w:val="18"/>
              </w:rPr>
            </w:pPr>
          </w:p>
          <w:p w14:paraId="69A96E92" w14:textId="77777777" w:rsidR="00AF1FB6" w:rsidRPr="00AF3161" w:rsidRDefault="00AF1FB6" w:rsidP="00890420">
            <w:pPr>
              <w:pStyle w:val="NoSpacing"/>
              <w:rPr>
                <w:rFonts w:ascii="Bookman Old Style" w:hAnsi="Bookman Old Style"/>
                <w:sz w:val="18"/>
                <w:szCs w:val="18"/>
              </w:rPr>
            </w:pPr>
            <w:r w:rsidRPr="00AF3161">
              <w:rPr>
                <w:rFonts w:ascii="Bookman Old Style" w:hAnsi="Bookman Old Style"/>
                <w:sz w:val="18"/>
                <w:szCs w:val="18"/>
              </w:rPr>
              <w:t>Name</w:t>
            </w:r>
          </w:p>
        </w:tc>
        <w:tc>
          <w:tcPr>
            <w:tcW w:w="3060" w:type="dxa"/>
          </w:tcPr>
          <w:p w14:paraId="69A96E93" w14:textId="77777777" w:rsidR="00AF1FB6" w:rsidRPr="00AF3161" w:rsidRDefault="00AF1FB6" w:rsidP="00890420">
            <w:pPr>
              <w:pStyle w:val="NoSpacing"/>
              <w:rPr>
                <w:rFonts w:ascii="Bookman Old Style" w:hAnsi="Bookman Old Style"/>
                <w:sz w:val="18"/>
                <w:szCs w:val="18"/>
                <w:u w:val="single"/>
              </w:rPr>
            </w:pPr>
            <w:r w:rsidRPr="00AF3161">
              <w:rPr>
                <w:rFonts w:ascii="Bookman Old Style" w:hAnsi="Bookman Old Style"/>
                <w:sz w:val="18"/>
                <w:szCs w:val="18"/>
                <w:u w:val="single"/>
              </w:rPr>
              <w:t>Doctor</w:t>
            </w:r>
          </w:p>
          <w:p w14:paraId="69A96E94" w14:textId="77777777" w:rsidR="00AF1FB6" w:rsidRPr="00AF3161" w:rsidRDefault="00AF1FB6" w:rsidP="00890420">
            <w:pPr>
              <w:pStyle w:val="NoSpacing"/>
              <w:rPr>
                <w:rFonts w:ascii="Bookman Old Style" w:hAnsi="Bookman Old Style"/>
                <w:sz w:val="18"/>
                <w:szCs w:val="18"/>
                <w:u w:val="single"/>
              </w:rPr>
            </w:pPr>
          </w:p>
        </w:tc>
        <w:tc>
          <w:tcPr>
            <w:tcW w:w="2700" w:type="dxa"/>
          </w:tcPr>
          <w:p w14:paraId="69A96E95" w14:textId="77777777" w:rsidR="00AF1FB6" w:rsidRPr="00AF3161" w:rsidRDefault="00AF1FB6" w:rsidP="00890420">
            <w:pPr>
              <w:pStyle w:val="NoSpacing"/>
              <w:rPr>
                <w:rFonts w:ascii="Bookman Old Style" w:hAnsi="Bookman Old Style"/>
                <w:sz w:val="18"/>
                <w:szCs w:val="18"/>
                <w:u w:val="single"/>
              </w:rPr>
            </w:pPr>
            <w:r w:rsidRPr="00AF3161">
              <w:rPr>
                <w:rFonts w:ascii="Bookman Old Style" w:hAnsi="Bookman Old Style"/>
                <w:sz w:val="18"/>
                <w:szCs w:val="18"/>
                <w:u w:val="single"/>
              </w:rPr>
              <w:t>Primary Emergency Contact</w:t>
            </w:r>
          </w:p>
        </w:tc>
        <w:tc>
          <w:tcPr>
            <w:tcW w:w="2952" w:type="dxa"/>
          </w:tcPr>
          <w:p w14:paraId="69A96E96" w14:textId="77777777" w:rsidR="00AF1FB6" w:rsidRPr="00AF3161" w:rsidRDefault="00AF1FB6" w:rsidP="00890420">
            <w:pPr>
              <w:pStyle w:val="NoSpacing"/>
              <w:rPr>
                <w:rFonts w:ascii="Bookman Old Style" w:hAnsi="Bookman Old Style"/>
                <w:sz w:val="18"/>
                <w:szCs w:val="18"/>
                <w:u w:val="single"/>
              </w:rPr>
            </w:pPr>
            <w:r w:rsidRPr="00AF3161">
              <w:rPr>
                <w:rFonts w:ascii="Bookman Old Style" w:hAnsi="Bookman Old Style"/>
                <w:sz w:val="18"/>
                <w:szCs w:val="18"/>
                <w:u w:val="single"/>
              </w:rPr>
              <w:t>Secondary Emergency Contact</w:t>
            </w:r>
          </w:p>
        </w:tc>
      </w:tr>
      <w:tr w:rsidR="00AF1FB6" w:rsidRPr="00AF3161" w14:paraId="69A96E9C" w14:textId="77777777" w:rsidTr="00890420">
        <w:tc>
          <w:tcPr>
            <w:tcW w:w="1728" w:type="dxa"/>
          </w:tcPr>
          <w:p w14:paraId="69A96E98" w14:textId="77777777" w:rsidR="00AF1FB6" w:rsidRPr="00AF3161" w:rsidRDefault="00AF1FB6" w:rsidP="00450154">
            <w:pPr>
              <w:pStyle w:val="NoSpacing"/>
              <w:rPr>
                <w:rFonts w:ascii="Bookman Old Style" w:hAnsi="Bookman Old Style"/>
                <w:sz w:val="18"/>
                <w:szCs w:val="18"/>
              </w:rPr>
            </w:pPr>
            <w:r w:rsidRPr="00AF3161">
              <w:rPr>
                <w:rFonts w:ascii="Bookman Old Style" w:hAnsi="Bookman Old Style"/>
                <w:sz w:val="18"/>
                <w:szCs w:val="18"/>
              </w:rPr>
              <w:t>Address</w:t>
            </w:r>
          </w:p>
        </w:tc>
        <w:tc>
          <w:tcPr>
            <w:tcW w:w="3060" w:type="dxa"/>
          </w:tcPr>
          <w:p w14:paraId="69A96E99" w14:textId="77777777" w:rsidR="00AF1FB6" w:rsidRPr="00AF3161" w:rsidRDefault="00AF1FB6" w:rsidP="00890420">
            <w:pPr>
              <w:pStyle w:val="NoSpacing"/>
              <w:rPr>
                <w:rFonts w:ascii="Bookman Old Style" w:hAnsi="Bookman Old Style"/>
                <w:sz w:val="18"/>
                <w:szCs w:val="18"/>
              </w:rPr>
            </w:pPr>
          </w:p>
        </w:tc>
        <w:tc>
          <w:tcPr>
            <w:tcW w:w="2700" w:type="dxa"/>
          </w:tcPr>
          <w:p w14:paraId="69A96E9A" w14:textId="77777777" w:rsidR="00AF1FB6" w:rsidRPr="00AF3161" w:rsidRDefault="00AF1FB6" w:rsidP="00890420">
            <w:pPr>
              <w:pStyle w:val="NoSpacing"/>
              <w:rPr>
                <w:rFonts w:ascii="Bookman Old Style" w:hAnsi="Bookman Old Style"/>
                <w:sz w:val="18"/>
                <w:szCs w:val="18"/>
              </w:rPr>
            </w:pPr>
          </w:p>
        </w:tc>
        <w:tc>
          <w:tcPr>
            <w:tcW w:w="2952" w:type="dxa"/>
          </w:tcPr>
          <w:p w14:paraId="69A96E9B" w14:textId="77777777" w:rsidR="00AF1FB6" w:rsidRPr="00AF3161" w:rsidRDefault="00AF1FB6" w:rsidP="00890420">
            <w:pPr>
              <w:pStyle w:val="NoSpacing"/>
              <w:rPr>
                <w:rFonts w:ascii="Bookman Old Style" w:hAnsi="Bookman Old Style"/>
                <w:sz w:val="18"/>
                <w:szCs w:val="18"/>
              </w:rPr>
            </w:pPr>
          </w:p>
        </w:tc>
      </w:tr>
      <w:tr w:rsidR="00AF1FB6" w:rsidRPr="00AF3161" w14:paraId="69A96EA1" w14:textId="77777777" w:rsidTr="00890420">
        <w:tc>
          <w:tcPr>
            <w:tcW w:w="1728" w:type="dxa"/>
          </w:tcPr>
          <w:p w14:paraId="69A96E9D" w14:textId="77777777" w:rsidR="00AF1FB6" w:rsidRPr="00AF3161" w:rsidRDefault="00AF1FB6" w:rsidP="00890420">
            <w:pPr>
              <w:pStyle w:val="NoSpacing"/>
              <w:rPr>
                <w:rFonts w:ascii="Bookman Old Style" w:hAnsi="Bookman Old Style"/>
                <w:sz w:val="18"/>
                <w:szCs w:val="18"/>
              </w:rPr>
            </w:pPr>
            <w:r w:rsidRPr="00AF3161">
              <w:rPr>
                <w:rFonts w:ascii="Bookman Old Style" w:hAnsi="Bookman Old Style"/>
                <w:sz w:val="18"/>
                <w:szCs w:val="18"/>
              </w:rPr>
              <w:t>Primary Phone</w:t>
            </w:r>
          </w:p>
        </w:tc>
        <w:tc>
          <w:tcPr>
            <w:tcW w:w="3060" w:type="dxa"/>
          </w:tcPr>
          <w:p w14:paraId="69A96E9E" w14:textId="77777777" w:rsidR="00AF1FB6" w:rsidRPr="00AF3161" w:rsidRDefault="00AF1FB6" w:rsidP="00890420">
            <w:pPr>
              <w:pStyle w:val="NoSpacing"/>
              <w:rPr>
                <w:rFonts w:ascii="Bookman Old Style" w:hAnsi="Bookman Old Style"/>
                <w:sz w:val="18"/>
                <w:szCs w:val="18"/>
              </w:rPr>
            </w:pPr>
          </w:p>
        </w:tc>
        <w:tc>
          <w:tcPr>
            <w:tcW w:w="2700" w:type="dxa"/>
          </w:tcPr>
          <w:p w14:paraId="69A96E9F" w14:textId="77777777" w:rsidR="00AF1FB6" w:rsidRPr="00AF3161" w:rsidRDefault="00AF1FB6" w:rsidP="00890420">
            <w:pPr>
              <w:pStyle w:val="NoSpacing"/>
              <w:rPr>
                <w:rFonts w:ascii="Bookman Old Style" w:hAnsi="Bookman Old Style"/>
                <w:sz w:val="18"/>
                <w:szCs w:val="18"/>
              </w:rPr>
            </w:pPr>
          </w:p>
        </w:tc>
        <w:tc>
          <w:tcPr>
            <w:tcW w:w="2952" w:type="dxa"/>
          </w:tcPr>
          <w:p w14:paraId="69A96EA0" w14:textId="77777777" w:rsidR="00AF1FB6" w:rsidRPr="00AF3161" w:rsidRDefault="00AF1FB6" w:rsidP="00890420">
            <w:pPr>
              <w:pStyle w:val="NoSpacing"/>
              <w:rPr>
                <w:rFonts w:ascii="Bookman Old Style" w:hAnsi="Bookman Old Style"/>
                <w:sz w:val="18"/>
                <w:szCs w:val="18"/>
              </w:rPr>
            </w:pPr>
          </w:p>
        </w:tc>
      </w:tr>
      <w:tr w:rsidR="00AF1FB6" w:rsidRPr="00AF3161" w14:paraId="69A96EA6" w14:textId="77777777" w:rsidTr="00890420">
        <w:tc>
          <w:tcPr>
            <w:tcW w:w="1728" w:type="dxa"/>
          </w:tcPr>
          <w:p w14:paraId="69A96EA2" w14:textId="77777777" w:rsidR="00AF1FB6" w:rsidRPr="00AF3161" w:rsidRDefault="00AF1FB6" w:rsidP="00450154">
            <w:pPr>
              <w:pStyle w:val="NoSpacing"/>
              <w:rPr>
                <w:rFonts w:ascii="Bookman Old Style" w:hAnsi="Bookman Old Style"/>
                <w:sz w:val="18"/>
                <w:szCs w:val="18"/>
              </w:rPr>
            </w:pPr>
            <w:r w:rsidRPr="00AF3161">
              <w:rPr>
                <w:rFonts w:ascii="Bookman Old Style" w:hAnsi="Bookman Old Style"/>
                <w:sz w:val="18"/>
                <w:szCs w:val="18"/>
              </w:rPr>
              <w:t>Other Phone</w:t>
            </w:r>
          </w:p>
        </w:tc>
        <w:tc>
          <w:tcPr>
            <w:tcW w:w="3060" w:type="dxa"/>
          </w:tcPr>
          <w:p w14:paraId="69A96EA3" w14:textId="77777777" w:rsidR="00AF1FB6" w:rsidRPr="00AF3161" w:rsidRDefault="00AF1FB6" w:rsidP="00890420">
            <w:pPr>
              <w:pStyle w:val="NoSpacing"/>
              <w:rPr>
                <w:rFonts w:ascii="Bookman Old Style" w:hAnsi="Bookman Old Style"/>
                <w:sz w:val="18"/>
                <w:szCs w:val="18"/>
              </w:rPr>
            </w:pPr>
          </w:p>
        </w:tc>
        <w:tc>
          <w:tcPr>
            <w:tcW w:w="2700" w:type="dxa"/>
          </w:tcPr>
          <w:p w14:paraId="69A96EA4" w14:textId="77777777" w:rsidR="00AF1FB6" w:rsidRPr="00AF3161" w:rsidRDefault="00AF1FB6" w:rsidP="00890420">
            <w:pPr>
              <w:pStyle w:val="NoSpacing"/>
              <w:rPr>
                <w:rFonts w:ascii="Bookman Old Style" w:hAnsi="Bookman Old Style"/>
                <w:sz w:val="18"/>
                <w:szCs w:val="18"/>
              </w:rPr>
            </w:pPr>
          </w:p>
        </w:tc>
        <w:tc>
          <w:tcPr>
            <w:tcW w:w="2952" w:type="dxa"/>
          </w:tcPr>
          <w:p w14:paraId="69A96EA5" w14:textId="77777777" w:rsidR="00AF1FB6" w:rsidRPr="00AF3161" w:rsidRDefault="00AF1FB6" w:rsidP="00890420">
            <w:pPr>
              <w:pStyle w:val="NoSpacing"/>
              <w:rPr>
                <w:rFonts w:ascii="Bookman Old Style" w:hAnsi="Bookman Old Style"/>
                <w:sz w:val="18"/>
                <w:szCs w:val="18"/>
              </w:rPr>
            </w:pPr>
          </w:p>
        </w:tc>
      </w:tr>
      <w:tr w:rsidR="00AF1FB6" w:rsidRPr="00AF3161" w14:paraId="69A96EAB" w14:textId="77777777" w:rsidTr="00890420">
        <w:tc>
          <w:tcPr>
            <w:tcW w:w="1728" w:type="dxa"/>
          </w:tcPr>
          <w:p w14:paraId="69A96EA7" w14:textId="77777777" w:rsidR="00AF1FB6" w:rsidRPr="00AF3161" w:rsidRDefault="00AF1FB6" w:rsidP="00890420">
            <w:pPr>
              <w:pStyle w:val="NoSpacing"/>
              <w:rPr>
                <w:rFonts w:ascii="Bookman Old Style" w:hAnsi="Bookman Old Style"/>
                <w:sz w:val="18"/>
                <w:szCs w:val="18"/>
              </w:rPr>
            </w:pPr>
            <w:r w:rsidRPr="00AF3161">
              <w:rPr>
                <w:rFonts w:ascii="Bookman Old Style" w:hAnsi="Bookman Old Style"/>
                <w:sz w:val="18"/>
                <w:szCs w:val="18"/>
              </w:rPr>
              <w:t>Email</w:t>
            </w:r>
          </w:p>
        </w:tc>
        <w:tc>
          <w:tcPr>
            <w:tcW w:w="3060" w:type="dxa"/>
          </w:tcPr>
          <w:p w14:paraId="69A96EA8" w14:textId="77777777" w:rsidR="00AF1FB6" w:rsidRPr="00AF3161" w:rsidRDefault="00AF1FB6" w:rsidP="00890420">
            <w:pPr>
              <w:pStyle w:val="NoSpacing"/>
              <w:rPr>
                <w:rFonts w:ascii="Bookman Old Style" w:hAnsi="Bookman Old Style"/>
                <w:sz w:val="18"/>
                <w:szCs w:val="18"/>
              </w:rPr>
            </w:pPr>
          </w:p>
        </w:tc>
        <w:tc>
          <w:tcPr>
            <w:tcW w:w="2700" w:type="dxa"/>
          </w:tcPr>
          <w:p w14:paraId="69A96EA9" w14:textId="77777777" w:rsidR="00AF1FB6" w:rsidRPr="00AF3161" w:rsidRDefault="00AF1FB6" w:rsidP="00890420">
            <w:pPr>
              <w:pStyle w:val="NoSpacing"/>
              <w:rPr>
                <w:rFonts w:ascii="Bookman Old Style" w:hAnsi="Bookman Old Style"/>
                <w:sz w:val="18"/>
                <w:szCs w:val="18"/>
              </w:rPr>
            </w:pPr>
          </w:p>
        </w:tc>
        <w:tc>
          <w:tcPr>
            <w:tcW w:w="2952" w:type="dxa"/>
          </w:tcPr>
          <w:p w14:paraId="69A96EAA" w14:textId="77777777" w:rsidR="00AF1FB6" w:rsidRPr="00AF3161" w:rsidRDefault="00AF1FB6" w:rsidP="00890420">
            <w:pPr>
              <w:pStyle w:val="NoSpacing"/>
              <w:rPr>
                <w:rFonts w:ascii="Bookman Old Style" w:hAnsi="Bookman Old Style"/>
                <w:sz w:val="18"/>
                <w:szCs w:val="18"/>
              </w:rPr>
            </w:pPr>
          </w:p>
        </w:tc>
      </w:tr>
      <w:tr w:rsidR="00AF1FB6" w:rsidRPr="00AF3161" w14:paraId="69A96EB0" w14:textId="77777777" w:rsidTr="00890420">
        <w:tc>
          <w:tcPr>
            <w:tcW w:w="1728" w:type="dxa"/>
          </w:tcPr>
          <w:p w14:paraId="69A96EAC" w14:textId="77777777" w:rsidR="00AF1FB6" w:rsidRPr="00AF3161" w:rsidRDefault="00AF1FB6" w:rsidP="00450154">
            <w:pPr>
              <w:pStyle w:val="NoSpacing"/>
              <w:rPr>
                <w:rFonts w:ascii="Bookman Old Style" w:hAnsi="Bookman Old Style"/>
                <w:sz w:val="18"/>
                <w:szCs w:val="18"/>
              </w:rPr>
            </w:pPr>
            <w:r w:rsidRPr="00AF3161">
              <w:rPr>
                <w:rFonts w:ascii="Bookman Old Style" w:hAnsi="Bookman Old Style"/>
                <w:sz w:val="18"/>
                <w:szCs w:val="18"/>
              </w:rPr>
              <w:t>Relationship</w:t>
            </w:r>
          </w:p>
        </w:tc>
        <w:tc>
          <w:tcPr>
            <w:tcW w:w="3060" w:type="dxa"/>
          </w:tcPr>
          <w:p w14:paraId="69A96EAD" w14:textId="77777777" w:rsidR="00AF1FB6" w:rsidRPr="00AF3161" w:rsidRDefault="00AF1FB6" w:rsidP="00890420">
            <w:pPr>
              <w:pStyle w:val="NoSpacing"/>
              <w:rPr>
                <w:rFonts w:ascii="Bookman Old Style" w:hAnsi="Bookman Old Style"/>
                <w:sz w:val="18"/>
                <w:szCs w:val="18"/>
              </w:rPr>
            </w:pPr>
          </w:p>
        </w:tc>
        <w:tc>
          <w:tcPr>
            <w:tcW w:w="2700" w:type="dxa"/>
          </w:tcPr>
          <w:p w14:paraId="69A96EAE" w14:textId="77777777" w:rsidR="00AF1FB6" w:rsidRPr="00AF3161" w:rsidRDefault="00AF1FB6" w:rsidP="00890420">
            <w:pPr>
              <w:pStyle w:val="NoSpacing"/>
              <w:rPr>
                <w:rFonts w:ascii="Bookman Old Style" w:hAnsi="Bookman Old Style"/>
                <w:sz w:val="18"/>
                <w:szCs w:val="18"/>
              </w:rPr>
            </w:pPr>
          </w:p>
        </w:tc>
        <w:tc>
          <w:tcPr>
            <w:tcW w:w="2952" w:type="dxa"/>
          </w:tcPr>
          <w:p w14:paraId="69A96EAF" w14:textId="77777777" w:rsidR="00AF1FB6" w:rsidRPr="00AF3161" w:rsidRDefault="00AF1FB6" w:rsidP="00890420">
            <w:pPr>
              <w:pStyle w:val="NoSpacing"/>
              <w:rPr>
                <w:rFonts w:ascii="Bookman Old Style" w:hAnsi="Bookman Old Style"/>
                <w:sz w:val="18"/>
                <w:szCs w:val="18"/>
              </w:rPr>
            </w:pPr>
          </w:p>
        </w:tc>
      </w:tr>
    </w:tbl>
    <w:p w14:paraId="69A96EB1" w14:textId="77777777" w:rsidR="00AF3161" w:rsidRDefault="00AF3161" w:rsidP="00386748">
      <w:pPr>
        <w:pStyle w:val="NoSpacing"/>
        <w:rPr>
          <w:rFonts w:ascii="Bookman Old Style" w:hAnsi="Bookman Old Style"/>
          <w:b/>
          <w:sz w:val="18"/>
          <w:szCs w:val="18"/>
          <w:u w:val="single"/>
        </w:rPr>
      </w:pPr>
    </w:p>
    <w:p w14:paraId="53000D7C" w14:textId="77777777" w:rsidR="00BE4892" w:rsidRDefault="00BE4892" w:rsidP="00386748">
      <w:pPr>
        <w:pStyle w:val="NoSpacing"/>
        <w:rPr>
          <w:rFonts w:ascii="Bookman Old Style" w:hAnsi="Bookman Old Style"/>
          <w:b/>
          <w:sz w:val="18"/>
          <w:szCs w:val="18"/>
          <w:u w:val="single"/>
        </w:rPr>
      </w:pPr>
    </w:p>
    <w:p w14:paraId="69A96EB2" w14:textId="77777777" w:rsidR="00386748" w:rsidRPr="00AF3161" w:rsidRDefault="00AF3161" w:rsidP="00386748">
      <w:pPr>
        <w:pStyle w:val="NoSpacing"/>
        <w:rPr>
          <w:rFonts w:ascii="Bookman Old Style" w:hAnsi="Bookman Old Style"/>
          <w:b/>
          <w:sz w:val="18"/>
          <w:szCs w:val="18"/>
          <w:u w:val="single"/>
        </w:rPr>
      </w:pPr>
      <w:r>
        <w:rPr>
          <w:rFonts w:ascii="Bookman Old Style" w:hAnsi="Bookman Old Style"/>
          <w:b/>
          <w:sz w:val="18"/>
          <w:szCs w:val="18"/>
          <w:u w:val="single"/>
        </w:rPr>
        <w:t>VI:  USE OF STORAGE</w:t>
      </w:r>
    </w:p>
    <w:p w14:paraId="69A96EB3" w14:textId="77777777" w:rsidR="00386748" w:rsidRPr="00AF3161" w:rsidRDefault="00386748" w:rsidP="00386748">
      <w:pPr>
        <w:pStyle w:val="NoSpacing"/>
        <w:rPr>
          <w:rFonts w:ascii="Bookman Old Style" w:hAnsi="Bookman Old Style"/>
          <w:b/>
          <w:sz w:val="18"/>
          <w:szCs w:val="18"/>
          <w:u w:val="single"/>
        </w:rPr>
      </w:pPr>
    </w:p>
    <w:p w14:paraId="69A96EB4" w14:textId="77777777" w:rsidR="00386748" w:rsidRPr="00AF3161" w:rsidRDefault="00386748" w:rsidP="00386748">
      <w:pPr>
        <w:pStyle w:val="NoSpacing"/>
        <w:rPr>
          <w:rFonts w:ascii="Bookman Old Style" w:hAnsi="Bookman Old Style"/>
          <w:sz w:val="18"/>
          <w:szCs w:val="18"/>
        </w:rPr>
      </w:pPr>
      <w:r w:rsidRPr="00AF3161">
        <w:rPr>
          <w:rFonts w:ascii="Bookman Old Style" w:hAnsi="Bookman Old Style"/>
          <w:sz w:val="18"/>
          <w:szCs w:val="18"/>
        </w:rPr>
        <w:t>As a reminder all storage participants are entitled to move their own RVs to and from the dedicated storage area, if one is available.</w:t>
      </w:r>
    </w:p>
    <w:p w14:paraId="69A96EB5" w14:textId="77777777" w:rsidR="00386748" w:rsidRPr="004753C8" w:rsidRDefault="00386748" w:rsidP="00386748">
      <w:pPr>
        <w:pStyle w:val="NoSpacing"/>
        <w:rPr>
          <w:rFonts w:ascii="Bookman Old Style" w:hAnsi="Bookman Old Style"/>
          <w:sz w:val="12"/>
          <w:szCs w:val="12"/>
        </w:rPr>
      </w:pPr>
    </w:p>
    <w:p w14:paraId="69A96EB6" w14:textId="77777777" w:rsidR="00386748" w:rsidRPr="00AF3161" w:rsidRDefault="00386748" w:rsidP="00386748">
      <w:pPr>
        <w:pStyle w:val="NoSpacing"/>
        <w:numPr>
          <w:ilvl w:val="0"/>
          <w:numId w:val="7"/>
        </w:numPr>
        <w:rPr>
          <w:rFonts w:ascii="Bookman Old Style" w:hAnsi="Bookman Old Style"/>
          <w:sz w:val="18"/>
          <w:szCs w:val="18"/>
        </w:rPr>
      </w:pPr>
      <w:r w:rsidRPr="00AF3161">
        <w:rPr>
          <w:rFonts w:ascii="Bookman Old Style" w:hAnsi="Bookman Old Style"/>
          <w:sz w:val="18"/>
          <w:szCs w:val="18"/>
        </w:rPr>
        <w:t>Applicant acknowledge</w:t>
      </w:r>
      <w:r w:rsidR="00DB2689">
        <w:rPr>
          <w:rFonts w:ascii="Bookman Old Style" w:hAnsi="Bookman Old Style"/>
          <w:sz w:val="18"/>
          <w:szCs w:val="18"/>
        </w:rPr>
        <w:t>s</w:t>
      </w:r>
      <w:r w:rsidRPr="00AF3161">
        <w:rPr>
          <w:rFonts w:ascii="Bookman Old Style" w:hAnsi="Bookman Old Style"/>
          <w:sz w:val="18"/>
          <w:szCs w:val="18"/>
        </w:rPr>
        <w:t xml:space="preserve"> that the storage facility is not patrolled or guarded, and that no bailment is intended or created hereby.</w:t>
      </w:r>
    </w:p>
    <w:p w14:paraId="69A96EB7" w14:textId="77777777" w:rsidR="00386748" w:rsidRPr="00AF3161" w:rsidRDefault="00386748" w:rsidP="00386748">
      <w:pPr>
        <w:pStyle w:val="NoSpacing"/>
        <w:ind w:left="720"/>
        <w:rPr>
          <w:rFonts w:ascii="Bookman Old Style" w:hAnsi="Bookman Old Style"/>
          <w:sz w:val="18"/>
          <w:szCs w:val="18"/>
        </w:rPr>
      </w:pPr>
    </w:p>
    <w:p w14:paraId="69A96EB8" w14:textId="77777777" w:rsidR="00386748" w:rsidRPr="00AF3161" w:rsidRDefault="00386748" w:rsidP="00386748">
      <w:pPr>
        <w:pStyle w:val="NoSpacing"/>
        <w:numPr>
          <w:ilvl w:val="0"/>
          <w:numId w:val="7"/>
        </w:numPr>
        <w:rPr>
          <w:rFonts w:ascii="Bookman Old Style" w:hAnsi="Bookman Old Style"/>
          <w:sz w:val="18"/>
          <w:szCs w:val="18"/>
        </w:rPr>
      </w:pPr>
      <w:r w:rsidRPr="00AF3161">
        <w:rPr>
          <w:rFonts w:ascii="Bookman Old Style" w:hAnsi="Bookman Old Style"/>
          <w:sz w:val="18"/>
          <w:szCs w:val="18"/>
        </w:rPr>
        <w:t>Applicant agrees to conform to all of the Resort Rules and Regulations with respect to ownership, maintenance, use of storage of the RV referred to herein, and specifically acknowledges that nothing contained herein alters, amends, limits, or waives any of the Rules and Regulations.</w:t>
      </w:r>
    </w:p>
    <w:p w14:paraId="69A96EB9" w14:textId="77777777" w:rsidR="00386748" w:rsidRPr="00AF3161" w:rsidRDefault="00386748" w:rsidP="00386748">
      <w:pPr>
        <w:pStyle w:val="NoSpacing"/>
        <w:rPr>
          <w:rFonts w:ascii="Bookman Old Style" w:hAnsi="Bookman Old Style"/>
          <w:sz w:val="18"/>
          <w:szCs w:val="18"/>
        </w:rPr>
      </w:pPr>
    </w:p>
    <w:p w14:paraId="69A96EBA" w14:textId="77777777" w:rsidR="00386748" w:rsidRPr="00AF3161" w:rsidRDefault="00386748" w:rsidP="00386748">
      <w:pPr>
        <w:pStyle w:val="NoSpacing"/>
        <w:numPr>
          <w:ilvl w:val="0"/>
          <w:numId w:val="7"/>
        </w:numPr>
        <w:rPr>
          <w:rFonts w:ascii="Bookman Old Style" w:hAnsi="Bookman Old Style"/>
          <w:sz w:val="18"/>
          <w:szCs w:val="18"/>
        </w:rPr>
      </w:pPr>
      <w:r w:rsidRPr="00AF3161">
        <w:rPr>
          <w:rFonts w:ascii="Bookman Old Style" w:hAnsi="Bookman Old Style"/>
          <w:sz w:val="18"/>
          <w:szCs w:val="18"/>
        </w:rPr>
        <w:t>Applicant agrees that the Resort reserves the right to move any units that are in storage if it is deemed necessary and it may be done without notice to the applicant.</w:t>
      </w:r>
    </w:p>
    <w:p w14:paraId="69A96EBB" w14:textId="77777777" w:rsidR="00386748" w:rsidRPr="004753C8" w:rsidRDefault="00386748" w:rsidP="00386748">
      <w:pPr>
        <w:pStyle w:val="NoSpacing"/>
        <w:rPr>
          <w:rFonts w:ascii="Bookman Old Style" w:hAnsi="Bookman Old Style"/>
          <w:sz w:val="12"/>
          <w:szCs w:val="12"/>
        </w:rPr>
      </w:pPr>
    </w:p>
    <w:p w14:paraId="69A96EBC" w14:textId="1E508EFD" w:rsidR="00386748" w:rsidRPr="00AF3161" w:rsidRDefault="00386748" w:rsidP="00386748">
      <w:pPr>
        <w:pStyle w:val="NoSpacing"/>
        <w:rPr>
          <w:rFonts w:ascii="Bookman Old Style" w:hAnsi="Bookman Old Style"/>
          <w:sz w:val="18"/>
          <w:szCs w:val="18"/>
        </w:rPr>
      </w:pPr>
      <w:r w:rsidRPr="00AF3161">
        <w:rPr>
          <w:rFonts w:ascii="Bookman Old Style" w:hAnsi="Bookman Old Style"/>
          <w:sz w:val="18"/>
          <w:szCs w:val="18"/>
        </w:rPr>
        <w:t xml:space="preserve">If storage is included in the seasonal rate, guests who cancel their seasonal site at a later date will be billed the full winter storage rate if their camper remains on site after the end of the camping </w:t>
      </w:r>
      <w:r w:rsidR="005D5025">
        <w:rPr>
          <w:rFonts w:ascii="Bookman Old Style" w:hAnsi="Bookman Old Style"/>
          <w:sz w:val="18"/>
          <w:szCs w:val="18"/>
        </w:rPr>
        <w:t>season.</w:t>
      </w:r>
      <w:r w:rsidRPr="00AF3161">
        <w:rPr>
          <w:rFonts w:ascii="Bookman Old Style" w:hAnsi="Bookman Old Style"/>
          <w:sz w:val="18"/>
          <w:szCs w:val="18"/>
        </w:rPr>
        <w:t xml:space="preserve"> </w:t>
      </w:r>
    </w:p>
    <w:p w14:paraId="69A96EBD" w14:textId="77777777" w:rsidR="00386748" w:rsidRPr="00AF3161" w:rsidRDefault="00386748" w:rsidP="00386748">
      <w:pPr>
        <w:pStyle w:val="NoSpacing"/>
        <w:rPr>
          <w:rFonts w:ascii="Bookman Old Style" w:hAnsi="Bookman Old Style"/>
          <w:sz w:val="18"/>
          <w:szCs w:val="18"/>
        </w:rPr>
      </w:pPr>
    </w:p>
    <w:p w14:paraId="69A96EBE" w14:textId="77777777" w:rsidR="00386748" w:rsidRPr="00AF3161" w:rsidRDefault="00386748" w:rsidP="00386748">
      <w:pPr>
        <w:pStyle w:val="NoSpacing"/>
        <w:rPr>
          <w:rFonts w:ascii="Bookman Old Style" w:hAnsi="Bookman Old Style"/>
          <w:sz w:val="18"/>
          <w:szCs w:val="18"/>
        </w:rPr>
      </w:pPr>
      <w:r w:rsidRPr="00AF3161">
        <w:rPr>
          <w:rFonts w:ascii="Bookman Old Style" w:hAnsi="Bookman Old Style"/>
          <w:sz w:val="18"/>
          <w:szCs w:val="18"/>
        </w:rPr>
        <w:t>Please refer to the Annual Rate Sheet for Storage Rates.</w:t>
      </w:r>
    </w:p>
    <w:p w14:paraId="69A96EBF" w14:textId="77777777" w:rsidR="00386748" w:rsidRPr="00AF3161" w:rsidRDefault="00386748" w:rsidP="00386748">
      <w:pPr>
        <w:pStyle w:val="NoSpacing"/>
        <w:rPr>
          <w:rFonts w:ascii="Bookman Old Style" w:hAnsi="Bookman Old Style"/>
          <w:sz w:val="18"/>
          <w:szCs w:val="18"/>
        </w:rPr>
      </w:pPr>
    </w:p>
    <w:p w14:paraId="69A96EC0" w14:textId="77777777" w:rsidR="00386748" w:rsidRPr="00AF3161" w:rsidRDefault="00386748" w:rsidP="00386748">
      <w:pPr>
        <w:pStyle w:val="NoSpacing"/>
        <w:rPr>
          <w:rFonts w:ascii="Bookman Old Style" w:hAnsi="Bookman Old Style"/>
          <w:sz w:val="18"/>
          <w:szCs w:val="18"/>
        </w:rPr>
      </w:pPr>
      <w:r w:rsidRPr="00AF3161">
        <w:rPr>
          <w:rFonts w:ascii="Bookman Old Style" w:hAnsi="Bookman Old Style"/>
          <w:sz w:val="18"/>
          <w:szCs w:val="18"/>
        </w:rPr>
        <w:t>If your RV or golf cart or other personal property are not removed from the storage area (including your site) by the end of the contract period, daily storage fees will be applied and must be paid prior to the removal of your RV or golf cart or other personal property.</w:t>
      </w:r>
    </w:p>
    <w:p w14:paraId="69A96EC1" w14:textId="77777777" w:rsidR="00AF1FB6" w:rsidRDefault="00AF1FB6" w:rsidP="00AF1FB6">
      <w:pPr>
        <w:pStyle w:val="NoSpacing"/>
        <w:rPr>
          <w:rFonts w:ascii="Bookman Old Style" w:hAnsi="Bookman Old Style"/>
          <w:sz w:val="18"/>
          <w:szCs w:val="18"/>
        </w:rPr>
      </w:pPr>
    </w:p>
    <w:p w14:paraId="44123F30" w14:textId="77777777" w:rsidR="00BE4892" w:rsidRDefault="00BE4892" w:rsidP="00AF1FB6">
      <w:pPr>
        <w:pStyle w:val="NoSpacing"/>
        <w:rPr>
          <w:rFonts w:ascii="Bookman Old Style" w:hAnsi="Bookman Old Style"/>
          <w:b/>
          <w:sz w:val="18"/>
          <w:szCs w:val="18"/>
          <w:u w:val="single"/>
        </w:rPr>
      </w:pPr>
    </w:p>
    <w:p w14:paraId="1359D3DE" w14:textId="77777777" w:rsidR="00BE4892" w:rsidRDefault="00BE4892" w:rsidP="00AF1FB6">
      <w:pPr>
        <w:pStyle w:val="NoSpacing"/>
        <w:rPr>
          <w:rFonts w:ascii="Bookman Old Style" w:hAnsi="Bookman Old Style"/>
          <w:b/>
          <w:sz w:val="18"/>
          <w:szCs w:val="18"/>
          <w:u w:val="single"/>
        </w:rPr>
      </w:pPr>
    </w:p>
    <w:p w14:paraId="78219B00" w14:textId="77777777" w:rsidR="00BE4892" w:rsidRDefault="00BE4892" w:rsidP="00AF1FB6">
      <w:pPr>
        <w:pStyle w:val="NoSpacing"/>
        <w:rPr>
          <w:rFonts w:ascii="Bookman Old Style" w:hAnsi="Bookman Old Style"/>
          <w:b/>
          <w:sz w:val="18"/>
          <w:szCs w:val="18"/>
          <w:u w:val="single"/>
        </w:rPr>
      </w:pPr>
    </w:p>
    <w:p w14:paraId="3C444769" w14:textId="77777777" w:rsidR="00BE4892" w:rsidRDefault="00BE4892" w:rsidP="00AF1FB6">
      <w:pPr>
        <w:pStyle w:val="NoSpacing"/>
        <w:rPr>
          <w:rFonts w:ascii="Bookman Old Style" w:hAnsi="Bookman Old Style"/>
          <w:b/>
          <w:sz w:val="18"/>
          <w:szCs w:val="18"/>
          <w:u w:val="single"/>
        </w:rPr>
      </w:pPr>
    </w:p>
    <w:p w14:paraId="22745D17" w14:textId="77777777" w:rsidR="00BE4892" w:rsidRDefault="00BE4892" w:rsidP="00AF1FB6">
      <w:pPr>
        <w:pStyle w:val="NoSpacing"/>
        <w:rPr>
          <w:rFonts w:ascii="Bookman Old Style" w:hAnsi="Bookman Old Style"/>
          <w:b/>
          <w:sz w:val="18"/>
          <w:szCs w:val="18"/>
          <w:u w:val="single"/>
        </w:rPr>
      </w:pPr>
    </w:p>
    <w:p w14:paraId="6523FBF1" w14:textId="77777777" w:rsidR="00BE4892" w:rsidRDefault="00BE4892" w:rsidP="00AF1FB6">
      <w:pPr>
        <w:pStyle w:val="NoSpacing"/>
        <w:rPr>
          <w:rFonts w:ascii="Bookman Old Style" w:hAnsi="Bookman Old Style"/>
          <w:b/>
          <w:sz w:val="18"/>
          <w:szCs w:val="18"/>
          <w:u w:val="single"/>
        </w:rPr>
      </w:pPr>
    </w:p>
    <w:p w14:paraId="69A96EC2" w14:textId="1DF8E246" w:rsidR="00AF1FB6" w:rsidRDefault="00AF3161" w:rsidP="00AF1FB6">
      <w:pPr>
        <w:pStyle w:val="NoSpacing"/>
        <w:rPr>
          <w:rFonts w:ascii="Bookman Old Style" w:hAnsi="Bookman Old Style"/>
          <w:i/>
          <w:sz w:val="18"/>
          <w:szCs w:val="18"/>
        </w:rPr>
      </w:pPr>
      <w:r w:rsidRPr="00AF3161">
        <w:rPr>
          <w:rFonts w:ascii="Bookman Old Style" w:hAnsi="Bookman Old Style"/>
          <w:b/>
          <w:sz w:val="18"/>
          <w:szCs w:val="18"/>
          <w:u w:val="single"/>
        </w:rPr>
        <w:t>VII</w:t>
      </w:r>
      <w:r>
        <w:rPr>
          <w:rFonts w:ascii="Bookman Old Style" w:hAnsi="Bookman Old Style"/>
          <w:b/>
          <w:sz w:val="18"/>
          <w:szCs w:val="18"/>
          <w:u w:val="single"/>
        </w:rPr>
        <w:t xml:space="preserve"> (a)</w:t>
      </w:r>
      <w:r w:rsidRPr="00AF3161">
        <w:rPr>
          <w:rFonts w:ascii="Bookman Old Style" w:hAnsi="Bookman Old Style"/>
          <w:b/>
          <w:sz w:val="18"/>
          <w:szCs w:val="18"/>
          <w:u w:val="single"/>
        </w:rPr>
        <w:t xml:space="preserve">: SEASONAL SITE </w:t>
      </w:r>
      <w:proofErr w:type="gramStart"/>
      <w:r w:rsidRPr="00AF3161">
        <w:rPr>
          <w:rFonts w:ascii="Bookman Old Style" w:hAnsi="Bookman Old Style"/>
          <w:b/>
          <w:sz w:val="18"/>
          <w:szCs w:val="18"/>
          <w:u w:val="single"/>
        </w:rPr>
        <w:t>CHARGES</w:t>
      </w:r>
      <w:r w:rsidR="00F2373E" w:rsidRPr="00F2373E">
        <w:rPr>
          <w:rFonts w:ascii="Bookman Old Style" w:hAnsi="Bookman Old Style"/>
          <w:b/>
          <w:sz w:val="18"/>
          <w:szCs w:val="18"/>
        </w:rPr>
        <w:t xml:space="preserve">  </w:t>
      </w:r>
      <w:r w:rsidR="00321350">
        <w:rPr>
          <w:rFonts w:ascii="Bookman Old Style" w:hAnsi="Bookman Old Style"/>
          <w:b/>
          <w:sz w:val="18"/>
          <w:szCs w:val="18"/>
        </w:rPr>
        <w:t>(</w:t>
      </w:r>
      <w:proofErr w:type="gramEnd"/>
      <w:r w:rsidR="00321350">
        <w:rPr>
          <w:rFonts w:ascii="Bookman Old Style" w:hAnsi="Bookman Old Style"/>
          <w:b/>
          <w:sz w:val="18"/>
          <w:szCs w:val="18"/>
        </w:rPr>
        <w:t>Completed by Resort Office)</w:t>
      </w:r>
      <w:r w:rsidR="00F2373E" w:rsidRPr="00F2373E">
        <w:rPr>
          <w:rFonts w:ascii="Bookman Old Style" w:hAnsi="Bookman Old Style"/>
          <w:b/>
          <w:sz w:val="18"/>
          <w:szCs w:val="18"/>
        </w:rPr>
        <w:t xml:space="preserve"> </w:t>
      </w:r>
      <w:r w:rsidR="00F2373E" w:rsidRPr="00F2373E">
        <w:rPr>
          <w:rFonts w:ascii="Bookman Old Style" w:hAnsi="Bookman Old Style"/>
          <w:sz w:val="18"/>
          <w:szCs w:val="18"/>
        </w:rPr>
        <w:t>(A</w:t>
      </w:r>
      <w:r w:rsidR="00450154" w:rsidRPr="00F2373E">
        <w:rPr>
          <w:rFonts w:ascii="Bookman Old Style" w:hAnsi="Bookman Old Style"/>
          <w:i/>
          <w:sz w:val="18"/>
          <w:szCs w:val="18"/>
        </w:rPr>
        <w:t xml:space="preserve">ll Rate Categories </w:t>
      </w:r>
      <w:r w:rsidR="00F2373E">
        <w:rPr>
          <w:rFonts w:ascii="Bookman Old Style" w:hAnsi="Bookman Old Style"/>
          <w:i/>
          <w:sz w:val="18"/>
          <w:szCs w:val="18"/>
        </w:rPr>
        <w:t xml:space="preserve">may </w:t>
      </w:r>
      <w:r w:rsidR="00F2373E" w:rsidRPr="00F2373E">
        <w:rPr>
          <w:rFonts w:ascii="Bookman Old Style" w:hAnsi="Bookman Old Style"/>
          <w:i/>
          <w:sz w:val="18"/>
          <w:szCs w:val="18"/>
          <w:u w:val="single"/>
        </w:rPr>
        <w:t>not</w:t>
      </w:r>
      <w:r w:rsidR="00450154" w:rsidRPr="00F2373E">
        <w:rPr>
          <w:rFonts w:ascii="Bookman Old Style" w:hAnsi="Bookman Old Style"/>
          <w:i/>
          <w:sz w:val="18"/>
          <w:szCs w:val="18"/>
        </w:rPr>
        <w:t xml:space="preserve"> be applicable</w:t>
      </w:r>
      <w:r w:rsidR="00F2373E">
        <w:rPr>
          <w:rFonts w:ascii="Bookman Old Style" w:hAnsi="Bookman Old Style"/>
          <w:i/>
          <w:sz w:val="18"/>
          <w:szCs w:val="18"/>
        </w:rPr>
        <w:t>.)</w:t>
      </w:r>
    </w:p>
    <w:p w14:paraId="5469C531" w14:textId="77777777" w:rsidR="0069364F" w:rsidRDefault="0069364F" w:rsidP="00AF1FB6">
      <w:pPr>
        <w:pStyle w:val="NoSpacing"/>
        <w:rPr>
          <w:rFonts w:ascii="Bookman Old Style" w:hAnsi="Bookman Old Style"/>
          <w:i/>
          <w:sz w:val="18"/>
          <w:szCs w:val="18"/>
        </w:rPr>
      </w:pPr>
    </w:p>
    <w:tbl>
      <w:tblPr>
        <w:tblStyle w:val="TableGrid"/>
        <w:tblW w:w="0" w:type="auto"/>
        <w:tblLook w:val="04A0" w:firstRow="1" w:lastRow="0" w:firstColumn="1" w:lastColumn="0" w:noHBand="0" w:noVBand="1"/>
      </w:tblPr>
      <w:tblGrid>
        <w:gridCol w:w="7672"/>
        <w:gridCol w:w="2542"/>
      </w:tblGrid>
      <w:tr w:rsidR="0069364F" w:rsidRPr="00AF3161" w14:paraId="7780F2CA" w14:textId="77777777" w:rsidTr="00AA0C45">
        <w:trPr>
          <w:trHeight w:val="242"/>
        </w:trPr>
        <w:tc>
          <w:tcPr>
            <w:tcW w:w="7848" w:type="dxa"/>
          </w:tcPr>
          <w:p w14:paraId="48EA8300" w14:textId="5BAD68EE" w:rsidR="0069364F" w:rsidRPr="00AF3161" w:rsidRDefault="00674B88" w:rsidP="00AA0C45">
            <w:pPr>
              <w:pStyle w:val="NoSpacing"/>
              <w:rPr>
                <w:rFonts w:ascii="Bookman Old Style" w:hAnsi="Bookman Old Style"/>
                <w:sz w:val="18"/>
                <w:szCs w:val="18"/>
              </w:rPr>
            </w:pPr>
            <w:r>
              <w:rPr>
                <w:rFonts w:ascii="Bookman Old Style" w:hAnsi="Bookman Old Style"/>
                <w:sz w:val="18"/>
                <w:szCs w:val="18"/>
              </w:rPr>
              <w:t>2020</w:t>
            </w:r>
            <w:r w:rsidR="00D94315">
              <w:rPr>
                <w:rFonts w:ascii="Bookman Old Style" w:hAnsi="Bookman Old Style"/>
                <w:sz w:val="18"/>
                <w:szCs w:val="18"/>
              </w:rPr>
              <w:t xml:space="preserve"> </w:t>
            </w:r>
            <w:r w:rsidR="0069364F" w:rsidRPr="00AF3161">
              <w:rPr>
                <w:rFonts w:ascii="Bookman Old Style" w:hAnsi="Bookman Old Style"/>
                <w:sz w:val="18"/>
                <w:szCs w:val="18"/>
              </w:rPr>
              <w:t>Seasonal Rate:</w:t>
            </w:r>
          </w:p>
        </w:tc>
        <w:tc>
          <w:tcPr>
            <w:tcW w:w="2592" w:type="dxa"/>
          </w:tcPr>
          <w:p w14:paraId="67B074E2" w14:textId="32D5CAC1"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t>
            </w:r>
            <w:r w:rsidR="0064061C">
              <w:rPr>
                <w:rFonts w:ascii="Bookman Old Style" w:hAnsi="Bookman Old Style"/>
                <w:sz w:val="18"/>
                <w:szCs w:val="18"/>
              </w:rPr>
              <w:t xml:space="preserve"> </w:t>
            </w:r>
            <w:r w:rsidR="00674B88">
              <w:rPr>
                <w:rFonts w:ascii="Bookman Old Style" w:hAnsi="Bookman Old Style"/>
                <w:sz w:val="18"/>
                <w:szCs w:val="18"/>
              </w:rPr>
              <w:t>5,020</w:t>
            </w:r>
          </w:p>
        </w:tc>
      </w:tr>
      <w:tr w:rsidR="0069364F" w:rsidRPr="00AF3161" w14:paraId="59173D05" w14:textId="77777777" w:rsidTr="00AA0C45">
        <w:trPr>
          <w:trHeight w:val="242"/>
        </w:trPr>
        <w:tc>
          <w:tcPr>
            <w:tcW w:w="7848" w:type="dxa"/>
          </w:tcPr>
          <w:p w14:paraId="28EF36C8" w14:textId="77777777"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Prepaid Electric Fee:</w:t>
            </w:r>
          </w:p>
        </w:tc>
        <w:tc>
          <w:tcPr>
            <w:tcW w:w="2592" w:type="dxa"/>
          </w:tcPr>
          <w:p w14:paraId="7C1552D2" w14:textId="386C9A4F"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t>
            </w:r>
            <w:r w:rsidR="0064061C">
              <w:rPr>
                <w:rFonts w:ascii="Bookman Old Style" w:hAnsi="Bookman Old Style"/>
                <w:sz w:val="18"/>
                <w:szCs w:val="18"/>
              </w:rPr>
              <w:t xml:space="preserve"> </w:t>
            </w:r>
          </w:p>
        </w:tc>
      </w:tr>
      <w:tr w:rsidR="0069364F" w:rsidRPr="00AF3161" w14:paraId="04AB1943" w14:textId="77777777" w:rsidTr="00AA0C45">
        <w:trPr>
          <w:trHeight w:val="242"/>
        </w:trPr>
        <w:tc>
          <w:tcPr>
            <w:tcW w:w="7848" w:type="dxa"/>
          </w:tcPr>
          <w:p w14:paraId="6B8CD6E2" w14:textId="77777777"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Golf Cart Registration Fee:</w:t>
            </w:r>
          </w:p>
        </w:tc>
        <w:tc>
          <w:tcPr>
            <w:tcW w:w="2592" w:type="dxa"/>
          </w:tcPr>
          <w:p w14:paraId="151C95CA" w14:textId="3968A8FC"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t>
            </w:r>
            <w:r w:rsidR="0064061C">
              <w:rPr>
                <w:rFonts w:ascii="Bookman Old Style" w:hAnsi="Bookman Old Style"/>
                <w:sz w:val="18"/>
                <w:szCs w:val="18"/>
              </w:rPr>
              <w:t xml:space="preserve"> </w:t>
            </w:r>
          </w:p>
        </w:tc>
      </w:tr>
      <w:tr w:rsidR="0069364F" w:rsidRPr="00AF3161" w14:paraId="1FAA1B47" w14:textId="77777777" w:rsidTr="00AA0C45">
        <w:trPr>
          <w:trHeight w:val="242"/>
        </w:trPr>
        <w:tc>
          <w:tcPr>
            <w:tcW w:w="7848" w:type="dxa"/>
          </w:tcPr>
          <w:p w14:paraId="32F4DFA1" w14:textId="77777777"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Cable Television Fee:</w:t>
            </w:r>
          </w:p>
        </w:tc>
        <w:tc>
          <w:tcPr>
            <w:tcW w:w="2592" w:type="dxa"/>
          </w:tcPr>
          <w:p w14:paraId="7733F77B" w14:textId="7F278EAE"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t>
            </w:r>
            <w:r w:rsidR="0064061C">
              <w:rPr>
                <w:rFonts w:ascii="Bookman Old Style" w:hAnsi="Bookman Old Style"/>
                <w:sz w:val="18"/>
                <w:szCs w:val="18"/>
              </w:rPr>
              <w:t xml:space="preserve"> </w:t>
            </w:r>
          </w:p>
        </w:tc>
      </w:tr>
      <w:tr w:rsidR="0069364F" w:rsidRPr="00AF3161" w14:paraId="0C314D7F" w14:textId="77777777" w:rsidTr="00AA0C45">
        <w:trPr>
          <w:trHeight w:val="242"/>
        </w:trPr>
        <w:tc>
          <w:tcPr>
            <w:tcW w:w="7848" w:type="dxa"/>
          </w:tcPr>
          <w:p w14:paraId="5BE5345B" w14:textId="77777777"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Wi-Fi Fee:</w:t>
            </w:r>
          </w:p>
        </w:tc>
        <w:tc>
          <w:tcPr>
            <w:tcW w:w="2592" w:type="dxa"/>
          </w:tcPr>
          <w:p w14:paraId="03165E6E" w14:textId="2B999FD3"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t>
            </w:r>
            <w:r w:rsidR="0064061C">
              <w:rPr>
                <w:rFonts w:ascii="Bookman Old Style" w:hAnsi="Bookman Old Style"/>
                <w:sz w:val="18"/>
                <w:szCs w:val="18"/>
              </w:rPr>
              <w:t xml:space="preserve"> </w:t>
            </w:r>
          </w:p>
        </w:tc>
      </w:tr>
      <w:tr w:rsidR="0069364F" w:rsidRPr="00AF3161" w14:paraId="6F0C4D94" w14:textId="77777777" w:rsidTr="00AA0C45">
        <w:trPr>
          <w:trHeight w:val="242"/>
        </w:trPr>
        <w:tc>
          <w:tcPr>
            <w:tcW w:w="7848" w:type="dxa"/>
          </w:tcPr>
          <w:p w14:paraId="5A76C912" w14:textId="77777777"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Storage Fee:</w:t>
            </w:r>
          </w:p>
        </w:tc>
        <w:tc>
          <w:tcPr>
            <w:tcW w:w="2592" w:type="dxa"/>
          </w:tcPr>
          <w:p w14:paraId="1A0C9066" w14:textId="3F9529CF"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t>
            </w:r>
            <w:r w:rsidR="0064061C">
              <w:rPr>
                <w:rFonts w:ascii="Bookman Old Style" w:hAnsi="Bookman Old Style"/>
                <w:sz w:val="18"/>
                <w:szCs w:val="18"/>
              </w:rPr>
              <w:t xml:space="preserve"> </w:t>
            </w:r>
          </w:p>
        </w:tc>
      </w:tr>
      <w:tr w:rsidR="0069364F" w:rsidRPr="00AF3161" w14:paraId="3F795D18" w14:textId="77777777" w:rsidTr="00AA0C45">
        <w:trPr>
          <w:trHeight w:val="242"/>
        </w:trPr>
        <w:tc>
          <w:tcPr>
            <w:tcW w:w="7848" w:type="dxa"/>
          </w:tcPr>
          <w:p w14:paraId="46090D44" w14:textId="77777777" w:rsidR="0069364F" w:rsidRPr="00AF3161" w:rsidRDefault="0069364F" w:rsidP="00AA0C45">
            <w:pPr>
              <w:pStyle w:val="NoSpacing"/>
              <w:rPr>
                <w:rFonts w:ascii="Bookman Old Style" w:hAnsi="Bookman Old Style"/>
                <w:sz w:val="18"/>
                <w:szCs w:val="18"/>
              </w:rPr>
            </w:pPr>
            <w:r>
              <w:rPr>
                <w:rFonts w:ascii="Bookman Old Style" w:hAnsi="Bookman Old Style"/>
                <w:sz w:val="18"/>
                <w:szCs w:val="18"/>
              </w:rPr>
              <w:t xml:space="preserve">Monthly Payment </w:t>
            </w:r>
            <w:r w:rsidRPr="00AF3161">
              <w:rPr>
                <w:rFonts w:ascii="Bookman Old Style" w:hAnsi="Bookman Old Style"/>
                <w:sz w:val="18"/>
                <w:szCs w:val="18"/>
              </w:rPr>
              <w:t>Processing Fees: (_____ Payments X $9)</w:t>
            </w:r>
          </w:p>
        </w:tc>
        <w:tc>
          <w:tcPr>
            <w:tcW w:w="2592" w:type="dxa"/>
          </w:tcPr>
          <w:p w14:paraId="644ED61F" w14:textId="7693077B"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t>
            </w:r>
            <w:r w:rsidR="0064061C">
              <w:rPr>
                <w:rFonts w:ascii="Bookman Old Style" w:hAnsi="Bookman Old Style"/>
                <w:sz w:val="18"/>
                <w:szCs w:val="18"/>
              </w:rPr>
              <w:t xml:space="preserve"> </w:t>
            </w:r>
          </w:p>
        </w:tc>
      </w:tr>
      <w:tr w:rsidR="0069364F" w:rsidRPr="00AF3161" w14:paraId="5FFF83B0" w14:textId="77777777" w:rsidTr="00AA0C45">
        <w:trPr>
          <w:trHeight w:val="242"/>
        </w:trPr>
        <w:tc>
          <w:tcPr>
            <w:tcW w:w="7848" w:type="dxa"/>
          </w:tcPr>
          <w:p w14:paraId="2DF548E5" w14:textId="77777777"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Extra Person Fee(s):</w:t>
            </w:r>
          </w:p>
        </w:tc>
        <w:tc>
          <w:tcPr>
            <w:tcW w:w="2592" w:type="dxa"/>
          </w:tcPr>
          <w:p w14:paraId="35FA579A" w14:textId="0192E2BD"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t>
            </w:r>
            <w:r w:rsidR="0064061C">
              <w:rPr>
                <w:rFonts w:ascii="Bookman Old Style" w:hAnsi="Bookman Old Style"/>
                <w:sz w:val="18"/>
                <w:szCs w:val="18"/>
              </w:rPr>
              <w:t xml:space="preserve"> </w:t>
            </w:r>
          </w:p>
        </w:tc>
      </w:tr>
      <w:tr w:rsidR="0069364F" w:rsidRPr="00AF3161" w14:paraId="226DA1BD" w14:textId="77777777" w:rsidTr="00AA0C45">
        <w:trPr>
          <w:trHeight w:val="242"/>
        </w:trPr>
        <w:tc>
          <w:tcPr>
            <w:tcW w:w="7848" w:type="dxa"/>
          </w:tcPr>
          <w:p w14:paraId="686BE17C" w14:textId="77777777"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Other Fee(s) (Total):</w:t>
            </w:r>
          </w:p>
        </w:tc>
        <w:tc>
          <w:tcPr>
            <w:tcW w:w="2592" w:type="dxa"/>
          </w:tcPr>
          <w:p w14:paraId="0DB63721" w14:textId="7B11133F"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t>
            </w:r>
            <w:r w:rsidR="0064061C">
              <w:rPr>
                <w:rFonts w:ascii="Bookman Old Style" w:hAnsi="Bookman Old Style"/>
                <w:sz w:val="18"/>
                <w:szCs w:val="18"/>
              </w:rPr>
              <w:t xml:space="preserve"> </w:t>
            </w:r>
          </w:p>
        </w:tc>
      </w:tr>
      <w:tr w:rsidR="0069364F" w:rsidRPr="00AF3161" w14:paraId="35D4A95F" w14:textId="77777777" w:rsidTr="00AA0C45">
        <w:trPr>
          <w:trHeight w:val="242"/>
        </w:trPr>
        <w:tc>
          <w:tcPr>
            <w:tcW w:w="7848" w:type="dxa"/>
          </w:tcPr>
          <w:p w14:paraId="62E2A4B4" w14:textId="77777777" w:rsidR="0069364F" w:rsidRPr="00AF3161" w:rsidRDefault="0069364F" w:rsidP="00AA0C45">
            <w:pPr>
              <w:pStyle w:val="NoSpacing"/>
              <w:rPr>
                <w:rFonts w:ascii="Bookman Old Style" w:hAnsi="Bookman Old Style"/>
                <w:sz w:val="18"/>
                <w:szCs w:val="18"/>
              </w:rPr>
            </w:pPr>
            <w:r>
              <w:rPr>
                <w:rFonts w:ascii="Bookman Old Style" w:hAnsi="Bookman Old Style"/>
                <w:sz w:val="18"/>
                <w:szCs w:val="18"/>
              </w:rPr>
              <w:t xml:space="preserve">Credit(s): </w:t>
            </w:r>
          </w:p>
        </w:tc>
        <w:tc>
          <w:tcPr>
            <w:tcW w:w="2592" w:type="dxa"/>
          </w:tcPr>
          <w:p w14:paraId="2BD56D73" w14:textId="591C46A1" w:rsidR="0069364F" w:rsidRPr="00AF3161" w:rsidRDefault="0069364F" w:rsidP="00AA0C45">
            <w:pPr>
              <w:pStyle w:val="NoSpacing"/>
              <w:rPr>
                <w:rFonts w:ascii="Bookman Old Style" w:hAnsi="Bookman Old Style"/>
                <w:sz w:val="18"/>
                <w:szCs w:val="18"/>
              </w:rPr>
            </w:pPr>
            <w:r>
              <w:rPr>
                <w:rFonts w:ascii="Bookman Old Style" w:hAnsi="Bookman Old Style"/>
                <w:sz w:val="18"/>
                <w:szCs w:val="18"/>
              </w:rPr>
              <w:t>$</w:t>
            </w:r>
            <w:r w:rsidR="0064061C">
              <w:rPr>
                <w:rFonts w:ascii="Bookman Old Style" w:hAnsi="Bookman Old Style"/>
                <w:sz w:val="18"/>
                <w:szCs w:val="18"/>
              </w:rPr>
              <w:t xml:space="preserve"> </w:t>
            </w:r>
          </w:p>
        </w:tc>
      </w:tr>
      <w:tr w:rsidR="0069364F" w:rsidRPr="00AF3161" w14:paraId="791C267D" w14:textId="77777777" w:rsidTr="00AA0C45">
        <w:trPr>
          <w:trHeight w:val="242"/>
        </w:trPr>
        <w:tc>
          <w:tcPr>
            <w:tcW w:w="7848" w:type="dxa"/>
          </w:tcPr>
          <w:p w14:paraId="3A727E20" w14:textId="77777777" w:rsidR="0069364F" w:rsidRPr="00AF3161" w:rsidRDefault="0069364F" w:rsidP="00AA0C45">
            <w:pPr>
              <w:pStyle w:val="NoSpacing"/>
              <w:jc w:val="right"/>
              <w:rPr>
                <w:rFonts w:ascii="Bookman Old Style" w:hAnsi="Bookman Old Style"/>
                <w:sz w:val="18"/>
                <w:szCs w:val="18"/>
              </w:rPr>
            </w:pPr>
            <w:r w:rsidRPr="00AF3161">
              <w:rPr>
                <w:rFonts w:ascii="Bookman Old Style" w:hAnsi="Bookman Old Style"/>
                <w:sz w:val="18"/>
                <w:szCs w:val="18"/>
              </w:rPr>
              <w:t>Subtotal</w:t>
            </w:r>
          </w:p>
        </w:tc>
        <w:tc>
          <w:tcPr>
            <w:tcW w:w="2592" w:type="dxa"/>
          </w:tcPr>
          <w:p w14:paraId="555D5895" w14:textId="71CDB4B9"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t>
            </w:r>
            <w:r w:rsidR="0064061C">
              <w:rPr>
                <w:rFonts w:ascii="Bookman Old Style" w:hAnsi="Bookman Old Style"/>
                <w:sz w:val="18"/>
                <w:szCs w:val="18"/>
              </w:rPr>
              <w:t xml:space="preserve"> </w:t>
            </w:r>
          </w:p>
        </w:tc>
      </w:tr>
      <w:tr w:rsidR="0069364F" w:rsidRPr="00AF3161" w14:paraId="33E4CABC" w14:textId="77777777" w:rsidTr="00AA0C45">
        <w:trPr>
          <w:trHeight w:val="242"/>
        </w:trPr>
        <w:tc>
          <w:tcPr>
            <w:tcW w:w="7848" w:type="dxa"/>
          </w:tcPr>
          <w:p w14:paraId="47FD8BDC" w14:textId="77777777"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Tax (           )%</w:t>
            </w:r>
          </w:p>
        </w:tc>
        <w:tc>
          <w:tcPr>
            <w:tcW w:w="2592" w:type="dxa"/>
          </w:tcPr>
          <w:p w14:paraId="64EB59E6" w14:textId="77777777" w:rsidR="0069364F" w:rsidRPr="00AF3161" w:rsidRDefault="0069364F" w:rsidP="00AA0C45">
            <w:pPr>
              <w:pStyle w:val="NoSpacing"/>
              <w:rPr>
                <w:rFonts w:ascii="Bookman Old Style" w:hAnsi="Bookman Old Style"/>
                <w:sz w:val="18"/>
                <w:szCs w:val="18"/>
              </w:rPr>
            </w:pPr>
            <w:r w:rsidRPr="00AF3161">
              <w:rPr>
                <w:rFonts w:ascii="Bookman Old Style" w:hAnsi="Bookman Old Style"/>
                <w:sz w:val="18"/>
                <w:szCs w:val="18"/>
              </w:rPr>
              <w:t>$</w:t>
            </w:r>
          </w:p>
        </w:tc>
      </w:tr>
      <w:tr w:rsidR="0069364F" w:rsidRPr="00DB2689" w14:paraId="1C7655EB" w14:textId="77777777" w:rsidTr="00AA0C45">
        <w:trPr>
          <w:trHeight w:val="242"/>
        </w:trPr>
        <w:tc>
          <w:tcPr>
            <w:tcW w:w="7848" w:type="dxa"/>
          </w:tcPr>
          <w:p w14:paraId="6B4263A3" w14:textId="77777777" w:rsidR="0069364F" w:rsidRPr="00DB2689" w:rsidRDefault="0069364F" w:rsidP="00AA0C45">
            <w:pPr>
              <w:pStyle w:val="NoSpacing"/>
              <w:jc w:val="right"/>
              <w:rPr>
                <w:rFonts w:ascii="Bookman Old Style" w:hAnsi="Bookman Old Style"/>
                <w:b/>
                <w:sz w:val="18"/>
                <w:szCs w:val="18"/>
              </w:rPr>
            </w:pPr>
            <w:r w:rsidRPr="00DB2689">
              <w:rPr>
                <w:rFonts w:ascii="Bookman Old Style" w:hAnsi="Bookman Old Style"/>
                <w:b/>
                <w:sz w:val="18"/>
                <w:szCs w:val="18"/>
              </w:rPr>
              <w:t>Total</w:t>
            </w:r>
          </w:p>
        </w:tc>
        <w:tc>
          <w:tcPr>
            <w:tcW w:w="2592" w:type="dxa"/>
          </w:tcPr>
          <w:p w14:paraId="6CF56025" w14:textId="77777777" w:rsidR="0069364F" w:rsidRPr="00DB2689" w:rsidRDefault="0069364F" w:rsidP="00AA0C45">
            <w:pPr>
              <w:pStyle w:val="NoSpacing"/>
              <w:rPr>
                <w:rFonts w:ascii="Bookman Old Style" w:hAnsi="Bookman Old Style"/>
                <w:b/>
                <w:sz w:val="18"/>
                <w:szCs w:val="18"/>
              </w:rPr>
            </w:pPr>
            <w:r w:rsidRPr="00DB2689">
              <w:rPr>
                <w:rFonts w:ascii="Bookman Old Style" w:hAnsi="Bookman Old Style"/>
                <w:b/>
                <w:sz w:val="18"/>
                <w:szCs w:val="18"/>
              </w:rPr>
              <w:t>$</w:t>
            </w:r>
          </w:p>
        </w:tc>
      </w:tr>
    </w:tbl>
    <w:p w14:paraId="78BEC077" w14:textId="77777777" w:rsidR="0069364F" w:rsidRPr="00F2373E" w:rsidRDefault="0069364F" w:rsidP="00AF1FB6">
      <w:pPr>
        <w:pStyle w:val="NoSpacing"/>
        <w:rPr>
          <w:rFonts w:ascii="Bookman Old Style" w:hAnsi="Bookman Old Style"/>
          <w:sz w:val="18"/>
          <w:szCs w:val="18"/>
        </w:rPr>
      </w:pPr>
    </w:p>
    <w:p w14:paraId="69A96EE9" w14:textId="45DB08C4" w:rsidR="00AF1FB6" w:rsidRPr="00AF3161" w:rsidRDefault="00DB2689" w:rsidP="00CA7AE3">
      <w:pPr>
        <w:pStyle w:val="NoSpacing"/>
        <w:ind w:left="5940" w:firstLine="540"/>
        <w:rPr>
          <w:rFonts w:ascii="Bookman Old Style" w:hAnsi="Bookman Old Style"/>
          <w:b/>
          <w:sz w:val="18"/>
          <w:szCs w:val="18"/>
        </w:rPr>
      </w:pPr>
      <w:r>
        <w:rPr>
          <w:rFonts w:ascii="Bookman Old Style" w:hAnsi="Bookman Old Style"/>
          <w:b/>
          <w:sz w:val="18"/>
          <w:szCs w:val="18"/>
        </w:rPr>
        <w:t>Amount Due</w:t>
      </w:r>
      <w:r w:rsidR="00AF1FB6" w:rsidRPr="00AF3161">
        <w:rPr>
          <w:rFonts w:ascii="Bookman Old Style" w:hAnsi="Bookman Old Style"/>
          <w:b/>
          <w:sz w:val="18"/>
          <w:szCs w:val="18"/>
        </w:rPr>
        <w:t>:  $_________</w:t>
      </w:r>
      <w:r>
        <w:rPr>
          <w:rFonts w:ascii="Bookman Old Style" w:hAnsi="Bookman Old Style"/>
          <w:b/>
          <w:sz w:val="18"/>
          <w:szCs w:val="18"/>
        </w:rPr>
        <w:t>_____</w:t>
      </w:r>
      <w:r w:rsidR="00AF1FB6" w:rsidRPr="00AF3161">
        <w:rPr>
          <w:rFonts w:ascii="Bookman Old Style" w:hAnsi="Bookman Old Style"/>
          <w:b/>
          <w:sz w:val="18"/>
          <w:szCs w:val="18"/>
        </w:rPr>
        <w:t>___________</w:t>
      </w:r>
    </w:p>
    <w:p w14:paraId="69A96EEA" w14:textId="77777777" w:rsidR="00AF1FB6" w:rsidRDefault="00AF1FB6" w:rsidP="00AF1FB6">
      <w:pPr>
        <w:pStyle w:val="NoSpacing"/>
        <w:rPr>
          <w:rFonts w:ascii="Bookman Old Style" w:hAnsi="Bookman Old Style"/>
          <w:sz w:val="12"/>
          <w:szCs w:val="12"/>
        </w:rPr>
      </w:pPr>
    </w:p>
    <w:p w14:paraId="69A96EEB" w14:textId="77777777" w:rsidR="00FF5E58" w:rsidRPr="00CA7AE3" w:rsidRDefault="00FF5E58" w:rsidP="00AF1FB6">
      <w:pPr>
        <w:pStyle w:val="NoSpacing"/>
        <w:rPr>
          <w:rFonts w:ascii="Bookman Old Style" w:hAnsi="Bookman Old Style"/>
          <w:sz w:val="18"/>
          <w:szCs w:val="18"/>
        </w:rPr>
      </w:pPr>
    </w:p>
    <w:p w14:paraId="368517BB" w14:textId="5D80B7B7" w:rsidR="00FA1BEF" w:rsidRPr="00CA7AE3" w:rsidRDefault="00CA7AE3" w:rsidP="00CA7AE3">
      <w:pPr>
        <w:spacing w:after="120" w:line="240" w:lineRule="auto"/>
        <w:rPr>
          <w:rFonts w:ascii="Bookman Old Style" w:hAnsi="Bookman Old Style"/>
          <w:sz w:val="18"/>
          <w:szCs w:val="18"/>
        </w:rPr>
      </w:pPr>
      <w:r w:rsidRPr="00CA7AE3">
        <w:rPr>
          <w:rFonts w:ascii="Bookman Old Style" w:hAnsi="Bookman Old Style" w:hint="eastAsia"/>
          <w:b/>
          <w:sz w:val="18"/>
          <w:szCs w:val="18"/>
        </w:rPr>
        <w:t>Payment</w:t>
      </w:r>
      <w:r>
        <w:rPr>
          <w:rFonts w:ascii="Bookman Old Style" w:hAnsi="Bookman Old Style"/>
          <w:b/>
          <w:sz w:val="18"/>
          <w:szCs w:val="18"/>
        </w:rPr>
        <w:t xml:space="preserve"> Due Dates</w:t>
      </w:r>
      <w:r w:rsidRPr="00CA7AE3">
        <w:rPr>
          <w:rFonts w:ascii="Bookman Old Style" w:hAnsi="Bookman Old Style"/>
          <w:b/>
          <w:sz w:val="18"/>
          <w:szCs w:val="18"/>
        </w:rPr>
        <w:t>:</w:t>
      </w:r>
      <w:r w:rsidR="00674B88">
        <w:rPr>
          <w:rFonts w:ascii="Bookman Old Style" w:hAnsi="Bookman Old Style"/>
          <w:sz w:val="18"/>
          <w:szCs w:val="18"/>
        </w:rPr>
        <w:t xml:space="preserve"> One (1) $75</w:t>
      </w:r>
      <w:r>
        <w:rPr>
          <w:rFonts w:ascii="Bookman Old Style" w:hAnsi="Bookman Old Style"/>
          <w:sz w:val="18"/>
          <w:szCs w:val="18"/>
        </w:rPr>
        <w:t>0</w:t>
      </w:r>
      <w:r w:rsidR="00FA1BEF" w:rsidRPr="00CA7AE3">
        <w:rPr>
          <w:rFonts w:ascii="Bookman Old Style" w:hAnsi="Bookman Old Style"/>
          <w:sz w:val="18"/>
          <w:szCs w:val="18"/>
        </w:rPr>
        <w:t xml:space="preserve"> non-refundable deposit payment due by </w:t>
      </w:r>
      <w:r w:rsidR="00674B88">
        <w:rPr>
          <w:rFonts w:ascii="Bookman Old Style" w:hAnsi="Bookman Old Style"/>
          <w:sz w:val="18"/>
          <w:szCs w:val="18"/>
        </w:rPr>
        <w:t>September 15</w:t>
      </w:r>
      <w:r w:rsidR="00FA1BEF" w:rsidRPr="00CA7AE3">
        <w:rPr>
          <w:rFonts w:ascii="Bookman Old Style" w:hAnsi="Bookman Old Style"/>
          <w:sz w:val="18"/>
          <w:szCs w:val="18"/>
        </w:rPr>
        <w:t xml:space="preserve">, </w:t>
      </w:r>
      <w:r w:rsidR="00674B88">
        <w:rPr>
          <w:rFonts w:ascii="Bookman Old Style" w:hAnsi="Bookman Old Style"/>
          <w:sz w:val="18"/>
          <w:szCs w:val="18"/>
        </w:rPr>
        <w:t>2019</w:t>
      </w:r>
      <w:r w:rsidR="00FA1BEF" w:rsidRPr="00CA7AE3">
        <w:rPr>
          <w:rFonts w:ascii="Bookman Old Style" w:hAnsi="Bookman Old Style"/>
          <w:sz w:val="18"/>
          <w:szCs w:val="18"/>
        </w:rPr>
        <w:t xml:space="preserve"> and remaining balance due by April 1, </w:t>
      </w:r>
      <w:r w:rsidR="00674B88">
        <w:rPr>
          <w:rFonts w:ascii="Bookman Old Style" w:hAnsi="Bookman Old Style"/>
          <w:sz w:val="18"/>
          <w:szCs w:val="18"/>
        </w:rPr>
        <w:t>2020</w:t>
      </w:r>
      <w:r w:rsidR="00FA1BEF" w:rsidRPr="00CA7AE3">
        <w:rPr>
          <w:rFonts w:ascii="Bookman Old Style" w:hAnsi="Bookman Old Style"/>
          <w:sz w:val="18"/>
          <w:szCs w:val="18"/>
        </w:rPr>
        <w:t xml:space="preserve">. </w:t>
      </w:r>
    </w:p>
    <w:p w14:paraId="69A96EEC" w14:textId="77777777" w:rsidR="00FF5E58" w:rsidRDefault="00FF5E58" w:rsidP="00AF1FB6">
      <w:pPr>
        <w:pStyle w:val="NoSpacing"/>
        <w:rPr>
          <w:rFonts w:ascii="Bookman Old Style" w:hAnsi="Bookman Old Style"/>
          <w:sz w:val="12"/>
          <w:szCs w:val="12"/>
        </w:rPr>
      </w:pPr>
    </w:p>
    <w:p w14:paraId="69A96EED" w14:textId="77777777" w:rsidR="00FF5E58" w:rsidRPr="00DB2689" w:rsidRDefault="00FF5E58" w:rsidP="00AF1FB6">
      <w:pPr>
        <w:pStyle w:val="NoSpacing"/>
        <w:rPr>
          <w:rFonts w:ascii="Bookman Old Style" w:hAnsi="Bookman Old Style"/>
          <w:sz w:val="12"/>
          <w:szCs w:val="12"/>
        </w:rPr>
      </w:pPr>
    </w:p>
    <w:p w14:paraId="69A96EEE" w14:textId="77777777" w:rsidR="00AF1FB6" w:rsidRPr="00AF3161" w:rsidRDefault="00AF1FB6" w:rsidP="00AF1FB6">
      <w:pPr>
        <w:pStyle w:val="NoSpacing"/>
        <w:rPr>
          <w:rFonts w:ascii="Bookman Old Style" w:hAnsi="Bookman Old Style"/>
          <w:sz w:val="18"/>
          <w:szCs w:val="18"/>
        </w:rPr>
      </w:pPr>
      <w:r w:rsidRPr="00AF3161">
        <w:rPr>
          <w:rFonts w:ascii="Bookman Old Style" w:hAnsi="Bookman Old Style"/>
          <w:sz w:val="18"/>
          <w:szCs w:val="18"/>
        </w:rPr>
        <w:t>**If applicable, the prepaid electric is on account.  If your site is individually metered, the meter will be read on the 1</w:t>
      </w:r>
      <w:r w:rsidR="00E97EB3" w:rsidRPr="00AF3161">
        <w:rPr>
          <w:rFonts w:ascii="Bookman Old Style" w:hAnsi="Bookman Old Style"/>
          <w:sz w:val="18"/>
          <w:szCs w:val="18"/>
        </w:rPr>
        <w:t>5</w:t>
      </w:r>
      <w:r w:rsidR="00E97EB3" w:rsidRPr="00AF3161">
        <w:rPr>
          <w:rFonts w:ascii="Bookman Old Style" w:hAnsi="Bookman Old Style"/>
          <w:sz w:val="18"/>
          <w:szCs w:val="18"/>
          <w:vertAlign w:val="superscript"/>
        </w:rPr>
        <w:t>th</w:t>
      </w:r>
      <w:r w:rsidRPr="00AF3161">
        <w:rPr>
          <w:rFonts w:ascii="Bookman Old Style" w:hAnsi="Bookman Old Style"/>
          <w:sz w:val="18"/>
          <w:szCs w:val="18"/>
        </w:rPr>
        <w:t xml:space="preserve"> of every month and guests are billed with payment expected by the </w:t>
      </w:r>
      <w:r w:rsidR="00E97EB3" w:rsidRPr="00AF3161">
        <w:rPr>
          <w:rFonts w:ascii="Bookman Old Style" w:hAnsi="Bookman Old Style"/>
          <w:sz w:val="18"/>
          <w:szCs w:val="18"/>
        </w:rPr>
        <w:t xml:space="preserve">1st </w:t>
      </w:r>
      <w:r w:rsidRPr="00AF3161">
        <w:rPr>
          <w:rFonts w:ascii="Bookman Old Style" w:hAnsi="Bookman Old Style"/>
          <w:sz w:val="18"/>
          <w:szCs w:val="18"/>
        </w:rPr>
        <w:t xml:space="preserve">of </w:t>
      </w:r>
      <w:r w:rsidR="00E97EB3" w:rsidRPr="00AF3161">
        <w:rPr>
          <w:rFonts w:ascii="Bookman Old Style" w:hAnsi="Bookman Old Style"/>
          <w:sz w:val="18"/>
          <w:szCs w:val="18"/>
        </w:rPr>
        <w:t xml:space="preserve">the following </w:t>
      </w:r>
      <w:r w:rsidRPr="00AF3161">
        <w:rPr>
          <w:rFonts w:ascii="Bookman Old Style" w:hAnsi="Bookman Old Style"/>
          <w:sz w:val="18"/>
          <w:szCs w:val="18"/>
        </w:rPr>
        <w:t xml:space="preserve">month.  The last month we will not bill but deduct the electric cost and any outstanding utility costs from the prepaid electric.  Any balance will be applied to the next season and guests will be billed for the difference of the original amount in the new season.  </w:t>
      </w:r>
    </w:p>
    <w:p w14:paraId="69A96EEF" w14:textId="77777777" w:rsidR="00AF1FB6" w:rsidRPr="00AF3161" w:rsidRDefault="00AF1FB6" w:rsidP="00AF1FB6">
      <w:pPr>
        <w:pStyle w:val="NoSpacing"/>
        <w:rPr>
          <w:rFonts w:ascii="Bookman Old Style" w:hAnsi="Bookman Old Style"/>
          <w:sz w:val="18"/>
          <w:szCs w:val="18"/>
        </w:rPr>
      </w:pPr>
    </w:p>
    <w:p w14:paraId="69A96EF0" w14:textId="4BBC6FEB" w:rsidR="00AF1FB6" w:rsidRPr="00AF3161" w:rsidRDefault="00AF1FB6" w:rsidP="00AF1FB6">
      <w:pPr>
        <w:pStyle w:val="NoSpacing"/>
        <w:rPr>
          <w:rFonts w:ascii="Bookman Old Style" w:hAnsi="Bookman Old Style"/>
          <w:sz w:val="18"/>
          <w:szCs w:val="18"/>
        </w:rPr>
      </w:pPr>
      <w:r w:rsidRPr="00AF3161">
        <w:rPr>
          <w:rFonts w:ascii="Bookman Old Style" w:hAnsi="Bookman Old Style"/>
          <w:sz w:val="18"/>
          <w:szCs w:val="18"/>
        </w:rPr>
        <w:t>Agreement Start Date:  _____________</w:t>
      </w:r>
      <w:r w:rsidR="00D94315">
        <w:rPr>
          <w:rFonts w:ascii="Bookman Old Style" w:hAnsi="Bookman Old Style"/>
          <w:sz w:val="18"/>
          <w:szCs w:val="18"/>
        </w:rPr>
        <w:t xml:space="preserve">______ </w:t>
      </w:r>
      <w:r w:rsidR="00321350">
        <w:rPr>
          <w:rFonts w:ascii="Bookman Old Style" w:hAnsi="Bookman Old Style"/>
          <w:sz w:val="18"/>
          <w:szCs w:val="18"/>
        </w:rPr>
        <w:t xml:space="preserve">(Later of January 1, </w:t>
      </w:r>
      <w:r w:rsidR="00674B88">
        <w:rPr>
          <w:rFonts w:ascii="Bookman Old Style" w:hAnsi="Bookman Old Style"/>
          <w:sz w:val="18"/>
          <w:szCs w:val="18"/>
        </w:rPr>
        <w:t>2020</w:t>
      </w:r>
      <w:r w:rsidR="00E03466">
        <w:rPr>
          <w:rFonts w:ascii="Bookman Old Style" w:hAnsi="Bookman Old Style"/>
          <w:sz w:val="18"/>
          <w:szCs w:val="18"/>
        </w:rPr>
        <w:t xml:space="preserve"> or Agreement Move-In</w:t>
      </w:r>
      <w:r w:rsidR="00E03466" w:rsidRPr="00AF3161">
        <w:rPr>
          <w:rFonts w:ascii="Bookman Old Style" w:hAnsi="Bookman Old Style"/>
          <w:sz w:val="18"/>
          <w:szCs w:val="18"/>
        </w:rPr>
        <w:t xml:space="preserve"> Date)</w:t>
      </w:r>
    </w:p>
    <w:p w14:paraId="69A96EF1" w14:textId="77777777" w:rsidR="00AF1FB6" w:rsidRPr="00AF3161" w:rsidRDefault="00AF1FB6" w:rsidP="00AF1FB6">
      <w:pPr>
        <w:pStyle w:val="NoSpacing"/>
        <w:rPr>
          <w:rFonts w:ascii="Bookman Old Style" w:hAnsi="Bookman Old Style"/>
          <w:sz w:val="18"/>
          <w:szCs w:val="18"/>
        </w:rPr>
      </w:pPr>
    </w:p>
    <w:p w14:paraId="69A96EF2" w14:textId="0D0D3740" w:rsidR="00AF1FB6" w:rsidRPr="00AF3161" w:rsidRDefault="00AF1FB6" w:rsidP="00AF1FB6">
      <w:pPr>
        <w:pStyle w:val="NoSpacing"/>
        <w:rPr>
          <w:rFonts w:ascii="Bookman Old Style" w:hAnsi="Bookman Old Style"/>
          <w:sz w:val="18"/>
          <w:szCs w:val="18"/>
        </w:rPr>
      </w:pPr>
      <w:r w:rsidRPr="00AF3161">
        <w:rPr>
          <w:rFonts w:ascii="Bookman Old Style" w:hAnsi="Bookman Old Style"/>
          <w:sz w:val="18"/>
          <w:szCs w:val="18"/>
        </w:rPr>
        <w:t xml:space="preserve">Agreement End Date:   </w:t>
      </w:r>
      <w:r w:rsidR="00321350">
        <w:rPr>
          <w:rFonts w:ascii="Bookman Old Style" w:hAnsi="Bookman Old Style"/>
          <w:sz w:val="18"/>
          <w:szCs w:val="18"/>
          <w:u w:val="single"/>
        </w:rPr>
        <w:t xml:space="preserve">December 31, </w:t>
      </w:r>
      <w:r w:rsidR="00674B88">
        <w:rPr>
          <w:rFonts w:ascii="Bookman Old Style" w:hAnsi="Bookman Old Style"/>
          <w:sz w:val="18"/>
          <w:szCs w:val="18"/>
          <w:u w:val="single"/>
        </w:rPr>
        <w:t>2020</w:t>
      </w:r>
      <w:bookmarkStart w:id="0" w:name="_GoBack"/>
      <w:bookmarkEnd w:id="0"/>
    </w:p>
    <w:p w14:paraId="69A96EF3" w14:textId="77777777" w:rsidR="00AF1FB6" w:rsidRPr="00AF3161" w:rsidRDefault="00AF1FB6" w:rsidP="00AF1FB6">
      <w:pPr>
        <w:pStyle w:val="NoSpacing"/>
        <w:rPr>
          <w:rFonts w:ascii="Bookman Old Style" w:hAnsi="Bookman Old Style"/>
          <w:sz w:val="18"/>
          <w:szCs w:val="18"/>
        </w:rPr>
      </w:pPr>
    </w:p>
    <w:p w14:paraId="493C936F" w14:textId="7931276E" w:rsidR="00280653" w:rsidRDefault="00280653" w:rsidP="00280653">
      <w:pPr>
        <w:pStyle w:val="NoSpacing"/>
        <w:rPr>
          <w:rFonts w:ascii="Bookman Old Style" w:hAnsi="Bookman Old Style"/>
          <w:b/>
          <w:sz w:val="18"/>
          <w:szCs w:val="18"/>
          <w:u w:val="single"/>
        </w:rPr>
      </w:pPr>
      <w:r w:rsidRPr="00AF3161">
        <w:rPr>
          <w:rFonts w:ascii="Bookman Old Style" w:hAnsi="Bookman Old Style"/>
          <w:b/>
          <w:sz w:val="18"/>
          <w:szCs w:val="18"/>
          <w:u w:val="single"/>
        </w:rPr>
        <w:t>VII</w:t>
      </w:r>
      <w:r>
        <w:rPr>
          <w:rFonts w:ascii="Bookman Old Style" w:hAnsi="Bookman Old Style"/>
          <w:b/>
          <w:sz w:val="18"/>
          <w:szCs w:val="18"/>
          <w:u w:val="single"/>
        </w:rPr>
        <w:t xml:space="preserve"> (c)</w:t>
      </w:r>
      <w:r w:rsidRPr="00AF3161">
        <w:rPr>
          <w:rFonts w:ascii="Bookman Old Style" w:hAnsi="Bookman Old Style"/>
          <w:b/>
          <w:sz w:val="18"/>
          <w:szCs w:val="18"/>
          <w:u w:val="single"/>
        </w:rPr>
        <w:t xml:space="preserve">: </w:t>
      </w:r>
      <w:r>
        <w:rPr>
          <w:rFonts w:ascii="Bookman Old Style" w:hAnsi="Bookman Old Style"/>
          <w:b/>
          <w:sz w:val="18"/>
          <w:szCs w:val="18"/>
          <w:u w:val="single"/>
        </w:rPr>
        <w:t>SEASONAL RENEWAL OF SITE</w:t>
      </w:r>
    </w:p>
    <w:p w14:paraId="550D588F" w14:textId="77777777" w:rsidR="00280653" w:rsidRDefault="00280653" w:rsidP="00280653">
      <w:pPr>
        <w:pStyle w:val="NoSpacing"/>
        <w:rPr>
          <w:rFonts w:ascii="Bookman Old Style" w:hAnsi="Bookman Old Style"/>
          <w:sz w:val="18"/>
          <w:szCs w:val="18"/>
        </w:rPr>
      </w:pPr>
    </w:p>
    <w:p w14:paraId="2837646C" w14:textId="4A16F80B" w:rsidR="00280653" w:rsidRPr="00AF3161" w:rsidRDefault="00280653" w:rsidP="00280653">
      <w:pPr>
        <w:pStyle w:val="NoSpacing"/>
        <w:rPr>
          <w:rFonts w:ascii="Bookman Old Style" w:hAnsi="Bookman Old Style"/>
          <w:b/>
          <w:sz w:val="18"/>
          <w:szCs w:val="18"/>
          <w:u w:val="single"/>
        </w:rPr>
      </w:pPr>
      <w:r>
        <w:rPr>
          <w:rFonts w:ascii="Bookman Old Style" w:hAnsi="Bookman Old Style"/>
          <w:sz w:val="18"/>
          <w:szCs w:val="18"/>
        </w:rPr>
        <w:t>At the end of each season, the</w:t>
      </w:r>
      <w:r w:rsidR="002D2B6A">
        <w:rPr>
          <w:rFonts w:ascii="Bookman Old Style" w:hAnsi="Bookman Old Style"/>
          <w:sz w:val="18"/>
          <w:szCs w:val="18"/>
        </w:rPr>
        <w:t xml:space="preserve"> Guest</w:t>
      </w:r>
      <w:r>
        <w:rPr>
          <w:rFonts w:ascii="Bookman Old Style" w:hAnsi="Bookman Old Style"/>
          <w:sz w:val="18"/>
          <w:szCs w:val="18"/>
        </w:rPr>
        <w:t xml:space="preserve"> of the site will be notified of their seasonal site rate for the following season. In order to reserve your site for the following seas</w:t>
      </w:r>
      <w:r w:rsidR="00321350">
        <w:rPr>
          <w:rFonts w:ascii="Bookman Old Style" w:hAnsi="Bookman Old Style"/>
          <w:sz w:val="18"/>
          <w:szCs w:val="18"/>
        </w:rPr>
        <w:t>on the required deposit payment(s)</w:t>
      </w:r>
      <w:r>
        <w:rPr>
          <w:rFonts w:ascii="Bookman Old Style" w:hAnsi="Bookman Old Style"/>
          <w:sz w:val="18"/>
          <w:szCs w:val="18"/>
        </w:rPr>
        <w:t xml:space="preserve"> must be received by the dates</w:t>
      </w:r>
      <w:r w:rsidR="00F93075">
        <w:rPr>
          <w:rFonts w:ascii="Bookman Old Style" w:hAnsi="Bookman Old Style"/>
          <w:sz w:val="18"/>
          <w:szCs w:val="18"/>
        </w:rPr>
        <w:t xml:space="preserve"> listed in the renewal notice. </w:t>
      </w:r>
      <w:r w:rsidR="002D2B6A">
        <w:rPr>
          <w:rFonts w:ascii="Bookman Old Style" w:hAnsi="Bookman Old Style"/>
          <w:sz w:val="18"/>
          <w:szCs w:val="18"/>
        </w:rPr>
        <w:t xml:space="preserve">The guest agrees that the rules </w:t>
      </w:r>
      <w:r w:rsidR="002D2B6A" w:rsidRPr="00AF3161">
        <w:rPr>
          <w:rFonts w:ascii="Bookman Old Style" w:hAnsi="Bookman Old Style"/>
          <w:sz w:val="18"/>
          <w:szCs w:val="18"/>
        </w:rPr>
        <w:t>contained in this document and the att</w:t>
      </w:r>
      <w:r w:rsidR="002D2B6A">
        <w:rPr>
          <w:rFonts w:ascii="Bookman Old Style" w:hAnsi="Bookman Old Style"/>
          <w:sz w:val="18"/>
          <w:szCs w:val="18"/>
        </w:rPr>
        <w:t xml:space="preserve">ached rules and regulations, </w:t>
      </w:r>
      <w:r w:rsidR="002D2B6A" w:rsidRPr="00AF3161">
        <w:rPr>
          <w:rFonts w:ascii="Bookman Old Style" w:hAnsi="Bookman Old Style"/>
          <w:sz w:val="18"/>
          <w:szCs w:val="18"/>
        </w:rPr>
        <w:t>must be adhered to by all guests</w:t>
      </w:r>
      <w:r w:rsidR="002D2B6A">
        <w:rPr>
          <w:rFonts w:ascii="Bookman Old Style" w:hAnsi="Bookman Old Style"/>
          <w:sz w:val="18"/>
          <w:szCs w:val="18"/>
        </w:rPr>
        <w:t xml:space="preserve"> for all subsequent seasons following the completion of this Seasonal Guest Agreement.</w:t>
      </w:r>
    </w:p>
    <w:p w14:paraId="041AFE90" w14:textId="77777777" w:rsidR="00280653" w:rsidRPr="00AF3161" w:rsidRDefault="00280653" w:rsidP="00280653">
      <w:pPr>
        <w:pStyle w:val="NoSpacing"/>
        <w:rPr>
          <w:rFonts w:ascii="Bookman Old Style" w:hAnsi="Bookman Old Style"/>
          <w:i/>
          <w:sz w:val="18"/>
          <w:szCs w:val="18"/>
        </w:rPr>
      </w:pPr>
    </w:p>
    <w:p w14:paraId="69A96F08" w14:textId="77777777" w:rsidR="00386748" w:rsidRPr="00AF3161" w:rsidRDefault="00AF3161" w:rsidP="00AF3161">
      <w:pPr>
        <w:spacing w:after="0" w:line="240" w:lineRule="auto"/>
        <w:rPr>
          <w:rFonts w:ascii="Bookman Old Style" w:eastAsia="Calibri" w:hAnsi="Bookman Old Style" w:cs="Times New Roman"/>
          <w:b/>
          <w:sz w:val="18"/>
          <w:szCs w:val="18"/>
          <w:u w:val="single"/>
        </w:rPr>
      </w:pPr>
      <w:r>
        <w:rPr>
          <w:rFonts w:ascii="Bookman Old Style" w:eastAsia="Calibri" w:hAnsi="Bookman Old Style" w:cs="Times New Roman"/>
          <w:b/>
          <w:sz w:val="18"/>
          <w:szCs w:val="18"/>
          <w:u w:val="single"/>
        </w:rPr>
        <w:t>VIII</w:t>
      </w:r>
      <w:proofErr w:type="gramStart"/>
      <w:r>
        <w:rPr>
          <w:rFonts w:ascii="Bookman Old Style" w:eastAsia="Calibri" w:hAnsi="Bookman Old Style" w:cs="Times New Roman"/>
          <w:b/>
          <w:sz w:val="18"/>
          <w:szCs w:val="18"/>
          <w:u w:val="single"/>
        </w:rPr>
        <w:t xml:space="preserve">.  </w:t>
      </w:r>
      <w:r w:rsidR="00386748" w:rsidRPr="00AF3161">
        <w:rPr>
          <w:rFonts w:ascii="Bookman Old Style" w:eastAsia="Calibri" w:hAnsi="Bookman Old Style" w:cs="Times New Roman"/>
          <w:b/>
          <w:sz w:val="18"/>
          <w:szCs w:val="18"/>
          <w:u w:val="single"/>
        </w:rPr>
        <w:t>PHOTO</w:t>
      </w:r>
      <w:proofErr w:type="gramEnd"/>
      <w:r w:rsidR="00386748" w:rsidRPr="00AF3161">
        <w:rPr>
          <w:rFonts w:ascii="Bookman Old Style" w:eastAsia="Calibri" w:hAnsi="Bookman Old Style" w:cs="Times New Roman"/>
          <w:b/>
          <w:sz w:val="18"/>
          <w:szCs w:val="18"/>
          <w:u w:val="single"/>
        </w:rPr>
        <w:t xml:space="preserve"> CONSENT AND RELEASE </w:t>
      </w:r>
    </w:p>
    <w:p w14:paraId="69A96F09" w14:textId="77777777" w:rsidR="00386748" w:rsidRPr="00AF3161" w:rsidRDefault="00386748" w:rsidP="00386748">
      <w:pPr>
        <w:pStyle w:val="NoSpacing"/>
        <w:rPr>
          <w:rFonts w:ascii="Bookman Old Style" w:hAnsi="Bookman Old Style"/>
          <w:sz w:val="18"/>
          <w:szCs w:val="18"/>
        </w:rPr>
      </w:pPr>
    </w:p>
    <w:p w14:paraId="69A96F0A" w14:textId="77777777" w:rsidR="00386748" w:rsidRPr="00AF3161" w:rsidRDefault="00386748" w:rsidP="00386748">
      <w:pPr>
        <w:pStyle w:val="NoSpacing"/>
        <w:rPr>
          <w:rFonts w:ascii="Bookman Old Style" w:hAnsi="Bookman Old Style"/>
          <w:sz w:val="18"/>
          <w:szCs w:val="18"/>
        </w:rPr>
      </w:pPr>
      <w:r w:rsidRPr="00AF3161">
        <w:rPr>
          <w:rFonts w:ascii="Bookman Old Style" w:hAnsi="Bookman Old Style"/>
          <w:sz w:val="18"/>
          <w:szCs w:val="18"/>
        </w:rPr>
        <w:t>Each guest grants Sun and/or its promotional partners the right to include photographic, video and other visual portrayals of Guest and his/her minor children in any medium and for any purpose and agrees that such portrayals shall be Sun’s sole property.</w:t>
      </w:r>
    </w:p>
    <w:p w14:paraId="69A96F0B" w14:textId="77777777" w:rsidR="00386748" w:rsidRPr="00AF3161" w:rsidRDefault="00386748" w:rsidP="00386748">
      <w:pPr>
        <w:pStyle w:val="NoSpacing"/>
        <w:rPr>
          <w:rFonts w:ascii="Bookman Old Style" w:hAnsi="Bookman Old Style"/>
          <w:sz w:val="18"/>
          <w:szCs w:val="18"/>
        </w:rPr>
      </w:pPr>
    </w:p>
    <w:p w14:paraId="6A0C75BD" w14:textId="2497107A" w:rsidR="00C35B83" w:rsidRDefault="00386748" w:rsidP="00AF1FB6">
      <w:pPr>
        <w:pStyle w:val="NoSpacing"/>
        <w:rPr>
          <w:rFonts w:ascii="Bookman Old Style" w:hAnsi="Bookman Old Style"/>
          <w:sz w:val="18"/>
          <w:szCs w:val="18"/>
        </w:rPr>
      </w:pPr>
      <w:r w:rsidRPr="00AF3161">
        <w:rPr>
          <w:rFonts w:ascii="Bookman Old Style" w:hAnsi="Bookman Old Style"/>
          <w:sz w:val="18"/>
          <w:szCs w:val="18"/>
        </w:rPr>
        <w:t xml:space="preserve">I agree to this photo consent and release   ___Yes    ___ </w:t>
      </w:r>
      <w:proofErr w:type="gramStart"/>
      <w:r w:rsidRPr="00AF3161">
        <w:rPr>
          <w:rFonts w:ascii="Bookman Old Style" w:hAnsi="Bookman Old Style"/>
          <w:sz w:val="18"/>
          <w:szCs w:val="18"/>
        </w:rPr>
        <w:t>No</w:t>
      </w:r>
      <w:proofErr w:type="gramEnd"/>
      <w:r w:rsidRPr="00AF3161">
        <w:rPr>
          <w:rFonts w:ascii="Bookman Old Style" w:hAnsi="Bookman Old Style"/>
          <w:sz w:val="18"/>
          <w:szCs w:val="18"/>
        </w:rPr>
        <w:t>.</w:t>
      </w:r>
    </w:p>
    <w:p w14:paraId="525FDED4" w14:textId="42F441EF" w:rsidR="00CA7AE3" w:rsidRDefault="00CA7AE3" w:rsidP="00AF1FB6">
      <w:pPr>
        <w:pStyle w:val="NoSpacing"/>
        <w:rPr>
          <w:rFonts w:ascii="Bookman Old Style" w:hAnsi="Bookman Old Style"/>
          <w:sz w:val="18"/>
          <w:szCs w:val="18"/>
        </w:rPr>
      </w:pPr>
    </w:p>
    <w:p w14:paraId="2F923C47" w14:textId="181F2A17" w:rsidR="00CA7AE3" w:rsidRDefault="00CA7AE3">
      <w:pPr>
        <w:rPr>
          <w:rFonts w:ascii="Bookman Old Style" w:hAnsi="Bookman Old Style"/>
          <w:sz w:val="18"/>
          <w:szCs w:val="18"/>
        </w:rPr>
      </w:pPr>
      <w:r>
        <w:rPr>
          <w:rFonts w:ascii="Bookman Old Style" w:hAnsi="Bookman Old Style"/>
          <w:sz w:val="18"/>
          <w:szCs w:val="18"/>
        </w:rPr>
        <w:br w:type="page"/>
      </w:r>
    </w:p>
    <w:p w14:paraId="7E9E73F7" w14:textId="77777777" w:rsidR="00CA7AE3" w:rsidRDefault="00CA7AE3" w:rsidP="00AF1FB6">
      <w:pPr>
        <w:pStyle w:val="NoSpacing"/>
        <w:rPr>
          <w:rFonts w:ascii="Bookman Old Style" w:hAnsi="Bookman Old Style"/>
          <w:sz w:val="18"/>
          <w:szCs w:val="18"/>
        </w:rPr>
      </w:pPr>
    </w:p>
    <w:p w14:paraId="69A96F1D" w14:textId="77777777" w:rsidR="00F2373E" w:rsidRPr="00AF3161" w:rsidRDefault="00F2373E" w:rsidP="00F2373E">
      <w:pPr>
        <w:pStyle w:val="NoSpacing"/>
        <w:rPr>
          <w:rFonts w:ascii="Bookman Old Style" w:hAnsi="Bookman Old Style"/>
          <w:sz w:val="18"/>
          <w:szCs w:val="18"/>
        </w:rPr>
      </w:pPr>
      <w:r w:rsidRPr="00AF3161">
        <w:rPr>
          <w:rFonts w:ascii="Bookman Old Style" w:hAnsi="Bookman Old Style"/>
          <w:sz w:val="18"/>
          <w:szCs w:val="18"/>
        </w:rPr>
        <w:t>I understand I am not entitled to a refund of site fees for voluntary departure, eviction, acts of God or removal by law enforcement or court order.  I understand I will not be able to check into the Resort unless all charges to my site have been paid in full.  I understand that if I choose to pay monthly that I will be responsible for any unpaid balance on my account if I choose to leave early and I hereby authorize the Resort to charge the credit/debit card on file for any balance due.</w:t>
      </w:r>
    </w:p>
    <w:p w14:paraId="69A96F1E" w14:textId="77777777" w:rsidR="00F2373E" w:rsidRPr="00AF3161" w:rsidRDefault="00F2373E" w:rsidP="00F2373E">
      <w:pPr>
        <w:pStyle w:val="NoSpacing"/>
        <w:rPr>
          <w:rFonts w:ascii="Bookman Old Style" w:hAnsi="Bookman Old Style"/>
          <w:sz w:val="18"/>
          <w:szCs w:val="18"/>
        </w:rPr>
      </w:pPr>
    </w:p>
    <w:p w14:paraId="3E39A199" w14:textId="6D0B7165" w:rsidR="00F93075" w:rsidRDefault="00F2373E" w:rsidP="00F2373E">
      <w:pPr>
        <w:spacing w:after="0" w:line="240" w:lineRule="auto"/>
        <w:rPr>
          <w:rFonts w:ascii="Bookman Old Style" w:eastAsia="Calibri" w:hAnsi="Bookman Old Style" w:cs="Times New Roman"/>
          <w:b/>
          <w:sz w:val="18"/>
          <w:szCs w:val="18"/>
          <w:u w:val="single"/>
        </w:rPr>
      </w:pPr>
      <w:r w:rsidRPr="00AF3161">
        <w:rPr>
          <w:rFonts w:ascii="Bookman Old Style" w:hAnsi="Bookman Old Style"/>
          <w:sz w:val="18"/>
          <w:szCs w:val="18"/>
        </w:rPr>
        <w:t>I hereby acknowledge my receipt, understanding, and agreement to abide by the Resort Rules and Regulations.  I am responsible for members of my party and all of my guests.  I understand that I may not use the Resort as my permanent residence and understand that I must file, and keep current, my permanent physical address at the front office.</w:t>
      </w:r>
      <w:r w:rsidRPr="00AF3161">
        <w:rPr>
          <w:rFonts w:ascii="Bookman Old Style" w:eastAsia="Calibri" w:hAnsi="Bookman Old Style" w:cs="Times New Roman"/>
          <w:b/>
          <w:sz w:val="18"/>
          <w:szCs w:val="18"/>
          <w:u w:val="single"/>
        </w:rPr>
        <w:t xml:space="preserve"> </w:t>
      </w:r>
    </w:p>
    <w:p w14:paraId="69A96F20" w14:textId="77777777" w:rsidR="007C4BEB" w:rsidRDefault="00476856" w:rsidP="00F2373E">
      <w:pPr>
        <w:spacing w:after="0" w:line="240" w:lineRule="auto"/>
        <w:rPr>
          <w:rFonts w:ascii="Bookman Old Style" w:eastAsia="Calibri" w:hAnsi="Bookman Old Style" w:cs="Times New Roman"/>
          <w:b/>
          <w:sz w:val="18"/>
          <w:szCs w:val="18"/>
          <w:u w:val="single"/>
        </w:rPr>
      </w:pPr>
      <w:r w:rsidRPr="00AF3161">
        <w:rPr>
          <w:rFonts w:ascii="Bookman Old Style" w:hAnsi="Bookman Old Style"/>
          <w:b/>
          <w:noProof/>
          <w:color w:val="FFFFFF" w:themeColor="background1"/>
          <w:sz w:val="18"/>
          <w:szCs w:val="18"/>
        </w:rPr>
        <mc:AlternateContent>
          <mc:Choice Requires="wps">
            <w:drawing>
              <wp:anchor distT="0" distB="0" distL="114300" distR="114300" simplePos="0" relativeHeight="251655168" behindDoc="0" locked="0" layoutInCell="1" allowOverlap="1" wp14:anchorId="69A9701B" wp14:editId="69A9701C">
                <wp:simplePos x="0" y="0"/>
                <wp:positionH relativeFrom="column">
                  <wp:posOffset>-8458</wp:posOffset>
                </wp:positionH>
                <wp:positionV relativeFrom="paragraph">
                  <wp:posOffset>88875</wp:posOffset>
                </wp:positionV>
                <wp:extent cx="134620" cy="166370"/>
                <wp:effectExtent l="0" t="0" r="17780" b="24130"/>
                <wp:wrapNone/>
                <wp:docPr id="4" name="Rectangle 4"/>
                <wp:cNvGraphicFramePr/>
                <a:graphic xmlns:a="http://schemas.openxmlformats.org/drawingml/2006/main">
                  <a:graphicData uri="http://schemas.microsoft.com/office/word/2010/wordprocessingShape">
                    <wps:wsp>
                      <wps:cNvSpPr/>
                      <wps:spPr>
                        <a:xfrm>
                          <a:off x="0" y="0"/>
                          <a:ext cx="134620" cy="1663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D5EF" id="Rectangle 4" o:spid="_x0000_s1026" style="position:absolute;margin-left:-.65pt;margin-top:7pt;width:10.6pt;height:1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" fillcolor="window" strokecolor="windowText" strokeweight="2pt"/>
            </w:pict>
          </mc:Fallback>
        </mc:AlternateContent>
      </w:r>
    </w:p>
    <w:p w14:paraId="69A96F21" w14:textId="77777777" w:rsidR="007C4BEB" w:rsidRPr="00476856" w:rsidRDefault="00476856" w:rsidP="00F2373E">
      <w:pPr>
        <w:spacing w:after="0" w:line="240" w:lineRule="auto"/>
        <w:rPr>
          <w:rFonts w:ascii="Bookman Old Style" w:eastAsia="Calibri" w:hAnsi="Bookman Old Style" w:cs="Times New Roman"/>
          <w:b/>
          <w:sz w:val="18"/>
          <w:szCs w:val="18"/>
        </w:rPr>
      </w:pPr>
      <w:r>
        <w:rPr>
          <w:rFonts w:ascii="Bookman Old Style" w:eastAsia="Calibri" w:hAnsi="Bookman Old Style" w:cs="Times New Roman"/>
          <w:b/>
          <w:sz w:val="18"/>
          <w:szCs w:val="18"/>
        </w:rPr>
        <w:t xml:space="preserve">     </w:t>
      </w:r>
      <w:r w:rsidR="007C4BEB" w:rsidRPr="00476856">
        <w:rPr>
          <w:rFonts w:ascii="Bookman Old Style" w:eastAsia="Calibri" w:hAnsi="Bookman Old Style" w:cs="Times New Roman"/>
          <w:b/>
          <w:sz w:val="18"/>
          <w:szCs w:val="18"/>
        </w:rPr>
        <w:t>I also acknowledge receipt of Sun RV Resorts’ ‘Privacy Policy’ Disclosure Statement.</w:t>
      </w:r>
    </w:p>
    <w:p w14:paraId="69A96F22" w14:textId="5AA3AE54" w:rsidR="00F2373E" w:rsidRDefault="00F2373E" w:rsidP="00AF1FB6">
      <w:pPr>
        <w:pStyle w:val="NoSpacing"/>
        <w:rPr>
          <w:rFonts w:ascii="Bookman Old Style" w:hAnsi="Bookman Old Style"/>
          <w:b/>
          <w:sz w:val="20"/>
          <w:szCs w:val="20"/>
        </w:rPr>
      </w:pPr>
    </w:p>
    <w:p w14:paraId="4578FDA0" w14:textId="5463BEC8" w:rsidR="00F93075" w:rsidRDefault="00501209" w:rsidP="0069364F">
      <w:pPr>
        <w:pStyle w:val="NoSpacing"/>
        <w:rPr>
          <w:rFonts w:ascii="Bookman Old Style" w:hAnsi="Bookman Old Style"/>
          <w:b/>
          <w:sz w:val="20"/>
          <w:szCs w:val="20"/>
        </w:rPr>
      </w:pPr>
      <w:r>
        <w:rPr>
          <w:rFonts w:ascii="Bookman Old Style" w:hAnsi="Bookman Old Style"/>
          <w:b/>
          <w:noProof/>
          <w:sz w:val="20"/>
          <w:szCs w:val="20"/>
        </w:rPr>
        <mc:AlternateContent>
          <mc:Choice Requires="wps">
            <w:drawing>
              <wp:anchor distT="0" distB="0" distL="114300" distR="114300" simplePos="0" relativeHeight="251656192" behindDoc="0" locked="0" layoutInCell="1" allowOverlap="1" wp14:anchorId="5439B4CB" wp14:editId="119AD893">
                <wp:simplePos x="0" y="0"/>
                <wp:positionH relativeFrom="column">
                  <wp:posOffset>-54610</wp:posOffset>
                </wp:positionH>
                <wp:positionV relativeFrom="paragraph">
                  <wp:posOffset>39370</wp:posOffset>
                </wp:positionV>
                <wp:extent cx="6598285" cy="1989455"/>
                <wp:effectExtent l="0" t="0" r="12065" b="10795"/>
                <wp:wrapNone/>
                <wp:docPr id="8" name="Text Box 8"/>
                <wp:cNvGraphicFramePr/>
                <a:graphic xmlns:a="http://schemas.openxmlformats.org/drawingml/2006/main">
                  <a:graphicData uri="http://schemas.microsoft.com/office/word/2010/wordprocessingShape">
                    <wps:wsp>
                      <wps:cNvSpPr txBox="1"/>
                      <wps:spPr>
                        <a:xfrm>
                          <a:off x="0" y="0"/>
                          <a:ext cx="6598285" cy="19894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5F793C" w14:textId="77777777" w:rsidR="009412D0" w:rsidRDefault="00941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39B4CB" id="_x0000_t202" coordsize="21600,21600" o:spt="202" path="m,l,21600r21600,l21600,xe">
                <v:stroke joinstyle="miter"/>
                <v:path gradientshapeok="t" o:connecttype="rect"/>
              </v:shapetype>
              <v:shape id="Text Box 8" o:spid="_x0000_s1026" type="#_x0000_t202" style="position:absolute;margin-left:-4.3pt;margin-top:3.1pt;width:519.55pt;height:156.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" filled="f" strokeweight=".5pt">
                <v:textbox>
                  <w:txbxContent>
                    <w:p w14:paraId="6F5F793C" w14:textId="77777777" w:rsidR="009412D0" w:rsidRDefault="009412D0"/>
                  </w:txbxContent>
                </v:textbox>
              </v:shape>
            </w:pict>
          </mc:Fallback>
        </mc:AlternateContent>
      </w:r>
    </w:p>
    <w:p w14:paraId="1762C256" w14:textId="42C61DFB" w:rsidR="00F93075" w:rsidRPr="00DB2689" w:rsidRDefault="0069364F" w:rsidP="0069364F">
      <w:pPr>
        <w:pStyle w:val="NoSpacing"/>
        <w:rPr>
          <w:rFonts w:ascii="Bookman Old Style" w:hAnsi="Bookman Old Style"/>
          <w:b/>
          <w:sz w:val="20"/>
          <w:szCs w:val="20"/>
        </w:rPr>
      </w:pPr>
      <w:r w:rsidRPr="00DB2689">
        <w:rPr>
          <w:rFonts w:ascii="Bookman Old Style" w:hAnsi="Bookman Old Style"/>
          <w:b/>
          <w:sz w:val="20"/>
          <w:szCs w:val="20"/>
        </w:rPr>
        <w:t xml:space="preserve">I hereby agree to abide by this </w:t>
      </w:r>
      <w:r>
        <w:rPr>
          <w:rFonts w:ascii="Bookman Old Style" w:hAnsi="Bookman Old Style"/>
          <w:b/>
          <w:sz w:val="20"/>
          <w:szCs w:val="20"/>
        </w:rPr>
        <w:t>agreement</w:t>
      </w:r>
      <w:r w:rsidRPr="00DB2689">
        <w:rPr>
          <w:rFonts w:ascii="Bookman Old Style" w:hAnsi="Bookman Old Style"/>
          <w:b/>
          <w:sz w:val="20"/>
          <w:szCs w:val="20"/>
        </w:rPr>
        <w:t xml:space="preserve"> and the rules and regulations.</w:t>
      </w:r>
    </w:p>
    <w:p w14:paraId="238DBE6A" w14:textId="77777777" w:rsidR="0069364F" w:rsidRPr="00AF3161" w:rsidRDefault="0069364F" w:rsidP="0069364F">
      <w:pPr>
        <w:pStyle w:val="NoSpacing"/>
        <w:rPr>
          <w:rFonts w:ascii="Bookman Old Style" w:hAnsi="Bookman Old Style"/>
          <w:sz w:val="18"/>
          <w:szCs w:val="18"/>
        </w:rPr>
      </w:pPr>
    </w:p>
    <w:p w14:paraId="0FCE9F82" w14:textId="77777777" w:rsidR="0069364F" w:rsidRPr="00AF3161" w:rsidRDefault="0069364F" w:rsidP="0069364F">
      <w:pPr>
        <w:pStyle w:val="NoSpacing"/>
        <w:rPr>
          <w:rFonts w:ascii="Bookman Old Style" w:hAnsi="Bookman Old Style"/>
          <w:sz w:val="18"/>
          <w:szCs w:val="18"/>
        </w:rPr>
      </w:pPr>
      <w:r w:rsidRPr="00AF3161">
        <w:rPr>
          <w:rFonts w:ascii="Bookman Old Style" w:hAnsi="Bookman Old Style"/>
          <w:sz w:val="18"/>
          <w:szCs w:val="18"/>
        </w:rPr>
        <w:t>Agreed to and Accepted by:</w:t>
      </w:r>
    </w:p>
    <w:p w14:paraId="04C9FE25" w14:textId="77777777" w:rsidR="0069364F" w:rsidRPr="00AF3161" w:rsidRDefault="0069364F" w:rsidP="0069364F">
      <w:pPr>
        <w:pStyle w:val="NoSpacing"/>
        <w:rPr>
          <w:rFonts w:ascii="Bookman Old Style" w:hAnsi="Bookman Old Style"/>
          <w:sz w:val="18"/>
          <w:szCs w:val="18"/>
        </w:rPr>
      </w:pPr>
    </w:p>
    <w:p w14:paraId="54278298" w14:textId="77777777" w:rsidR="0069364F" w:rsidRPr="00AF3161" w:rsidRDefault="0069364F" w:rsidP="0069364F">
      <w:pPr>
        <w:pStyle w:val="NoSpacing"/>
        <w:rPr>
          <w:rFonts w:ascii="Bookman Old Style" w:hAnsi="Bookman Old Style"/>
          <w:sz w:val="18"/>
          <w:szCs w:val="18"/>
        </w:rPr>
      </w:pPr>
      <w:r w:rsidRPr="00AF3161">
        <w:rPr>
          <w:rFonts w:ascii="Bookman Old Style" w:hAnsi="Bookman Old Style"/>
          <w:sz w:val="18"/>
          <w:szCs w:val="18"/>
        </w:rPr>
        <w:t>Print Name</w:t>
      </w:r>
      <w:proofErr w:type="gramStart"/>
      <w:r w:rsidRPr="00AF3161">
        <w:rPr>
          <w:rFonts w:ascii="Bookman Old Style" w:hAnsi="Bookman Old Style"/>
          <w:sz w:val="18"/>
          <w:szCs w:val="18"/>
        </w:rPr>
        <w:t>:_</w:t>
      </w:r>
      <w:proofErr w:type="gramEnd"/>
      <w:r w:rsidRPr="00AF3161">
        <w:rPr>
          <w:rFonts w:ascii="Bookman Old Style" w:hAnsi="Bookman Old Style"/>
          <w:sz w:val="18"/>
          <w:szCs w:val="18"/>
        </w:rPr>
        <w:t>______________________________________________</w:t>
      </w:r>
      <w:r w:rsidRPr="00AF3161">
        <w:rPr>
          <w:rFonts w:ascii="Bookman Old Style" w:hAnsi="Bookman Old Style"/>
          <w:sz w:val="18"/>
          <w:szCs w:val="18"/>
        </w:rPr>
        <w:tab/>
      </w:r>
      <w:r w:rsidRPr="00AF3161">
        <w:rPr>
          <w:rFonts w:ascii="Bookman Old Style" w:hAnsi="Bookman Old Style"/>
          <w:sz w:val="18"/>
          <w:szCs w:val="18"/>
        </w:rPr>
        <w:tab/>
        <w:t>Date:_____________________</w:t>
      </w:r>
    </w:p>
    <w:p w14:paraId="0AC9E10E" w14:textId="77777777" w:rsidR="0069364F" w:rsidRPr="00AF3161" w:rsidRDefault="0069364F" w:rsidP="0069364F">
      <w:pPr>
        <w:pStyle w:val="NoSpacing"/>
        <w:rPr>
          <w:rFonts w:ascii="Bookman Old Style" w:hAnsi="Bookman Old Style"/>
          <w:sz w:val="18"/>
          <w:szCs w:val="18"/>
        </w:rPr>
      </w:pPr>
    </w:p>
    <w:p w14:paraId="7DCB95C6" w14:textId="77777777" w:rsidR="0069364F" w:rsidRDefault="0069364F" w:rsidP="0069364F">
      <w:pPr>
        <w:pStyle w:val="NoSpacing"/>
        <w:rPr>
          <w:rFonts w:ascii="Bookman Old Style" w:hAnsi="Bookman Old Style"/>
          <w:sz w:val="18"/>
          <w:szCs w:val="18"/>
        </w:rPr>
      </w:pPr>
      <w:r w:rsidRPr="00AF3161">
        <w:rPr>
          <w:rFonts w:ascii="Bookman Old Style" w:hAnsi="Bookman Old Style"/>
          <w:sz w:val="18"/>
          <w:szCs w:val="18"/>
        </w:rPr>
        <w:t>Signature</w:t>
      </w:r>
      <w:proofErr w:type="gramStart"/>
      <w:r w:rsidRPr="00AF3161">
        <w:rPr>
          <w:rFonts w:ascii="Bookman Old Style" w:hAnsi="Bookman Old Style"/>
          <w:sz w:val="18"/>
          <w:szCs w:val="18"/>
        </w:rPr>
        <w:t>:_</w:t>
      </w:r>
      <w:proofErr w:type="gramEnd"/>
      <w:r w:rsidRPr="00AF3161">
        <w:rPr>
          <w:rFonts w:ascii="Bookman Old Style" w:hAnsi="Bookman Old Style"/>
          <w:sz w:val="18"/>
          <w:szCs w:val="18"/>
        </w:rPr>
        <w:t>_______________________________________________________________________________________</w:t>
      </w:r>
    </w:p>
    <w:p w14:paraId="063DB5E8" w14:textId="77777777" w:rsidR="0069364F" w:rsidRDefault="0069364F" w:rsidP="0069364F">
      <w:pPr>
        <w:pStyle w:val="NoSpacing"/>
        <w:rPr>
          <w:rFonts w:ascii="Bookman Old Style" w:hAnsi="Bookman Old Style"/>
          <w:sz w:val="18"/>
          <w:szCs w:val="18"/>
        </w:rPr>
      </w:pPr>
    </w:p>
    <w:p w14:paraId="08784B31" w14:textId="77777777" w:rsidR="0069364F" w:rsidRDefault="0069364F" w:rsidP="0069364F">
      <w:pPr>
        <w:pStyle w:val="NoSpacing"/>
        <w:rPr>
          <w:rFonts w:ascii="Bookman Old Style" w:hAnsi="Bookman Old Style"/>
          <w:sz w:val="18"/>
          <w:szCs w:val="18"/>
        </w:rPr>
      </w:pPr>
    </w:p>
    <w:p w14:paraId="09E95C56" w14:textId="77777777" w:rsidR="0069364F" w:rsidRPr="00AF3161" w:rsidRDefault="0069364F" w:rsidP="0069364F">
      <w:pPr>
        <w:pStyle w:val="NoSpacing"/>
        <w:rPr>
          <w:rFonts w:ascii="Bookman Old Style" w:hAnsi="Bookman Old Style"/>
          <w:sz w:val="18"/>
          <w:szCs w:val="18"/>
        </w:rPr>
      </w:pPr>
      <w:r w:rsidRPr="00AF3161">
        <w:rPr>
          <w:rFonts w:ascii="Bookman Old Style" w:hAnsi="Bookman Old Style"/>
          <w:sz w:val="18"/>
          <w:szCs w:val="18"/>
        </w:rPr>
        <w:t>Print Name</w:t>
      </w:r>
      <w:proofErr w:type="gramStart"/>
      <w:r w:rsidRPr="00AF3161">
        <w:rPr>
          <w:rFonts w:ascii="Bookman Old Style" w:hAnsi="Bookman Old Style"/>
          <w:sz w:val="18"/>
          <w:szCs w:val="18"/>
        </w:rPr>
        <w:t>:_</w:t>
      </w:r>
      <w:proofErr w:type="gramEnd"/>
      <w:r w:rsidRPr="00AF3161">
        <w:rPr>
          <w:rFonts w:ascii="Bookman Old Style" w:hAnsi="Bookman Old Style"/>
          <w:sz w:val="18"/>
          <w:szCs w:val="18"/>
        </w:rPr>
        <w:t>______________________________________________</w:t>
      </w:r>
      <w:r w:rsidRPr="00AF3161">
        <w:rPr>
          <w:rFonts w:ascii="Bookman Old Style" w:hAnsi="Bookman Old Style"/>
          <w:sz w:val="18"/>
          <w:szCs w:val="18"/>
        </w:rPr>
        <w:tab/>
      </w:r>
      <w:r w:rsidRPr="00AF3161">
        <w:rPr>
          <w:rFonts w:ascii="Bookman Old Style" w:hAnsi="Bookman Old Style"/>
          <w:sz w:val="18"/>
          <w:szCs w:val="18"/>
        </w:rPr>
        <w:tab/>
        <w:t>Date:_____________________</w:t>
      </w:r>
    </w:p>
    <w:p w14:paraId="5888184C" w14:textId="4BF1B234" w:rsidR="0069364F" w:rsidRPr="00AF3161" w:rsidRDefault="0069364F" w:rsidP="0069364F">
      <w:pPr>
        <w:pStyle w:val="NoSpacing"/>
        <w:rPr>
          <w:rFonts w:ascii="Bookman Old Style" w:hAnsi="Bookman Old Style"/>
          <w:sz w:val="18"/>
          <w:szCs w:val="18"/>
        </w:rPr>
      </w:pPr>
    </w:p>
    <w:p w14:paraId="7818F944" w14:textId="77777777" w:rsidR="0069364F" w:rsidRDefault="0069364F" w:rsidP="0069364F">
      <w:pPr>
        <w:pStyle w:val="NoSpacing"/>
        <w:rPr>
          <w:rFonts w:ascii="Bookman Old Style" w:hAnsi="Bookman Old Style"/>
          <w:sz w:val="18"/>
          <w:szCs w:val="18"/>
        </w:rPr>
      </w:pPr>
      <w:r w:rsidRPr="00AF3161">
        <w:rPr>
          <w:rFonts w:ascii="Bookman Old Style" w:hAnsi="Bookman Old Style"/>
          <w:sz w:val="18"/>
          <w:szCs w:val="18"/>
        </w:rPr>
        <w:t>Signature</w:t>
      </w:r>
      <w:proofErr w:type="gramStart"/>
      <w:r w:rsidRPr="00AF3161">
        <w:rPr>
          <w:rFonts w:ascii="Bookman Old Style" w:hAnsi="Bookman Old Style"/>
          <w:sz w:val="18"/>
          <w:szCs w:val="18"/>
        </w:rPr>
        <w:t>:_</w:t>
      </w:r>
      <w:proofErr w:type="gramEnd"/>
      <w:r w:rsidRPr="00AF3161">
        <w:rPr>
          <w:rFonts w:ascii="Bookman Old Style" w:hAnsi="Bookman Old Style"/>
          <w:sz w:val="18"/>
          <w:szCs w:val="18"/>
        </w:rPr>
        <w:t>_______________________________________________________________________________________</w:t>
      </w:r>
    </w:p>
    <w:p w14:paraId="69A96F2A" w14:textId="77777777" w:rsidR="00450154" w:rsidRPr="00AF3161" w:rsidRDefault="00450154" w:rsidP="00AF1FB6">
      <w:pPr>
        <w:pStyle w:val="NoSpacing"/>
        <w:rPr>
          <w:rFonts w:ascii="Bookman Old Style" w:hAnsi="Bookman Old Style"/>
          <w:sz w:val="18"/>
          <w:szCs w:val="18"/>
        </w:rPr>
      </w:pPr>
    </w:p>
    <w:p w14:paraId="61C2070E" w14:textId="35798F87" w:rsidR="00F93075" w:rsidRDefault="00F93075" w:rsidP="00AF3161">
      <w:pPr>
        <w:pStyle w:val="Pa0"/>
        <w:rPr>
          <w:rFonts w:ascii="Bookman Old Style" w:hAnsi="Bookman Old Style"/>
          <w:b/>
          <w:bCs/>
          <w:color w:val="000000"/>
          <w:sz w:val="18"/>
          <w:szCs w:val="18"/>
          <w:u w:val="single"/>
        </w:rPr>
      </w:pPr>
    </w:p>
    <w:p w14:paraId="7BEDB1D7" w14:textId="77777777" w:rsidR="006153BF" w:rsidRDefault="006153BF" w:rsidP="00AF3161">
      <w:pPr>
        <w:pStyle w:val="Pa0"/>
        <w:rPr>
          <w:rFonts w:ascii="Bookman Old Style" w:hAnsi="Bookman Old Style"/>
          <w:b/>
          <w:bCs/>
          <w:color w:val="000000"/>
          <w:sz w:val="18"/>
          <w:szCs w:val="18"/>
          <w:u w:val="single"/>
        </w:rPr>
      </w:pPr>
    </w:p>
    <w:p w14:paraId="69A96F2B" w14:textId="7CEC0FB0" w:rsidR="002A5E12" w:rsidRPr="00033942" w:rsidRDefault="00AF3161" w:rsidP="00AF3161">
      <w:pPr>
        <w:pStyle w:val="Pa0"/>
        <w:rPr>
          <w:rFonts w:ascii="Bookman Old Style" w:hAnsi="Bookman Old Style"/>
          <w:b/>
          <w:bCs/>
          <w:color w:val="000000"/>
          <w:sz w:val="18"/>
          <w:szCs w:val="18"/>
          <w:u w:val="single"/>
        </w:rPr>
      </w:pPr>
      <w:r w:rsidRPr="00033942">
        <w:rPr>
          <w:rFonts w:ascii="Bookman Old Style" w:hAnsi="Bookman Old Style"/>
          <w:b/>
          <w:bCs/>
          <w:color w:val="000000"/>
          <w:sz w:val="18"/>
          <w:szCs w:val="18"/>
          <w:u w:val="single"/>
        </w:rPr>
        <w:t xml:space="preserve">X.  </w:t>
      </w:r>
      <w:r w:rsidR="002A5E12" w:rsidRPr="00033942">
        <w:rPr>
          <w:rFonts w:ascii="Bookman Old Style" w:hAnsi="Bookman Old Style"/>
          <w:b/>
          <w:bCs/>
          <w:color w:val="000000"/>
          <w:sz w:val="18"/>
          <w:szCs w:val="18"/>
          <w:u w:val="single"/>
        </w:rPr>
        <w:t xml:space="preserve">RELEASE, ASSUMPTION OF RISK AND </w:t>
      </w:r>
      <w:r w:rsidRPr="00033942">
        <w:rPr>
          <w:rFonts w:ascii="Bookman Old Style" w:hAnsi="Bookman Old Style"/>
          <w:b/>
          <w:bCs/>
          <w:color w:val="000000"/>
          <w:sz w:val="18"/>
          <w:szCs w:val="18"/>
          <w:u w:val="single"/>
        </w:rPr>
        <w:t>INDEMNIFICATION AGREEMENT</w:t>
      </w:r>
    </w:p>
    <w:p w14:paraId="69A96F2C" w14:textId="77777777" w:rsidR="002A5E12" w:rsidRPr="00AF3161" w:rsidRDefault="002A5E12" w:rsidP="002A5E12">
      <w:pPr>
        <w:pStyle w:val="Default"/>
        <w:rPr>
          <w:rFonts w:ascii="Bookman Old Style" w:hAnsi="Bookman Old Style"/>
          <w:sz w:val="18"/>
          <w:szCs w:val="18"/>
        </w:rPr>
      </w:pPr>
    </w:p>
    <w:p w14:paraId="69A96F2D" w14:textId="1BD49E3E" w:rsidR="002A5E12" w:rsidRPr="00AF3161" w:rsidRDefault="002A5E12" w:rsidP="002A5E12">
      <w:pPr>
        <w:pStyle w:val="Pa1"/>
        <w:rPr>
          <w:rFonts w:ascii="Bookman Old Style" w:hAnsi="Bookman Old Style"/>
          <w:color w:val="000000"/>
          <w:sz w:val="18"/>
          <w:szCs w:val="18"/>
        </w:rPr>
      </w:pPr>
      <w:r w:rsidRPr="00AF3161">
        <w:rPr>
          <w:rFonts w:ascii="Bookman Old Style" w:hAnsi="Bookman Old Style"/>
          <w:color w:val="000000"/>
          <w:sz w:val="18"/>
          <w:szCs w:val="18"/>
        </w:rPr>
        <w:t xml:space="preserve">In consideration of me and my family or guests being permitted to </w:t>
      </w:r>
      <w:r w:rsidR="006B39D9" w:rsidRPr="00AF3161">
        <w:rPr>
          <w:rFonts w:ascii="Bookman Old Style" w:hAnsi="Bookman Old Style"/>
          <w:color w:val="000000"/>
          <w:sz w:val="18"/>
          <w:szCs w:val="18"/>
        </w:rPr>
        <w:t xml:space="preserve">use the facilities and </w:t>
      </w:r>
      <w:r w:rsidRPr="00AF3161">
        <w:rPr>
          <w:rFonts w:ascii="Bookman Old Style" w:hAnsi="Bookman Old Style"/>
          <w:color w:val="000000"/>
          <w:sz w:val="18"/>
          <w:szCs w:val="18"/>
        </w:rPr>
        <w:t xml:space="preserve">participate in any and all events or activities offered by </w:t>
      </w:r>
      <w:r w:rsidR="001761D6">
        <w:rPr>
          <w:rFonts w:ascii="Bookman Old Style" w:hAnsi="Bookman Old Style"/>
          <w:color w:val="000000"/>
          <w:sz w:val="18"/>
          <w:szCs w:val="18"/>
        </w:rPr>
        <w:t xml:space="preserve">Petoskey KOA </w:t>
      </w:r>
      <w:r w:rsidR="006B39D9" w:rsidRPr="00AF3161">
        <w:rPr>
          <w:rFonts w:ascii="Bookman Old Style" w:hAnsi="Bookman Old Style"/>
          <w:color w:val="000000"/>
          <w:sz w:val="18"/>
          <w:szCs w:val="18"/>
        </w:rPr>
        <w:t>(</w:t>
      </w:r>
      <w:r w:rsidR="001761D6">
        <w:rPr>
          <w:rFonts w:ascii="Bookman Old Style" w:hAnsi="Bookman Old Style"/>
          <w:color w:val="000000"/>
          <w:sz w:val="18"/>
          <w:szCs w:val="18"/>
        </w:rPr>
        <w:t>PKO</w:t>
      </w:r>
      <w:r w:rsidR="006B39D9" w:rsidRPr="00AF3161">
        <w:rPr>
          <w:rFonts w:ascii="Bookman Old Style" w:hAnsi="Bookman Old Style"/>
          <w:color w:val="000000"/>
          <w:sz w:val="18"/>
          <w:szCs w:val="18"/>
        </w:rPr>
        <w:t xml:space="preserve">) </w:t>
      </w:r>
      <w:r w:rsidRPr="00AF3161">
        <w:rPr>
          <w:rFonts w:ascii="Bookman Old Style" w:hAnsi="Bookman Old Style"/>
          <w:color w:val="000000"/>
          <w:sz w:val="18"/>
          <w:szCs w:val="18"/>
        </w:rPr>
        <w:t>(collectively the “Activity”) and with the understanding that my and my family’s or guest’s participation in the Activity is only on the condition that I enter into this agreement for myself, my heirs and assigns, I hereby assume the inherent and extraordinary risks involved in the Activity in which I may participate. I expressly assume the risk of and accept full responsibility for any and all injuries (including death), sickness, disease, property damage and accidents</w:t>
      </w:r>
      <w:r w:rsidR="006B39D9" w:rsidRPr="00AF3161">
        <w:rPr>
          <w:rFonts w:ascii="Bookman Old Style" w:hAnsi="Bookman Old Style"/>
          <w:color w:val="000000"/>
          <w:sz w:val="18"/>
          <w:szCs w:val="18"/>
        </w:rPr>
        <w:t xml:space="preserve">, </w:t>
      </w:r>
      <w:r w:rsidRPr="00AF3161">
        <w:rPr>
          <w:rFonts w:ascii="Bookman Old Style" w:hAnsi="Bookman Old Style"/>
          <w:color w:val="000000"/>
          <w:sz w:val="18"/>
          <w:szCs w:val="18"/>
        </w:rPr>
        <w:t xml:space="preserve">even if they may have been caused in whole or in part by any negligent act or omission </w:t>
      </w:r>
      <w:r w:rsidR="006B39D9" w:rsidRPr="00AF3161">
        <w:rPr>
          <w:rFonts w:ascii="Bookman Old Style" w:hAnsi="Bookman Old Style"/>
          <w:color w:val="000000"/>
          <w:sz w:val="18"/>
          <w:szCs w:val="18"/>
        </w:rPr>
        <w:t xml:space="preserve">by </w:t>
      </w:r>
      <w:r w:rsidR="001761D6">
        <w:rPr>
          <w:rFonts w:ascii="Bookman Old Style" w:hAnsi="Bookman Old Style"/>
          <w:color w:val="000000"/>
          <w:sz w:val="18"/>
          <w:szCs w:val="18"/>
        </w:rPr>
        <w:t>PKO</w:t>
      </w:r>
      <w:r w:rsidR="006B39D9" w:rsidRPr="00AF3161">
        <w:rPr>
          <w:rFonts w:ascii="Bookman Old Style" w:hAnsi="Bookman Old Style"/>
          <w:color w:val="000000"/>
          <w:sz w:val="18"/>
          <w:szCs w:val="18"/>
        </w:rPr>
        <w:t xml:space="preserve">, Sun Communities, Inc. and its subsidiary or affiliated entities </w:t>
      </w:r>
      <w:r w:rsidRPr="00AF3161">
        <w:rPr>
          <w:rFonts w:ascii="Bookman Old Style" w:hAnsi="Bookman Old Style"/>
          <w:color w:val="000000"/>
          <w:sz w:val="18"/>
          <w:szCs w:val="18"/>
        </w:rPr>
        <w:t xml:space="preserve">or </w:t>
      </w:r>
      <w:r w:rsidR="006B39D9" w:rsidRPr="00AF3161">
        <w:rPr>
          <w:rFonts w:ascii="Bookman Old Style" w:hAnsi="Bookman Old Style"/>
          <w:color w:val="000000"/>
          <w:sz w:val="18"/>
          <w:szCs w:val="18"/>
        </w:rPr>
        <w:t>their</w:t>
      </w:r>
      <w:r w:rsidRPr="00AF3161">
        <w:rPr>
          <w:rFonts w:ascii="Bookman Old Style" w:hAnsi="Bookman Old Style"/>
          <w:color w:val="000000"/>
          <w:sz w:val="18"/>
          <w:szCs w:val="18"/>
        </w:rPr>
        <w:t xml:space="preserve"> employees</w:t>
      </w:r>
      <w:r w:rsidR="006B39D9" w:rsidRPr="00AF3161">
        <w:rPr>
          <w:rFonts w:ascii="Bookman Old Style" w:hAnsi="Bookman Old Style"/>
          <w:color w:val="000000"/>
          <w:sz w:val="18"/>
          <w:szCs w:val="18"/>
        </w:rPr>
        <w:t xml:space="preserve"> (collectively Sun)</w:t>
      </w:r>
      <w:r w:rsidRPr="00AF3161">
        <w:rPr>
          <w:rFonts w:ascii="Bookman Old Style" w:hAnsi="Bookman Old Style"/>
          <w:color w:val="000000"/>
          <w:sz w:val="18"/>
          <w:szCs w:val="18"/>
        </w:rPr>
        <w:t xml:space="preserve"> which may occur as a result of my, my family’s or guest’s participation in the Activity and release Sun</w:t>
      </w:r>
      <w:r w:rsidR="006B39D9" w:rsidRPr="00AF3161">
        <w:rPr>
          <w:rFonts w:ascii="Bookman Old Style" w:hAnsi="Bookman Old Style"/>
          <w:color w:val="000000"/>
          <w:sz w:val="18"/>
          <w:szCs w:val="18"/>
        </w:rPr>
        <w:t xml:space="preserve"> from liability</w:t>
      </w:r>
      <w:r w:rsidRPr="00AF3161">
        <w:rPr>
          <w:rFonts w:ascii="Bookman Old Style" w:hAnsi="Bookman Old Style"/>
          <w:color w:val="000000"/>
          <w:sz w:val="18"/>
          <w:szCs w:val="18"/>
        </w:rPr>
        <w:t xml:space="preserve">. I hereby waive any and all claims I may hereafter have against </w:t>
      </w:r>
      <w:r w:rsidR="006B39D9" w:rsidRPr="00AF3161">
        <w:rPr>
          <w:rFonts w:ascii="Bookman Old Style" w:hAnsi="Bookman Old Style"/>
          <w:color w:val="000000"/>
          <w:sz w:val="18"/>
          <w:szCs w:val="18"/>
        </w:rPr>
        <w:t>Sun</w:t>
      </w:r>
      <w:r w:rsidRPr="00AF3161">
        <w:rPr>
          <w:rFonts w:ascii="Bookman Old Style" w:hAnsi="Bookman Old Style"/>
          <w:color w:val="000000"/>
          <w:sz w:val="18"/>
          <w:szCs w:val="18"/>
        </w:rPr>
        <w:t xml:space="preserve"> as a result of any </w:t>
      </w:r>
      <w:r w:rsidR="006B39D9" w:rsidRPr="00AF3161">
        <w:rPr>
          <w:rFonts w:ascii="Bookman Old Style" w:hAnsi="Bookman Old Style"/>
          <w:color w:val="000000"/>
          <w:sz w:val="18"/>
          <w:szCs w:val="18"/>
        </w:rPr>
        <w:t>of the foregoing</w:t>
      </w:r>
      <w:r w:rsidRPr="00AF3161">
        <w:rPr>
          <w:rFonts w:ascii="Bookman Old Style" w:hAnsi="Bookman Old Style"/>
          <w:color w:val="000000"/>
          <w:sz w:val="18"/>
          <w:szCs w:val="18"/>
        </w:rPr>
        <w:t xml:space="preserve">. I hereby agree to indemnify </w:t>
      </w:r>
      <w:r w:rsidR="006B39D9" w:rsidRPr="00AF3161">
        <w:rPr>
          <w:rFonts w:ascii="Bookman Old Style" w:hAnsi="Bookman Old Style"/>
          <w:color w:val="000000"/>
          <w:sz w:val="18"/>
          <w:szCs w:val="18"/>
        </w:rPr>
        <w:t>Sun</w:t>
      </w:r>
      <w:r w:rsidRPr="00AF3161">
        <w:rPr>
          <w:rFonts w:ascii="Bookman Old Style" w:hAnsi="Bookman Old Style"/>
          <w:color w:val="000000"/>
          <w:sz w:val="18"/>
          <w:szCs w:val="18"/>
        </w:rPr>
        <w:t xml:space="preserve"> for any and all claims, including attorney’s fees and costs, which may be brought </w:t>
      </w:r>
      <w:r w:rsidR="006B39D9" w:rsidRPr="00AF3161">
        <w:rPr>
          <w:rFonts w:ascii="Bookman Old Style" w:hAnsi="Bookman Old Style"/>
          <w:color w:val="000000"/>
          <w:sz w:val="18"/>
          <w:szCs w:val="18"/>
        </w:rPr>
        <w:t xml:space="preserve">by anyone </w:t>
      </w:r>
      <w:r w:rsidRPr="00AF3161">
        <w:rPr>
          <w:rFonts w:ascii="Bookman Old Style" w:hAnsi="Bookman Old Style"/>
          <w:color w:val="000000"/>
          <w:sz w:val="18"/>
          <w:szCs w:val="18"/>
        </w:rPr>
        <w:t xml:space="preserve">as a result of </w:t>
      </w:r>
      <w:r w:rsidR="006B39D9" w:rsidRPr="00AF3161">
        <w:rPr>
          <w:rFonts w:ascii="Bookman Old Style" w:hAnsi="Bookman Old Style"/>
          <w:color w:val="000000"/>
          <w:sz w:val="18"/>
          <w:szCs w:val="18"/>
        </w:rPr>
        <w:t>an injury occurring</w:t>
      </w:r>
      <w:r w:rsidRPr="00AF3161">
        <w:rPr>
          <w:rFonts w:ascii="Bookman Old Style" w:hAnsi="Bookman Old Style"/>
          <w:color w:val="000000"/>
          <w:sz w:val="18"/>
          <w:szCs w:val="18"/>
        </w:rPr>
        <w:t xml:space="preserve"> during the Activity, even if it is caused in whole or in part by </w:t>
      </w:r>
      <w:r w:rsidR="006B39D9" w:rsidRPr="00AF3161">
        <w:rPr>
          <w:rFonts w:ascii="Bookman Old Style" w:hAnsi="Bookman Old Style"/>
          <w:color w:val="000000"/>
          <w:sz w:val="18"/>
          <w:szCs w:val="18"/>
        </w:rPr>
        <w:t>Sun’s</w:t>
      </w:r>
      <w:r w:rsidRPr="00AF3161">
        <w:rPr>
          <w:rFonts w:ascii="Bookman Old Style" w:hAnsi="Bookman Old Style"/>
          <w:color w:val="000000"/>
          <w:sz w:val="18"/>
          <w:szCs w:val="18"/>
        </w:rPr>
        <w:t xml:space="preserve"> negligence. I understand that the Activity may be inherently dangerous and that physical injury, property damage or death may result. </w:t>
      </w:r>
    </w:p>
    <w:p w14:paraId="69A96F2E" w14:textId="77777777" w:rsidR="002A5E12" w:rsidRPr="00AF3161" w:rsidRDefault="002A5E12" w:rsidP="002A5E12">
      <w:pPr>
        <w:pStyle w:val="Default"/>
        <w:rPr>
          <w:rFonts w:ascii="Bookman Old Style" w:hAnsi="Bookman Old Style"/>
          <w:sz w:val="18"/>
          <w:szCs w:val="18"/>
        </w:rPr>
      </w:pPr>
    </w:p>
    <w:p w14:paraId="69A96F2F" w14:textId="77777777" w:rsidR="002A5E12" w:rsidRPr="00AF3161" w:rsidRDefault="002A5E12" w:rsidP="002A5E12">
      <w:pPr>
        <w:pStyle w:val="Pa1"/>
        <w:rPr>
          <w:rFonts w:ascii="Bookman Old Style" w:hAnsi="Bookman Old Style"/>
          <w:color w:val="000000"/>
          <w:sz w:val="18"/>
          <w:szCs w:val="18"/>
        </w:rPr>
      </w:pPr>
      <w:r w:rsidRPr="00AF3161">
        <w:rPr>
          <w:rFonts w:ascii="Bookman Old Style" w:hAnsi="Bookman Old Style"/>
          <w:color w:val="000000"/>
          <w:sz w:val="18"/>
          <w:szCs w:val="18"/>
        </w:rPr>
        <w:t xml:space="preserve">I certify that I have read and fully understand this release. </w:t>
      </w:r>
    </w:p>
    <w:p w14:paraId="69A96F30" w14:textId="68B06EC0" w:rsidR="002A5E12" w:rsidRPr="00AF3161" w:rsidRDefault="002A5E12" w:rsidP="002A5E12">
      <w:pPr>
        <w:pStyle w:val="Default"/>
        <w:rPr>
          <w:rFonts w:ascii="Bookman Old Style" w:hAnsi="Bookman Old Style"/>
          <w:sz w:val="18"/>
          <w:szCs w:val="18"/>
        </w:rPr>
      </w:pPr>
    </w:p>
    <w:p w14:paraId="77D1A17F" w14:textId="35D238A6" w:rsidR="00F93075" w:rsidRDefault="00F93075" w:rsidP="0069364F">
      <w:pPr>
        <w:pStyle w:val="Pa0"/>
        <w:jc w:val="center"/>
        <w:rPr>
          <w:rFonts w:ascii="Bookman Old Style" w:hAnsi="Bookman Old Style"/>
          <w:b/>
          <w:bCs/>
          <w:color w:val="000000"/>
          <w:sz w:val="18"/>
          <w:szCs w:val="18"/>
        </w:rPr>
      </w:pPr>
    </w:p>
    <w:p w14:paraId="5C9ACFE7" w14:textId="77777777" w:rsidR="0069364F" w:rsidRPr="00AF3161" w:rsidRDefault="0069364F" w:rsidP="0069364F">
      <w:pPr>
        <w:pStyle w:val="Pa0"/>
        <w:jc w:val="center"/>
        <w:rPr>
          <w:rFonts w:ascii="Bookman Old Style" w:hAnsi="Bookman Old Style"/>
          <w:b/>
          <w:bCs/>
          <w:color w:val="000000"/>
          <w:sz w:val="18"/>
          <w:szCs w:val="18"/>
        </w:rPr>
      </w:pPr>
      <w:r w:rsidRPr="00AF3161">
        <w:rPr>
          <w:rFonts w:ascii="Bookman Old Style" w:hAnsi="Bookman Old Style"/>
          <w:b/>
          <w:bCs/>
          <w:color w:val="000000"/>
          <w:sz w:val="18"/>
          <w:szCs w:val="18"/>
        </w:rPr>
        <w:t xml:space="preserve">THIS IS A RELEASE AND INDEMNITY. READ CAREFULLY BEFORE SIGNING. </w:t>
      </w:r>
    </w:p>
    <w:p w14:paraId="3A26C1C3" w14:textId="48C23311" w:rsidR="0069364F" w:rsidRPr="00AF3161" w:rsidRDefault="0069364F" w:rsidP="0069364F">
      <w:pPr>
        <w:pStyle w:val="Default"/>
        <w:rPr>
          <w:rFonts w:ascii="Bookman Old Style" w:hAnsi="Bookman Old Style"/>
          <w:sz w:val="18"/>
          <w:szCs w:val="18"/>
        </w:rPr>
      </w:pPr>
    </w:p>
    <w:p w14:paraId="7BE41E71" w14:textId="77777777" w:rsidR="0069364F" w:rsidRPr="00AF3161" w:rsidRDefault="0069364F" w:rsidP="0069364F">
      <w:pPr>
        <w:pStyle w:val="Default"/>
        <w:rPr>
          <w:rFonts w:ascii="Bookman Old Style" w:hAnsi="Bookman Old Style"/>
          <w:sz w:val="18"/>
          <w:szCs w:val="18"/>
        </w:rPr>
      </w:pPr>
    </w:p>
    <w:p w14:paraId="7970D5A0" w14:textId="77777777" w:rsidR="0069364F" w:rsidRPr="00AF3161" w:rsidRDefault="0069364F" w:rsidP="0069364F">
      <w:pPr>
        <w:pStyle w:val="Pa1"/>
        <w:rPr>
          <w:rStyle w:val="A1"/>
          <w:rFonts w:ascii="Bookman Old Style" w:hAnsi="Bookman Old Style"/>
          <w:sz w:val="18"/>
          <w:szCs w:val="18"/>
        </w:rPr>
      </w:pPr>
      <w:r>
        <w:rPr>
          <w:rStyle w:val="A1"/>
          <w:rFonts w:ascii="Bookman Old Style" w:hAnsi="Bookman Old Style"/>
          <w:sz w:val="18"/>
          <w:szCs w:val="18"/>
        </w:rPr>
        <w:t xml:space="preserve">Print Name(s): </w:t>
      </w:r>
      <w:r w:rsidRPr="00AF3161">
        <w:rPr>
          <w:rStyle w:val="A1"/>
          <w:rFonts w:ascii="Bookman Old Style" w:hAnsi="Bookman Old Style"/>
          <w:sz w:val="18"/>
          <w:szCs w:val="18"/>
        </w:rPr>
        <w:t>__________________________________</w:t>
      </w:r>
      <w:r w:rsidRPr="00AF3161">
        <w:rPr>
          <w:rStyle w:val="A1"/>
          <w:rFonts w:ascii="Bookman Old Style" w:hAnsi="Bookman Old Style"/>
          <w:sz w:val="18"/>
          <w:szCs w:val="18"/>
        </w:rPr>
        <w:tab/>
        <w:t>______________________________________</w:t>
      </w:r>
    </w:p>
    <w:p w14:paraId="78C04FA3" w14:textId="77777777" w:rsidR="0069364F" w:rsidRDefault="0069364F" w:rsidP="0069364F">
      <w:pPr>
        <w:pStyle w:val="Default"/>
        <w:rPr>
          <w:rFonts w:ascii="Bookman Old Style" w:hAnsi="Bookman Old Style"/>
          <w:sz w:val="18"/>
          <w:szCs w:val="18"/>
        </w:rPr>
      </w:pPr>
    </w:p>
    <w:p w14:paraId="04BC0B71" w14:textId="77777777" w:rsidR="0069364F" w:rsidRPr="00AF3161" w:rsidRDefault="0069364F" w:rsidP="0069364F">
      <w:pPr>
        <w:pStyle w:val="NoSpacing"/>
        <w:rPr>
          <w:rFonts w:ascii="Bookman Old Style" w:hAnsi="Bookman Old Style"/>
          <w:sz w:val="18"/>
          <w:szCs w:val="18"/>
        </w:rPr>
      </w:pPr>
      <w:r w:rsidRPr="00AF3161">
        <w:rPr>
          <w:rFonts w:ascii="Bookman Old Style" w:hAnsi="Bookman Old Style"/>
          <w:sz w:val="18"/>
          <w:szCs w:val="18"/>
        </w:rPr>
        <w:t>Signature(s)</w:t>
      </w:r>
      <w:r>
        <w:rPr>
          <w:rFonts w:ascii="Bookman Old Style" w:hAnsi="Bookman Old Style"/>
          <w:sz w:val="18"/>
          <w:szCs w:val="18"/>
        </w:rPr>
        <w:t>:</w:t>
      </w:r>
      <w:r w:rsidRPr="00AF3161">
        <w:rPr>
          <w:rFonts w:ascii="Bookman Old Style" w:hAnsi="Bookman Old Style"/>
          <w:sz w:val="18"/>
          <w:szCs w:val="18"/>
        </w:rPr>
        <w:t xml:space="preserve">  _______</w:t>
      </w:r>
      <w:r>
        <w:rPr>
          <w:rFonts w:ascii="Bookman Old Style" w:hAnsi="Bookman Old Style"/>
          <w:sz w:val="18"/>
          <w:szCs w:val="18"/>
        </w:rPr>
        <w:t>____________________________</w:t>
      </w:r>
      <w:r w:rsidRPr="00AF3161">
        <w:rPr>
          <w:rFonts w:ascii="Bookman Old Style" w:hAnsi="Bookman Old Style"/>
          <w:sz w:val="18"/>
          <w:szCs w:val="18"/>
        </w:rPr>
        <w:t xml:space="preserve">     </w:t>
      </w:r>
      <w:r>
        <w:rPr>
          <w:rFonts w:ascii="Bookman Old Style" w:hAnsi="Bookman Old Style"/>
          <w:sz w:val="18"/>
          <w:szCs w:val="18"/>
        </w:rPr>
        <w:t xml:space="preserve">      </w:t>
      </w:r>
      <w:r w:rsidRPr="00AF3161">
        <w:rPr>
          <w:rFonts w:ascii="Bookman Old Style" w:hAnsi="Bookman Old Style"/>
          <w:sz w:val="18"/>
          <w:szCs w:val="18"/>
        </w:rPr>
        <w:t>____________________________________</w:t>
      </w:r>
      <w:r>
        <w:rPr>
          <w:rFonts w:ascii="Bookman Old Style" w:hAnsi="Bookman Old Style"/>
          <w:sz w:val="18"/>
          <w:szCs w:val="18"/>
        </w:rPr>
        <w:t>__</w:t>
      </w:r>
      <w:r w:rsidRPr="00AF3161">
        <w:rPr>
          <w:rFonts w:ascii="Bookman Old Style" w:hAnsi="Bookman Old Style"/>
          <w:sz w:val="18"/>
          <w:szCs w:val="18"/>
        </w:rPr>
        <w:t>_</w:t>
      </w:r>
    </w:p>
    <w:p w14:paraId="3D0F9ED4" w14:textId="77777777" w:rsidR="0069364F" w:rsidRPr="00AF3161" w:rsidRDefault="0069364F" w:rsidP="0069364F">
      <w:pPr>
        <w:pStyle w:val="Default"/>
        <w:rPr>
          <w:rFonts w:ascii="Bookman Old Style" w:hAnsi="Bookman Old Style"/>
          <w:sz w:val="18"/>
          <w:szCs w:val="18"/>
        </w:rPr>
      </w:pPr>
    </w:p>
    <w:p w14:paraId="1B4D0E60" w14:textId="77777777" w:rsidR="0069364F" w:rsidRPr="00AF3161" w:rsidRDefault="0069364F" w:rsidP="0069364F">
      <w:pPr>
        <w:pStyle w:val="NoSpacing"/>
        <w:rPr>
          <w:rStyle w:val="A1"/>
          <w:rFonts w:ascii="Bookman Old Style" w:hAnsi="Bookman Old Style"/>
          <w:sz w:val="18"/>
          <w:szCs w:val="18"/>
        </w:rPr>
      </w:pPr>
      <w:r w:rsidRPr="00AF3161">
        <w:rPr>
          <w:rStyle w:val="A1"/>
          <w:rFonts w:ascii="Bookman Old Style" w:hAnsi="Bookman Old Style"/>
          <w:sz w:val="18"/>
          <w:szCs w:val="18"/>
        </w:rPr>
        <w:t>Site #:_____________</w:t>
      </w:r>
      <w:r w:rsidRPr="00AF3161">
        <w:rPr>
          <w:rStyle w:val="A1"/>
          <w:rFonts w:ascii="Bookman Old Style" w:hAnsi="Bookman Old Style"/>
          <w:sz w:val="18"/>
          <w:szCs w:val="18"/>
        </w:rPr>
        <w:tab/>
        <w:t xml:space="preserve">   Dated</w:t>
      </w:r>
      <w:proofErr w:type="gramStart"/>
      <w:r w:rsidRPr="00AF3161">
        <w:rPr>
          <w:rStyle w:val="A1"/>
          <w:rFonts w:ascii="Bookman Old Style" w:hAnsi="Bookman Old Style"/>
          <w:sz w:val="18"/>
          <w:szCs w:val="18"/>
        </w:rPr>
        <w:t>:_</w:t>
      </w:r>
      <w:proofErr w:type="gramEnd"/>
      <w:r w:rsidRPr="00AF3161">
        <w:rPr>
          <w:rStyle w:val="A1"/>
          <w:rFonts w:ascii="Bookman Old Style" w:hAnsi="Bookman Old Style"/>
          <w:sz w:val="18"/>
          <w:szCs w:val="18"/>
        </w:rPr>
        <w:t>___________________</w:t>
      </w:r>
    </w:p>
    <w:p w14:paraId="69A96F39" w14:textId="77777777" w:rsidR="002A5E12" w:rsidRPr="00AF3161" w:rsidRDefault="002A5E12" w:rsidP="002A5E12">
      <w:pPr>
        <w:pStyle w:val="Default"/>
        <w:rPr>
          <w:rFonts w:ascii="Bookman Old Style" w:hAnsi="Bookman Old Style"/>
          <w:sz w:val="18"/>
          <w:szCs w:val="18"/>
        </w:rPr>
      </w:pPr>
    </w:p>
    <w:p w14:paraId="7CE1C232" w14:textId="77777777" w:rsidR="00CF4C31" w:rsidRDefault="00CF4C31" w:rsidP="002A5E12">
      <w:pPr>
        <w:autoSpaceDE w:val="0"/>
        <w:autoSpaceDN w:val="0"/>
        <w:adjustRightInd w:val="0"/>
        <w:spacing w:after="0" w:line="241" w:lineRule="atLeast"/>
        <w:jc w:val="center"/>
        <w:rPr>
          <w:rFonts w:ascii="Bookman Old Style" w:hAnsi="Bookman Old Style" w:cs="Times New Roman"/>
          <w:b/>
          <w:bCs/>
          <w:color w:val="000000"/>
          <w:sz w:val="18"/>
          <w:szCs w:val="18"/>
        </w:rPr>
      </w:pPr>
    </w:p>
    <w:p w14:paraId="69A96F3B" w14:textId="77777777" w:rsidR="002A5E12" w:rsidRPr="00AF3161" w:rsidRDefault="002A5E12" w:rsidP="002A5E12">
      <w:pPr>
        <w:autoSpaceDE w:val="0"/>
        <w:autoSpaceDN w:val="0"/>
        <w:adjustRightInd w:val="0"/>
        <w:spacing w:after="0" w:line="241" w:lineRule="atLeast"/>
        <w:jc w:val="center"/>
        <w:rPr>
          <w:rFonts w:ascii="Bookman Old Style" w:hAnsi="Bookman Old Style" w:cs="Times New Roman"/>
          <w:b/>
          <w:bCs/>
          <w:color w:val="000000"/>
          <w:sz w:val="18"/>
          <w:szCs w:val="18"/>
        </w:rPr>
      </w:pPr>
      <w:r w:rsidRPr="00AF3161">
        <w:rPr>
          <w:rFonts w:ascii="Bookman Old Style" w:hAnsi="Bookman Old Style" w:cs="Times New Roman"/>
          <w:b/>
          <w:bCs/>
          <w:color w:val="000000"/>
          <w:sz w:val="18"/>
          <w:szCs w:val="18"/>
        </w:rPr>
        <w:t xml:space="preserve">Sun Communities, Inc. </w:t>
      </w:r>
    </w:p>
    <w:p w14:paraId="69A96F3C" w14:textId="77777777" w:rsidR="002A5E12" w:rsidRPr="00AF3161" w:rsidRDefault="002A5E12" w:rsidP="002A5E12">
      <w:pPr>
        <w:autoSpaceDE w:val="0"/>
        <w:autoSpaceDN w:val="0"/>
        <w:adjustRightInd w:val="0"/>
        <w:spacing w:after="0" w:line="241" w:lineRule="atLeast"/>
        <w:jc w:val="center"/>
        <w:rPr>
          <w:rFonts w:ascii="Bookman Old Style" w:hAnsi="Bookman Old Style" w:cs="Times New Roman"/>
          <w:color w:val="000000"/>
          <w:sz w:val="18"/>
          <w:szCs w:val="18"/>
        </w:rPr>
      </w:pPr>
      <w:r w:rsidRPr="00AF3161">
        <w:rPr>
          <w:rFonts w:ascii="Bookman Old Style" w:hAnsi="Bookman Old Style" w:cs="Times New Roman"/>
          <w:color w:val="000000"/>
          <w:sz w:val="18"/>
          <w:szCs w:val="18"/>
        </w:rPr>
        <w:t xml:space="preserve">27777 Franklin Road, Suite 200 • Southfield, MI 48034 </w:t>
      </w:r>
    </w:p>
    <w:p w14:paraId="69A96F3D" w14:textId="269E0DD4" w:rsidR="00BA1977" w:rsidRDefault="002A5E12" w:rsidP="002A5E12">
      <w:pPr>
        <w:spacing w:after="0" w:line="240" w:lineRule="auto"/>
        <w:jc w:val="center"/>
        <w:rPr>
          <w:rFonts w:ascii="Bookman Old Style" w:eastAsia="Calibri" w:hAnsi="Bookman Old Style" w:cs="Times New Roman"/>
          <w:color w:val="000000"/>
          <w:sz w:val="18"/>
          <w:szCs w:val="18"/>
        </w:rPr>
        <w:sectPr w:rsidR="00BA1977" w:rsidSect="004753C8">
          <w:footerReference w:type="default" r:id="rId11"/>
          <w:pgSz w:w="12240" w:h="15840"/>
          <w:pgMar w:top="720" w:right="1008" w:bottom="720" w:left="1008" w:header="720" w:footer="720" w:gutter="0"/>
          <w:pgNumType w:start="1"/>
          <w:cols w:space="720"/>
          <w:docGrid w:linePitch="360"/>
        </w:sectPr>
      </w:pPr>
      <w:r w:rsidRPr="00AF3161">
        <w:rPr>
          <w:rFonts w:ascii="Bookman Old Style" w:eastAsia="Calibri" w:hAnsi="Bookman Old Style" w:cs="Times New Roman"/>
          <w:color w:val="000000"/>
          <w:sz w:val="18"/>
          <w:szCs w:val="18"/>
        </w:rPr>
        <w:t>Phone: (248) 208-2500</w:t>
      </w:r>
    </w:p>
    <w:p w14:paraId="69A96FB3" w14:textId="77777777" w:rsidR="00E72250" w:rsidRPr="00E72250" w:rsidRDefault="00E72250" w:rsidP="00E72250">
      <w:pPr>
        <w:spacing w:after="0" w:line="240" w:lineRule="auto"/>
        <w:jc w:val="center"/>
        <w:rPr>
          <w:rFonts w:ascii="Bookman Old Style" w:hAnsi="Bookman Old Style" w:cstheme="majorBidi"/>
          <w:b/>
          <w:sz w:val="24"/>
          <w:szCs w:val="24"/>
        </w:rPr>
      </w:pPr>
      <w:r w:rsidRPr="00E72250">
        <w:rPr>
          <w:rFonts w:ascii="Bookman Old Style" w:hAnsi="Bookman Old Style" w:cstheme="majorBidi"/>
          <w:b/>
          <w:sz w:val="24"/>
          <w:szCs w:val="24"/>
        </w:rPr>
        <w:lastRenderedPageBreak/>
        <w:t>PRIVACY STATEMENT</w:t>
      </w:r>
    </w:p>
    <w:p w14:paraId="69A96FB4" w14:textId="77777777" w:rsidR="00E72250" w:rsidRPr="00E72250" w:rsidRDefault="00E72250" w:rsidP="00E72250">
      <w:pPr>
        <w:spacing w:after="0" w:line="240" w:lineRule="auto"/>
        <w:rPr>
          <w:rFonts w:ascii="Bookman Old Style" w:hAnsi="Bookman Old Style" w:cstheme="majorBidi"/>
          <w:sz w:val="18"/>
          <w:szCs w:val="18"/>
        </w:rPr>
      </w:pPr>
    </w:p>
    <w:p w14:paraId="69A96FB5" w14:textId="77777777" w:rsidR="00E72250" w:rsidRPr="00E72250" w:rsidRDefault="00E72250" w:rsidP="00E72250">
      <w:pPr>
        <w:spacing w:after="0" w:line="240" w:lineRule="auto"/>
        <w:rPr>
          <w:rFonts w:ascii="Bookman Old Style" w:hAnsi="Bookman Old Style" w:cstheme="majorBidi"/>
          <w:b/>
          <w:sz w:val="18"/>
          <w:szCs w:val="18"/>
        </w:rPr>
      </w:pPr>
      <w:r w:rsidRPr="00E72250">
        <w:rPr>
          <w:rFonts w:ascii="Bookman Old Style" w:hAnsi="Bookman Old Style" w:cstheme="majorBidi"/>
          <w:b/>
          <w:sz w:val="18"/>
          <w:szCs w:val="18"/>
        </w:rPr>
        <w:t xml:space="preserve">WE TAKE GREAT CARE TO SAFEGUARD YOUR CUSTOMER INFORMATION AND TO ENSURE ITS ACCURACY. </w:t>
      </w:r>
    </w:p>
    <w:p w14:paraId="69A96FB6" w14:textId="77777777" w:rsidR="00E72250" w:rsidRPr="00E72250" w:rsidRDefault="00E72250" w:rsidP="00E72250">
      <w:pPr>
        <w:spacing w:after="0" w:line="240" w:lineRule="auto"/>
        <w:rPr>
          <w:rFonts w:ascii="Bookman Old Style" w:hAnsi="Bookman Old Style" w:cstheme="majorBidi"/>
          <w:sz w:val="12"/>
          <w:szCs w:val="12"/>
        </w:rPr>
      </w:pPr>
    </w:p>
    <w:p w14:paraId="69A96FB7"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We limit employee access to nonpublic personal information to those who need to know this information in order to serve customer relationships. Employees are educated about the importance of privacy in accordance with our Standards of Conduct Policy.</w:t>
      </w:r>
    </w:p>
    <w:p w14:paraId="69A96FB8" w14:textId="77777777" w:rsidR="00E72250" w:rsidRPr="00E72250" w:rsidRDefault="00E72250" w:rsidP="00E72250">
      <w:pPr>
        <w:spacing w:after="0" w:line="240" w:lineRule="auto"/>
        <w:rPr>
          <w:rFonts w:ascii="Bookman Old Style" w:hAnsi="Bookman Old Style" w:cstheme="majorBidi"/>
          <w:sz w:val="18"/>
          <w:szCs w:val="18"/>
        </w:rPr>
      </w:pPr>
    </w:p>
    <w:p w14:paraId="69A96FB9"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We maintain physical, electronic and procedural safeguards that comply with all applicable regulatory standards to guard your nonpublic personal information.</w:t>
      </w:r>
    </w:p>
    <w:p w14:paraId="69A96FBA" w14:textId="77777777" w:rsidR="00E72250" w:rsidRPr="00E72250" w:rsidRDefault="00E72250" w:rsidP="00E72250">
      <w:pPr>
        <w:spacing w:after="0" w:line="240" w:lineRule="auto"/>
        <w:rPr>
          <w:rFonts w:ascii="Bookman Old Style" w:hAnsi="Bookman Old Style" w:cstheme="majorBidi"/>
          <w:sz w:val="18"/>
          <w:szCs w:val="18"/>
        </w:rPr>
      </w:pPr>
    </w:p>
    <w:p w14:paraId="69A96FBB"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We strive to maintain complete, current and accurate information about you and your accounts. If you request a correction to our records, we will respond in a timely manner.</w:t>
      </w:r>
    </w:p>
    <w:p w14:paraId="69A96FBC" w14:textId="77777777" w:rsidR="00E72250" w:rsidRPr="00E72250" w:rsidRDefault="00E72250" w:rsidP="00E72250">
      <w:pPr>
        <w:spacing w:after="0" w:line="240" w:lineRule="auto"/>
        <w:rPr>
          <w:rFonts w:ascii="Bookman Old Style" w:hAnsi="Bookman Old Style" w:cstheme="majorBidi"/>
          <w:sz w:val="12"/>
          <w:szCs w:val="12"/>
        </w:rPr>
      </w:pPr>
    </w:p>
    <w:p w14:paraId="69A96FBD" w14:textId="77777777" w:rsidR="00E72250" w:rsidRPr="00E72250" w:rsidRDefault="00E72250" w:rsidP="00E72250">
      <w:pPr>
        <w:spacing w:after="0" w:line="240" w:lineRule="auto"/>
        <w:rPr>
          <w:rFonts w:ascii="Bookman Old Style" w:hAnsi="Bookman Old Style" w:cstheme="majorBidi"/>
          <w:b/>
          <w:sz w:val="18"/>
          <w:szCs w:val="18"/>
        </w:rPr>
      </w:pPr>
      <w:r w:rsidRPr="00E72250">
        <w:rPr>
          <w:rFonts w:ascii="Bookman Old Style" w:hAnsi="Bookman Old Style" w:cstheme="majorBidi"/>
          <w:b/>
          <w:sz w:val="18"/>
          <w:szCs w:val="18"/>
        </w:rPr>
        <w:t>WE COLLECT CUSTOMER INFORMATION SO WE ARE ABLE TO OFFER YOU PRODUCTS AND ENHANCE THE SERVICE WE PROVIDE TO YOU.</w:t>
      </w:r>
    </w:p>
    <w:p w14:paraId="69A96FBE" w14:textId="77777777" w:rsidR="00E72250" w:rsidRPr="00E72250" w:rsidRDefault="00E72250" w:rsidP="00E72250">
      <w:pPr>
        <w:spacing w:after="0" w:line="240" w:lineRule="auto"/>
        <w:rPr>
          <w:rFonts w:ascii="Bookman Old Style" w:hAnsi="Bookman Old Style" w:cstheme="majorBidi"/>
          <w:sz w:val="12"/>
          <w:szCs w:val="12"/>
        </w:rPr>
      </w:pPr>
    </w:p>
    <w:p w14:paraId="69A96FBF"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We collect and maintain nonpublic personal information in order to:</w:t>
      </w:r>
    </w:p>
    <w:p w14:paraId="69A96FC0" w14:textId="77777777" w:rsidR="00E72250" w:rsidRPr="00E72250" w:rsidRDefault="00E72250" w:rsidP="00E72250">
      <w:pPr>
        <w:numPr>
          <w:ilvl w:val="0"/>
          <w:numId w:val="15"/>
        </w:numPr>
        <w:spacing w:after="0" w:line="240" w:lineRule="auto"/>
        <w:ind w:left="360"/>
        <w:contextualSpacing/>
        <w:rPr>
          <w:rFonts w:ascii="Bookman Old Style" w:hAnsi="Bookman Old Style" w:cstheme="majorBidi"/>
          <w:sz w:val="18"/>
          <w:szCs w:val="18"/>
        </w:rPr>
      </w:pPr>
      <w:r w:rsidRPr="00E72250">
        <w:rPr>
          <w:rFonts w:ascii="Bookman Old Style" w:hAnsi="Bookman Old Style" w:cstheme="majorBidi"/>
          <w:sz w:val="18"/>
          <w:szCs w:val="18"/>
        </w:rPr>
        <w:t>Service your accounts and process your requests efficiently and accurately.</w:t>
      </w:r>
    </w:p>
    <w:p w14:paraId="69A96FC1" w14:textId="77777777" w:rsidR="00E72250" w:rsidRPr="00E72250" w:rsidRDefault="00E72250" w:rsidP="00E72250">
      <w:pPr>
        <w:numPr>
          <w:ilvl w:val="0"/>
          <w:numId w:val="15"/>
        </w:numPr>
        <w:spacing w:after="0" w:line="240" w:lineRule="auto"/>
        <w:ind w:left="360"/>
        <w:contextualSpacing/>
        <w:rPr>
          <w:rFonts w:ascii="Bookman Old Style" w:hAnsi="Bookman Old Style" w:cstheme="majorBidi"/>
          <w:sz w:val="18"/>
          <w:szCs w:val="18"/>
        </w:rPr>
      </w:pPr>
      <w:r w:rsidRPr="00E72250">
        <w:rPr>
          <w:rFonts w:ascii="Bookman Old Style" w:hAnsi="Bookman Old Style" w:cstheme="majorBidi"/>
          <w:sz w:val="18"/>
          <w:szCs w:val="18"/>
        </w:rPr>
        <w:t>Identify you and protect your accounts from unauthorized access or identity theft.</w:t>
      </w:r>
    </w:p>
    <w:p w14:paraId="69A96FC2" w14:textId="77777777" w:rsidR="00E72250" w:rsidRPr="00E72250" w:rsidRDefault="00E72250" w:rsidP="00E72250">
      <w:pPr>
        <w:numPr>
          <w:ilvl w:val="0"/>
          <w:numId w:val="15"/>
        </w:numPr>
        <w:spacing w:after="0" w:line="240" w:lineRule="auto"/>
        <w:ind w:left="360"/>
        <w:contextualSpacing/>
        <w:rPr>
          <w:rFonts w:ascii="Bookman Old Style" w:hAnsi="Bookman Old Style" w:cstheme="majorBidi"/>
          <w:sz w:val="18"/>
          <w:szCs w:val="18"/>
        </w:rPr>
      </w:pPr>
      <w:r w:rsidRPr="00E72250">
        <w:rPr>
          <w:rFonts w:ascii="Bookman Old Style" w:hAnsi="Bookman Old Style" w:cstheme="majorBidi"/>
          <w:sz w:val="18"/>
          <w:szCs w:val="18"/>
        </w:rPr>
        <w:t>Inform you of financial services, such as insurance products, and choices that can meet your needs now and in the future.</w:t>
      </w:r>
    </w:p>
    <w:p w14:paraId="69A96FC3" w14:textId="77777777" w:rsidR="00E72250" w:rsidRPr="00E72250" w:rsidRDefault="00E72250" w:rsidP="00E72250">
      <w:pPr>
        <w:spacing w:after="0" w:line="240" w:lineRule="auto"/>
        <w:rPr>
          <w:rFonts w:ascii="Bookman Old Style" w:hAnsi="Bookman Old Style" w:cstheme="majorBidi"/>
          <w:sz w:val="12"/>
          <w:szCs w:val="12"/>
        </w:rPr>
      </w:pPr>
    </w:p>
    <w:p w14:paraId="69A96FC4"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This information may be collected from a variety of sources, including:</w:t>
      </w:r>
    </w:p>
    <w:p w14:paraId="69A96FC5" w14:textId="77777777" w:rsidR="00E72250" w:rsidRPr="00E72250" w:rsidRDefault="00E72250" w:rsidP="00E72250">
      <w:pPr>
        <w:numPr>
          <w:ilvl w:val="0"/>
          <w:numId w:val="16"/>
        </w:numPr>
        <w:spacing w:after="0" w:line="240" w:lineRule="auto"/>
        <w:ind w:left="360"/>
        <w:contextualSpacing/>
        <w:rPr>
          <w:rFonts w:ascii="Bookman Old Style" w:hAnsi="Bookman Old Style" w:cstheme="majorBidi"/>
          <w:sz w:val="18"/>
          <w:szCs w:val="18"/>
        </w:rPr>
      </w:pPr>
      <w:r w:rsidRPr="00E72250">
        <w:rPr>
          <w:rFonts w:ascii="Bookman Old Style" w:hAnsi="Bookman Old Style" w:cstheme="majorBidi"/>
          <w:sz w:val="18"/>
          <w:szCs w:val="18"/>
        </w:rPr>
        <w:t>Information we receive from you on applications or other loan or account forms, such as your name, address, and financial information.</w:t>
      </w:r>
    </w:p>
    <w:p w14:paraId="69A96FC6" w14:textId="77777777" w:rsidR="00E72250" w:rsidRPr="00E72250" w:rsidRDefault="00E72250" w:rsidP="00E72250">
      <w:pPr>
        <w:numPr>
          <w:ilvl w:val="0"/>
          <w:numId w:val="16"/>
        </w:numPr>
        <w:spacing w:after="0" w:line="240" w:lineRule="auto"/>
        <w:ind w:left="360"/>
        <w:contextualSpacing/>
        <w:rPr>
          <w:rFonts w:ascii="Bookman Old Style" w:hAnsi="Bookman Old Style" w:cstheme="majorBidi"/>
          <w:sz w:val="18"/>
          <w:szCs w:val="18"/>
        </w:rPr>
      </w:pPr>
      <w:r w:rsidRPr="00E72250">
        <w:rPr>
          <w:rFonts w:ascii="Bookman Old Style" w:hAnsi="Bookman Old Style" w:cstheme="majorBidi"/>
          <w:sz w:val="18"/>
          <w:szCs w:val="18"/>
        </w:rPr>
        <w:t>Information we receive through your transactions or experiences with affiliates within the Sun family of companies, such as your account, balance and payment history.</w:t>
      </w:r>
    </w:p>
    <w:p w14:paraId="69A96FC7" w14:textId="77777777" w:rsidR="00E72250" w:rsidRPr="00E72250" w:rsidRDefault="00E72250" w:rsidP="00E72250">
      <w:pPr>
        <w:numPr>
          <w:ilvl w:val="0"/>
          <w:numId w:val="16"/>
        </w:numPr>
        <w:spacing w:after="0" w:line="240" w:lineRule="auto"/>
        <w:ind w:left="360"/>
        <w:contextualSpacing/>
        <w:rPr>
          <w:rFonts w:ascii="Bookman Old Style" w:hAnsi="Bookman Old Style" w:cstheme="majorBidi"/>
          <w:sz w:val="18"/>
          <w:szCs w:val="18"/>
        </w:rPr>
      </w:pPr>
      <w:r w:rsidRPr="00E72250">
        <w:rPr>
          <w:rFonts w:ascii="Bookman Old Style" w:hAnsi="Bookman Old Style" w:cstheme="majorBidi"/>
          <w:sz w:val="18"/>
          <w:szCs w:val="18"/>
        </w:rPr>
        <w:t>Information we receive from outside companies, such as a credit reporting agency, which reports your credit score and credit history.</w:t>
      </w:r>
    </w:p>
    <w:p w14:paraId="69A96FC8" w14:textId="77777777" w:rsidR="00E72250" w:rsidRPr="00E72250" w:rsidRDefault="00E72250" w:rsidP="00E72250">
      <w:pPr>
        <w:spacing w:after="0" w:line="240" w:lineRule="auto"/>
        <w:rPr>
          <w:rFonts w:ascii="Bookman Old Style" w:hAnsi="Bookman Old Style" w:cstheme="majorBidi"/>
          <w:sz w:val="12"/>
          <w:szCs w:val="12"/>
        </w:rPr>
      </w:pPr>
    </w:p>
    <w:p w14:paraId="69A96FC9" w14:textId="77777777" w:rsidR="00E72250" w:rsidRPr="00E72250" w:rsidRDefault="00E72250" w:rsidP="00E72250">
      <w:pPr>
        <w:spacing w:after="0" w:line="240" w:lineRule="auto"/>
        <w:rPr>
          <w:rFonts w:ascii="Bookman Old Style" w:hAnsi="Bookman Old Style" w:cstheme="majorBidi"/>
          <w:b/>
          <w:sz w:val="18"/>
          <w:szCs w:val="18"/>
        </w:rPr>
      </w:pPr>
      <w:r w:rsidRPr="00E72250">
        <w:rPr>
          <w:rFonts w:ascii="Bookman Old Style" w:hAnsi="Bookman Old Style" w:cstheme="majorBidi"/>
          <w:b/>
          <w:sz w:val="18"/>
          <w:szCs w:val="18"/>
        </w:rPr>
        <w:t>WE MAY SHARE INFORMATION WITH NONAFFILIATED THIRD PARTIES WHO ARE ACTING ON OUR BEHALF.</w:t>
      </w:r>
    </w:p>
    <w:p w14:paraId="69A96FCA" w14:textId="77777777" w:rsidR="00E72250" w:rsidRPr="00E72250" w:rsidRDefault="00E72250" w:rsidP="00E72250">
      <w:pPr>
        <w:spacing w:after="0" w:line="240" w:lineRule="auto"/>
        <w:rPr>
          <w:rFonts w:ascii="Bookman Old Style" w:hAnsi="Bookman Old Style" w:cstheme="majorBidi"/>
          <w:sz w:val="12"/>
          <w:szCs w:val="12"/>
        </w:rPr>
      </w:pPr>
    </w:p>
    <w:p w14:paraId="69A96FCB"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We may disclose all the information we collect, as described above. Information is shared with nonaffiliated third parties only when those parties are acting on our behalf, or as required or permitted by law. These third parties may include:</w:t>
      </w:r>
    </w:p>
    <w:p w14:paraId="69A96FCC" w14:textId="77777777" w:rsidR="00E72250" w:rsidRPr="00E72250" w:rsidRDefault="00E72250" w:rsidP="00E72250">
      <w:pPr>
        <w:spacing w:after="0" w:line="240" w:lineRule="auto"/>
        <w:rPr>
          <w:rFonts w:ascii="Bookman Old Style" w:hAnsi="Bookman Old Style" w:cstheme="majorBidi"/>
          <w:sz w:val="18"/>
          <w:szCs w:val="18"/>
        </w:rPr>
      </w:pPr>
    </w:p>
    <w:p w14:paraId="69A96FCD" w14:textId="77777777" w:rsidR="00E72250" w:rsidRPr="00E72250" w:rsidRDefault="00E72250" w:rsidP="00E72250">
      <w:pPr>
        <w:numPr>
          <w:ilvl w:val="0"/>
          <w:numId w:val="17"/>
        </w:numPr>
        <w:spacing w:after="0" w:line="240" w:lineRule="auto"/>
        <w:ind w:left="360"/>
        <w:contextualSpacing/>
        <w:rPr>
          <w:rFonts w:ascii="Bookman Old Style" w:hAnsi="Bookman Old Style" w:cstheme="majorBidi"/>
          <w:sz w:val="18"/>
          <w:szCs w:val="18"/>
        </w:rPr>
      </w:pPr>
      <w:r w:rsidRPr="00E72250">
        <w:rPr>
          <w:rFonts w:ascii="Bookman Old Style" w:hAnsi="Bookman Old Style" w:cstheme="majorBidi"/>
          <w:sz w:val="18"/>
          <w:szCs w:val="18"/>
        </w:rPr>
        <w:t xml:space="preserve">Service providers who provide support services to help us administer your financial relationship. They may include data processing companies, companies that prepare account statements, or companies that help us market products to you. </w:t>
      </w:r>
      <w:r w:rsidRPr="00E72250">
        <w:rPr>
          <w:rFonts w:ascii="Bookman Old Style" w:hAnsi="Bookman Old Style" w:cstheme="majorBidi"/>
          <w:b/>
          <w:sz w:val="18"/>
          <w:szCs w:val="18"/>
        </w:rPr>
        <w:t>These companies are legally obligated to maintain the confidentiality of the information we provide to them</w:t>
      </w:r>
      <w:r w:rsidRPr="00E72250">
        <w:rPr>
          <w:rFonts w:ascii="Bookman Old Style" w:hAnsi="Bookman Old Style" w:cstheme="majorBidi"/>
          <w:sz w:val="18"/>
          <w:szCs w:val="18"/>
        </w:rPr>
        <w:t>, and are restricted from using this information for any reason beyond the performance of specified services on our behalf.</w:t>
      </w:r>
    </w:p>
    <w:p w14:paraId="69A96FCE" w14:textId="77777777" w:rsidR="00E72250" w:rsidRPr="00E72250" w:rsidRDefault="00E72250" w:rsidP="00E72250">
      <w:pPr>
        <w:numPr>
          <w:ilvl w:val="0"/>
          <w:numId w:val="17"/>
        </w:numPr>
        <w:spacing w:after="0" w:line="240" w:lineRule="auto"/>
        <w:ind w:left="360"/>
        <w:contextualSpacing/>
        <w:rPr>
          <w:rFonts w:ascii="Bookman Old Style" w:hAnsi="Bookman Old Style" w:cstheme="majorBidi"/>
          <w:sz w:val="18"/>
          <w:szCs w:val="18"/>
        </w:rPr>
      </w:pPr>
      <w:r w:rsidRPr="00E72250">
        <w:rPr>
          <w:rFonts w:ascii="Bookman Old Style" w:hAnsi="Bookman Old Style" w:cstheme="majorBidi"/>
          <w:sz w:val="18"/>
          <w:szCs w:val="18"/>
        </w:rPr>
        <w:t xml:space="preserve">Companies who work with us under joint marketing agreements to provide you with financial services that we do not offer ourselves but we believe may be of interest to you. In such cases, we may share information we collect, as described above, but only as necessary to offer these services to you. </w:t>
      </w:r>
      <w:r w:rsidRPr="00E72250">
        <w:rPr>
          <w:rFonts w:ascii="Bookman Old Style" w:hAnsi="Bookman Old Style" w:cstheme="majorBidi"/>
          <w:b/>
          <w:sz w:val="18"/>
          <w:szCs w:val="18"/>
        </w:rPr>
        <w:t>These companies are legally obligated to maintain the confidentiality of the information we provide to them</w:t>
      </w:r>
      <w:r w:rsidRPr="00E72250">
        <w:rPr>
          <w:rFonts w:ascii="Bookman Old Style" w:hAnsi="Bookman Old Style" w:cstheme="majorBidi"/>
          <w:sz w:val="18"/>
          <w:szCs w:val="18"/>
        </w:rPr>
        <w:t>, and are restricted from using this information for any reason other than what is specified in the agreement.</w:t>
      </w:r>
    </w:p>
    <w:p w14:paraId="69A96FCF" w14:textId="77777777" w:rsidR="00E72250" w:rsidRPr="00E72250" w:rsidRDefault="00E72250" w:rsidP="00E72250">
      <w:pPr>
        <w:numPr>
          <w:ilvl w:val="0"/>
          <w:numId w:val="17"/>
        </w:numPr>
        <w:spacing w:after="0" w:line="240" w:lineRule="auto"/>
        <w:ind w:left="360"/>
        <w:contextualSpacing/>
        <w:rPr>
          <w:rFonts w:ascii="Bookman Old Style" w:hAnsi="Bookman Old Style" w:cstheme="majorBidi"/>
          <w:sz w:val="18"/>
          <w:szCs w:val="18"/>
        </w:rPr>
      </w:pPr>
      <w:r w:rsidRPr="00E72250">
        <w:rPr>
          <w:rFonts w:ascii="Bookman Old Style" w:hAnsi="Bookman Old Style" w:cstheme="majorBidi"/>
          <w:sz w:val="18"/>
          <w:szCs w:val="18"/>
        </w:rPr>
        <w:t>Other parties as permitted or required by applicable law. These may include, for example, government agencies in response to subpoenas and other legal processes, consumer reporting agencies, or those with whom you have authorized us to share information.</w:t>
      </w:r>
    </w:p>
    <w:p w14:paraId="69A96FD0" w14:textId="77777777" w:rsidR="00E72250" w:rsidRPr="00E72250" w:rsidRDefault="00E72250" w:rsidP="00E72250">
      <w:pPr>
        <w:spacing w:after="0" w:line="240" w:lineRule="auto"/>
        <w:rPr>
          <w:rFonts w:ascii="Bookman Old Style" w:hAnsi="Bookman Old Style" w:cstheme="majorBidi"/>
          <w:sz w:val="12"/>
          <w:szCs w:val="12"/>
        </w:rPr>
      </w:pPr>
    </w:p>
    <w:p w14:paraId="69A96FD1" w14:textId="77777777" w:rsidR="00E72250" w:rsidRPr="00E72250" w:rsidRDefault="00E72250" w:rsidP="00E72250">
      <w:pPr>
        <w:spacing w:after="0" w:line="240" w:lineRule="auto"/>
        <w:rPr>
          <w:rFonts w:ascii="Bookman Old Style" w:hAnsi="Bookman Old Style" w:cstheme="majorBidi"/>
          <w:b/>
          <w:sz w:val="18"/>
          <w:szCs w:val="18"/>
        </w:rPr>
      </w:pPr>
      <w:r w:rsidRPr="00E72250">
        <w:rPr>
          <w:rFonts w:ascii="Bookman Old Style" w:hAnsi="Bookman Old Style" w:cstheme="majorBidi"/>
          <w:b/>
          <w:sz w:val="18"/>
          <w:szCs w:val="18"/>
        </w:rPr>
        <w:t>WITHIN THE SUN FAMILY OF COMPANIES, INFORMATION MAY BE SHARED IN ORDER TO SERVICE YOUR RELATIONSHIP AND MEET YOUR FINANCIAL GOALS.</w:t>
      </w:r>
    </w:p>
    <w:p w14:paraId="69A96FD2" w14:textId="77777777" w:rsidR="00E72250" w:rsidRPr="00E72250" w:rsidRDefault="00E72250" w:rsidP="00E72250">
      <w:pPr>
        <w:spacing w:after="0" w:line="240" w:lineRule="auto"/>
        <w:rPr>
          <w:rFonts w:ascii="Bookman Old Style" w:hAnsi="Bookman Old Style" w:cstheme="majorBidi"/>
          <w:sz w:val="12"/>
          <w:szCs w:val="12"/>
        </w:rPr>
      </w:pPr>
    </w:p>
    <w:p w14:paraId="69A96FD3"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 xml:space="preserve">The Sun family of </w:t>
      </w:r>
      <w:proofErr w:type="gramStart"/>
      <w:r w:rsidRPr="00E72250">
        <w:rPr>
          <w:rFonts w:ascii="Bookman Old Style" w:hAnsi="Bookman Old Style" w:cstheme="majorBidi"/>
          <w:sz w:val="18"/>
          <w:szCs w:val="18"/>
        </w:rPr>
        <w:t>companies</w:t>
      </w:r>
      <w:proofErr w:type="gramEnd"/>
      <w:r w:rsidRPr="00E72250">
        <w:rPr>
          <w:rFonts w:ascii="Bookman Old Style" w:hAnsi="Bookman Old Style" w:cstheme="majorBidi"/>
          <w:sz w:val="18"/>
          <w:szCs w:val="18"/>
        </w:rPr>
        <w:t xml:space="preserve"> works together to help you achieve your financial goals. We may share information among our affiliated companies to offer you additional financial services that may be of interest or value to you. As listed in this statement, the Sun family of companies encompasses a number of different companies that provide a wide range of quality financial services, including land leases, home sales, storage rentals, mortgage services, and insurance. In order to evaluate your needs and to introduce you to additional financial services, we are permitted to share among these companies information about your transactions, account history or other experiences with us. </w:t>
      </w:r>
    </w:p>
    <w:p w14:paraId="69A96FD4" w14:textId="77777777" w:rsidR="00E72250" w:rsidRPr="00E72250" w:rsidRDefault="00E72250" w:rsidP="00E72250">
      <w:pPr>
        <w:spacing w:after="0" w:line="240" w:lineRule="auto"/>
        <w:rPr>
          <w:rFonts w:ascii="Bookman Old Style" w:hAnsi="Bookman Old Style" w:cstheme="majorBidi"/>
          <w:sz w:val="18"/>
          <w:szCs w:val="18"/>
        </w:rPr>
      </w:pPr>
    </w:p>
    <w:p w14:paraId="69A96FD5"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 xml:space="preserve">In addition, we may also share within our family of </w:t>
      </w:r>
      <w:proofErr w:type="gramStart"/>
      <w:r w:rsidRPr="00E72250">
        <w:rPr>
          <w:rFonts w:ascii="Bookman Old Style" w:hAnsi="Bookman Old Style" w:cstheme="majorBidi"/>
          <w:sz w:val="18"/>
          <w:szCs w:val="18"/>
        </w:rPr>
        <w:t>companies</w:t>
      </w:r>
      <w:proofErr w:type="gramEnd"/>
      <w:r w:rsidRPr="00E72250">
        <w:rPr>
          <w:rFonts w:ascii="Bookman Old Style" w:hAnsi="Bookman Old Style" w:cstheme="majorBidi"/>
          <w:sz w:val="18"/>
          <w:szCs w:val="18"/>
        </w:rPr>
        <w:t xml:space="preserve"> non-experience information. Information received from applications or outside sources such as credit reporting agencies is considered non-experience information. Under the Fair Credit Reporting Act, you may advise us that you do not want us to share this non-experience information within the Sun family of companies, by completing and mailing the attached Opt-Out Request Form. </w:t>
      </w:r>
    </w:p>
    <w:p w14:paraId="69A96FD6" w14:textId="77777777" w:rsidR="00E72250" w:rsidRPr="00E72250" w:rsidRDefault="00E72250" w:rsidP="00E72250">
      <w:pPr>
        <w:spacing w:after="0" w:line="240" w:lineRule="auto"/>
        <w:rPr>
          <w:rFonts w:ascii="Bookman Old Style" w:hAnsi="Bookman Old Style" w:cstheme="majorBidi"/>
          <w:sz w:val="18"/>
          <w:szCs w:val="18"/>
        </w:rPr>
      </w:pPr>
    </w:p>
    <w:p w14:paraId="69A96FD7"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Please allow a reasonable period of time (up to 90 days) for us to process your request. Whether or not you choose to opt out, we may share identifying information and information about your transactions and experiences within the Sun family of companies. Even if you choose to opt out, you will continue to receive statements and other account information, as well as special offers that could be of value to you from other affiliates in the Sun family of companies.</w:t>
      </w:r>
    </w:p>
    <w:p w14:paraId="69A96FD8" w14:textId="77777777" w:rsidR="00E72250" w:rsidRPr="00E72250" w:rsidRDefault="00E72250" w:rsidP="00E72250">
      <w:pPr>
        <w:spacing w:after="0" w:line="240" w:lineRule="auto"/>
        <w:rPr>
          <w:rFonts w:ascii="Bookman Old Style" w:hAnsi="Bookman Old Style" w:cstheme="majorBidi"/>
          <w:sz w:val="18"/>
          <w:szCs w:val="18"/>
        </w:rPr>
      </w:pPr>
    </w:p>
    <w:p w14:paraId="69A96FD9" w14:textId="77777777" w:rsidR="00E72250" w:rsidRPr="00E72250" w:rsidRDefault="00E72250" w:rsidP="00E72250">
      <w:pPr>
        <w:spacing w:after="0" w:line="240" w:lineRule="auto"/>
        <w:rPr>
          <w:rFonts w:ascii="Bookman Old Style" w:hAnsi="Bookman Old Style" w:cstheme="majorBidi"/>
          <w:b/>
          <w:sz w:val="18"/>
          <w:szCs w:val="18"/>
          <w:u w:val="single"/>
        </w:rPr>
      </w:pPr>
      <w:r w:rsidRPr="00E72250">
        <w:rPr>
          <w:rFonts w:ascii="Bookman Old Style" w:hAnsi="Bookman Old Style" w:cstheme="majorBidi"/>
          <w:b/>
          <w:sz w:val="18"/>
          <w:szCs w:val="18"/>
          <w:u w:val="single"/>
        </w:rPr>
        <w:lastRenderedPageBreak/>
        <w:t>SUN’S MISSION STATEMENT</w:t>
      </w:r>
    </w:p>
    <w:p w14:paraId="69A96FDA"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Sun Communities, Inc. is committed to being the premier provider of quality community lifestyles by offering individualized housing and residential services.</w:t>
      </w:r>
    </w:p>
    <w:p w14:paraId="69A96FDB" w14:textId="77777777" w:rsidR="00E72250" w:rsidRPr="00E72250" w:rsidRDefault="00E72250" w:rsidP="00E72250">
      <w:pPr>
        <w:spacing w:after="0" w:line="240" w:lineRule="auto"/>
        <w:rPr>
          <w:rFonts w:ascii="Bookman Old Style" w:hAnsi="Bookman Old Style" w:cstheme="majorBidi"/>
          <w:sz w:val="18"/>
          <w:szCs w:val="18"/>
        </w:rPr>
      </w:pPr>
    </w:p>
    <w:p w14:paraId="69A96FDC" w14:textId="77777777" w:rsidR="00E72250" w:rsidRPr="00E72250" w:rsidRDefault="00E72250" w:rsidP="00E72250">
      <w:pPr>
        <w:spacing w:after="0" w:line="240" w:lineRule="auto"/>
        <w:rPr>
          <w:rFonts w:ascii="Bookman Old Style" w:hAnsi="Bookman Old Style" w:cstheme="majorBidi"/>
          <w:b/>
          <w:sz w:val="18"/>
          <w:szCs w:val="18"/>
          <w:u w:val="single"/>
        </w:rPr>
      </w:pPr>
      <w:r w:rsidRPr="00E72250">
        <w:rPr>
          <w:rFonts w:ascii="Bookman Old Style" w:hAnsi="Bookman Old Style" w:cstheme="majorBidi"/>
          <w:b/>
          <w:sz w:val="18"/>
          <w:szCs w:val="18"/>
          <w:u w:val="single"/>
        </w:rPr>
        <w:t>SUN’S VISION STATEMENT</w:t>
      </w:r>
    </w:p>
    <w:p w14:paraId="69A96FDD"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We are an inspired, engaged, and collaborative team committed to providing extraordinary service to our residents, customers, and each other.</w:t>
      </w:r>
    </w:p>
    <w:p w14:paraId="69A96FDE" w14:textId="77777777" w:rsidR="00E72250" w:rsidRPr="00E72250" w:rsidRDefault="00E72250" w:rsidP="00E72250">
      <w:pPr>
        <w:spacing w:after="0" w:line="240" w:lineRule="auto"/>
        <w:rPr>
          <w:rFonts w:ascii="Bookman Old Style" w:hAnsi="Bookman Old Style" w:cstheme="majorBidi"/>
          <w:sz w:val="18"/>
          <w:szCs w:val="18"/>
        </w:rPr>
      </w:pPr>
    </w:p>
    <w:p w14:paraId="69A96FDF" w14:textId="77777777" w:rsidR="00E72250" w:rsidRPr="00E72250" w:rsidRDefault="00E72250" w:rsidP="00E72250">
      <w:pPr>
        <w:spacing w:after="0" w:line="240" w:lineRule="auto"/>
        <w:rPr>
          <w:rFonts w:ascii="Bookman Old Style" w:hAnsi="Bookman Old Style" w:cstheme="majorBidi"/>
          <w:b/>
          <w:sz w:val="18"/>
          <w:szCs w:val="18"/>
          <w:u w:val="single"/>
        </w:rPr>
      </w:pPr>
      <w:r w:rsidRPr="00E72250">
        <w:rPr>
          <w:rFonts w:ascii="Bookman Old Style" w:hAnsi="Bookman Old Style" w:cstheme="majorBidi"/>
          <w:b/>
          <w:sz w:val="18"/>
          <w:szCs w:val="18"/>
          <w:u w:val="single"/>
        </w:rPr>
        <w:t>A MESSAGE TO OUR CUSTOMERS:</w:t>
      </w:r>
    </w:p>
    <w:p w14:paraId="69A96FE0"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At Sun, we have a long tradition of integrity and service. These are a part of our Company’s core values, and are reflected in the way we serve our customers each day. This privacy statement reflects the policy for all of the entities that make up the Sun family of companies. It describes how “nonpublic personal information,” which includes customer and financial information, may be collected and shared, as well as the steps we take to protect this information from unauthorized access. This policy applies both to current and former residents and customers, and is designed to comply with the privacy provisions in Title I of Gramm-Leach-Bliley Act, as well as applicable federal privacy regulations.</w:t>
      </w:r>
    </w:p>
    <w:p w14:paraId="69A96FE1" w14:textId="77777777" w:rsidR="00E72250" w:rsidRPr="00E72250" w:rsidRDefault="00E72250" w:rsidP="00E72250">
      <w:pPr>
        <w:spacing w:after="0" w:line="240" w:lineRule="auto"/>
        <w:rPr>
          <w:rFonts w:ascii="Bookman Old Style" w:hAnsi="Bookman Old Style" w:cstheme="majorBidi"/>
          <w:sz w:val="18"/>
          <w:szCs w:val="18"/>
        </w:rPr>
      </w:pPr>
    </w:p>
    <w:p w14:paraId="69A96FE2" w14:textId="77777777" w:rsidR="00E72250" w:rsidRPr="00E72250" w:rsidRDefault="00E72250" w:rsidP="00E72250">
      <w:pPr>
        <w:spacing w:after="0" w:line="240" w:lineRule="auto"/>
        <w:rPr>
          <w:rFonts w:ascii="Bookman Old Style" w:hAnsi="Bookman Old Style" w:cstheme="majorBidi"/>
          <w:sz w:val="18"/>
          <w:szCs w:val="18"/>
        </w:rPr>
      </w:pPr>
    </w:p>
    <w:p w14:paraId="69A96FE3" w14:textId="77777777" w:rsidR="00E72250" w:rsidRDefault="00E72250" w:rsidP="00E72250">
      <w:pPr>
        <w:spacing w:after="0" w:line="240" w:lineRule="auto"/>
        <w:rPr>
          <w:rFonts w:ascii="Bookman Old Style" w:hAnsi="Bookman Old Style" w:cstheme="majorBidi"/>
          <w:sz w:val="18"/>
          <w:szCs w:val="18"/>
        </w:rPr>
      </w:pPr>
    </w:p>
    <w:p w14:paraId="69A96FE4" w14:textId="77777777" w:rsidR="00476856" w:rsidRDefault="00476856" w:rsidP="00E72250">
      <w:pPr>
        <w:spacing w:after="0" w:line="240" w:lineRule="auto"/>
        <w:rPr>
          <w:rFonts w:ascii="Bookman Old Style" w:hAnsi="Bookman Old Style" w:cstheme="majorBidi"/>
          <w:sz w:val="18"/>
          <w:szCs w:val="18"/>
        </w:rPr>
      </w:pPr>
    </w:p>
    <w:p w14:paraId="69A96FE5" w14:textId="77777777" w:rsidR="00476856" w:rsidRPr="00E72250" w:rsidRDefault="00476856" w:rsidP="00E72250">
      <w:pPr>
        <w:spacing w:after="0" w:line="240" w:lineRule="auto"/>
        <w:rPr>
          <w:rFonts w:ascii="Bookman Old Style" w:hAnsi="Bookman Old Style" w:cstheme="majorBidi"/>
          <w:sz w:val="18"/>
          <w:szCs w:val="18"/>
        </w:rPr>
      </w:pPr>
    </w:p>
    <w:p w14:paraId="69A96FE6" w14:textId="77777777" w:rsidR="00E72250" w:rsidRPr="00E72250" w:rsidRDefault="00E72250" w:rsidP="00E72250">
      <w:pPr>
        <w:pBdr>
          <w:bottom w:val="dashed" w:sz="4" w:space="1" w:color="auto"/>
        </w:pBdr>
        <w:spacing w:after="0" w:line="240" w:lineRule="auto"/>
        <w:rPr>
          <w:rFonts w:ascii="Bookman Old Style" w:hAnsi="Bookman Old Style" w:cstheme="majorBidi"/>
          <w:sz w:val="18"/>
          <w:szCs w:val="18"/>
        </w:rPr>
      </w:pPr>
    </w:p>
    <w:p w14:paraId="69A96FE7" w14:textId="77777777" w:rsidR="00E72250" w:rsidRPr="00E72250" w:rsidRDefault="00E72250" w:rsidP="00E72250">
      <w:pPr>
        <w:spacing w:after="0" w:line="240" w:lineRule="auto"/>
        <w:rPr>
          <w:rFonts w:ascii="Bookman Old Style" w:hAnsi="Bookman Old Style" w:cstheme="majorBidi"/>
          <w:sz w:val="18"/>
          <w:szCs w:val="18"/>
        </w:rPr>
      </w:pPr>
    </w:p>
    <w:p w14:paraId="69A96FE8" w14:textId="77777777" w:rsidR="00E72250" w:rsidRPr="00E72250" w:rsidRDefault="00E72250" w:rsidP="00E72250">
      <w:pPr>
        <w:spacing w:after="0" w:line="240" w:lineRule="auto"/>
        <w:rPr>
          <w:rFonts w:ascii="Bookman Old Style" w:hAnsi="Bookman Old Style" w:cstheme="majorBidi"/>
          <w:b/>
          <w:sz w:val="18"/>
          <w:szCs w:val="18"/>
        </w:rPr>
      </w:pPr>
    </w:p>
    <w:p w14:paraId="69A96FE9" w14:textId="77777777" w:rsidR="00E72250" w:rsidRPr="00E72250" w:rsidRDefault="00E72250" w:rsidP="00E72250">
      <w:pPr>
        <w:spacing w:after="0" w:line="240" w:lineRule="auto"/>
        <w:jc w:val="center"/>
        <w:rPr>
          <w:rFonts w:ascii="Bookman Old Style" w:hAnsi="Bookman Old Style" w:cstheme="majorBidi"/>
          <w:b/>
        </w:rPr>
      </w:pPr>
      <w:r w:rsidRPr="00E72250">
        <w:rPr>
          <w:rFonts w:ascii="Bookman Old Style" w:hAnsi="Bookman Old Style" w:cstheme="majorBidi"/>
          <w:b/>
        </w:rPr>
        <w:t>Fair Credit Reporting Act</w:t>
      </w:r>
    </w:p>
    <w:p w14:paraId="69A96FEA" w14:textId="77777777" w:rsidR="00E72250" w:rsidRPr="00E72250" w:rsidRDefault="00E72250" w:rsidP="00E72250">
      <w:pPr>
        <w:spacing w:after="0" w:line="240" w:lineRule="auto"/>
        <w:jc w:val="center"/>
        <w:rPr>
          <w:rFonts w:ascii="Bookman Old Style" w:hAnsi="Bookman Old Style" w:cstheme="majorBidi"/>
          <w:b/>
        </w:rPr>
      </w:pPr>
      <w:r w:rsidRPr="00E72250">
        <w:rPr>
          <w:rFonts w:ascii="Bookman Old Style" w:hAnsi="Bookman Old Style" w:cstheme="majorBidi"/>
          <w:b/>
        </w:rPr>
        <w:t>Opt-Out Request Form</w:t>
      </w:r>
    </w:p>
    <w:p w14:paraId="69A96FEB" w14:textId="77777777" w:rsidR="00E72250" w:rsidRPr="00E72250" w:rsidRDefault="00E72250" w:rsidP="00E72250">
      <w:pPr>
        <w:spacing w:after="0" w:line="240" w:lineRule="auto"/>
        <w:rPr>
          <w:rFonts w:ascii="Bookman Old Style" w:hAnsi="Bookman Old Style" w:cstheme="majorBidi"/>
          <w:sz w:val="18"/>
          <w:szCs w:val="18"/>
        </w:rPr>
      </w:pPr>
    </w:p>
    <w:p w14:paraId="69A96FEC" w14:textId="77777777" w:rsidR="00E72250" w:rsidRPr="00E72250" w:rsidRDefault="00E72250" w:rsidP="00E72250">
      <w:pPr>
        <w:spacing w:after="0" w:line="240" w:lineRule="auto"/>
        <w:rPr>
          <w:rFonts w:ascii="Bookman Old Style" w:hAnsi="Bookman Old Style" w:cstheme="majorBidi"/>
          <w:sz w:val="18"/>
          <w:szCs w:val="18"/>
        </w:rPr>
      </w:pPr>
    </w:p>
    <w:p w14:paraId="69A96FED" w14:textId="77777777" w:rsidR="00E72250" w:rsidRPr="00E72250" w:rsidRDefault="00E72250" w:rsidP="00E72250">
      <w:pPr>
        <w:spacing w:after="0" w:line="240" w:lineRule="auto"/>
        <w:rPr>
          <w:rFonts w:ascii="Bookman Old Style" w:hAnsi="Bookman Old Style" w:cstheme="majorBidi"/>
          <w:sz w:val="18"/>
          <w:szCs w:val="18"/>
        </w:rPr>
      </w:pPr>
      <w:r w:rsidRPr="00E72250">
        <w:rPr>
          <w:rFonts w:ascii="Bookman Old Style" w:hAnsi="Bookman Old Style" w:cstheme="majorBidi"/>
          <w:sz w:val="18"/>
          <w:szCs w:val="18"/>
        </w:rPr>
        <w:t>Please exclude me from non-experience information sharing within the Sun family of companies as described above.</w:t>
      </w:r>
    </w:p>
    <w:p w14:paraId="69A96FEE" w14:textId="77777777" w:rsidR="00E72250" w:rsidRPr="00E72250" w:rsidRDefault="00E72250" w:rsidP="00E72250">
      <w:pPr>
        <w:spacing w:after="0" w:line="240" w:lineRule="auto"/>
        <w:rPr>
          <w:rFonts w:ascii="Bookman Old Style" w:hAnsi="Bookman Old Style" w:cstheme="majorBidi"/>
          <w:sz w:val="18"/>
          <w:szCs w:val="18"/>
        </w:rPr>
      </w:pP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10800"/>
      </w:tblGrid>
      <w:tr w:rsidR="00E72250" w:rsidRPr="00E72250" w14:paraId="69A96FF0" w14:textId="77777777" w:rsidTr="001B7FF4">
        <w:trPr>
          <w:trHeight w:hRule="exact" w:val="360"/>
        </w:trPr>
        <w:tc>
          <w:tcPr>
            <w:tcW w:w="11016" w:type="dxa"/>
            <w:vAlign w:val="bottom"/>
          </w:tcPr>
          <w:p w14:paraId="69A96FEF" w14:textId="77777777" w:rsidR="00E72250" w:rsidRPr="00E72250" w:rsidRDefault="00E72250" w:rsidP="00E72250">
            <w:pPr>
              <w:rPr>
                <w:rFonts w:ascii="Bookman Old Style" w:hAnsi="Bookman Old Style"/>
                <w:sz w:val="18"/>
                <w:szCs w:val="18"/>
              </w:rPr>
            </w:pPr>
            <w:r w:rsidRPr="00E72250">
              <w:rPr>
                <w:rFonts w:ascii="Bookman Old Style" w:hAnsi="Bookman Old Style"/>
                <w:sz w:val="18"/>
                <w:szCs w:val="18"/>
              </w:rPr>
              <w:t>Date:</w:t>
            </w:r>
          </w:p>
        </w:tc>
      </w:tr>
      <w:tr w:rsidR="00E72250" w:rsidRPr="00E72250" w14:paraId="69A96FF2" w14:textId="77777777" w:rsidTr="001B7FF4">
        <w:trPr>
          <w:trHeight w:hRule="exact" w:val="360"/>
        </w:trPr>
        <w:tc>
          <w:tcPr>
            <w:tcW w:w="11016" w:type="dxa"/>
            <w:vAlign w:val="bottom"/>
          </w:tcPr>
          <w:p w14:paraId="69A96FF1" w14:textId="147589B4" w:rsidR="00E72250" w:rsidRPr="00E72250" w:rsidRDefault="00E72250" w:rsidP="00E72250">
            <w:pPr>
              <w:rPr>
                <w:rFonts w:ascii="Bookman Old Style" w:hAnsi="Bookman Old Style"/>
                <w:sz w:val="18"/>
                <w:szCs w:val="18"/>
              </w:rPr>
            </w:pPr>
            <w:r w:rsidRPr="00E72250">
              <w:rPr>
                <w:rFonts w:ascii="Bookman Old Style" w:hAnsi="Bookman Old Style"/>
                <w:sz w:val="18"/>
                <w:szCs w:val="18"/>
              </w:rPr>
              <w:t>Name</w:t>
            </w:r>
            <w:r w:rsidR="0069364F">
              <w:rPr>
                <w:rFonts w:ascii="Bookman Old Style" w:hAnsi="Bookman Old Style"/>
                <w:sz w:val="18"/>
                <w:szCs w:val="18"/>
              </w:rPr>
              <w:t>(s)</w:t>
            </w:r>
            <w:r w:rsidRPr="00E72250">
              <w:rPr>
                <w:rFonts w:ascii="Bookman Old Style" w:hAnsi="Bookman Old Style"/>
                <w:sz w:val="18"/>
                <w:szCs w:val="18"/>
              </w:rPr>
              <w:t>:</w:t>
            </w:r>
          </w:p>
        </w:tc>
      </w:tr>
      <w:tr w:rsidR="00E72250" w:rsidRPr="00E72250" w14:paraId="69A96FF4" w14:textId="77777777" w:rsidTr="001B7FF4">
        <w:trPr>
          <w:trHeight w:hRule="exact" w:val="360"/>
        </w:trPr>
        <w:tc>
          <w:tcPr>
            <w:tcW w:w="11016" w:type="dxa"/>
            <w:vAlign w:val="bottom"/>
          </w:tcPr>
          <w:p w14:paraId="69A96FF3" w14:textId="77777777" w:rsidR="00E72250" w:rsidRPr="00E72250" w:rsidRDefault="00E72250" w:rsidP="00E72250">
            <w:pPr>
              <w:rPr>
                <w:rFonts w:ascii="Bookman Old Style" w:hAnsi="Bookman Old Style"/>
                <w:sz w:val="18"/>
                <w:szCs w:val="18"/>
              </w:rPr>
            </w:pPr>
            <w:r w:rsidRPr="00E72250">
              <w:rPr>
                <w:rFonts w:ascii="Bookman Old Style" w:hAnsi="Bookman Old Style"/>
                <w:sz w:val="18"/>
                <w:szCs w:val="18"/>
              </w:rPr>
              <w:t>Community:</w:t>
            </w:r>
          </w:p>
        </w:tc>
      </w:tr>
      <w:tr w:rsidR="00E72250" w:rsidRPr="00E72250" w14:paraId="69A96FF6" w14:textId="77777777" w:rsidTr="001B7FF4">
        <w:trPr>
          <w:trHeight w:hRule="exact" w:val="360"/>
        </w:trPr>
        <w:tc>
          <w:tcPr>
            <w:tcW w:w="11016" w:type="dxa"/>
            <w:vAlign w:val="bottom"/>
          </w:tcPr>
          <w:p w14:paraId="69A96FF5" w14:textId="77777777" w:rsidR="00E72250" w:rsidRPr="00E72250" w:rsidRDefault="00E72250" w:rsidP="00E72250">
            <w:pPr>
              <w:rPr>
                <w:rFonts w:ascii="Bookman Old Style" w:hAnsi="Bookman Old Style"/>
                <w:sz w:val="18"/>
                <w:szCs w:val="18"/>
              </w:rPr>
            </w:pPr>
            <w:r w:rsidRPr="00E72250">
              <w:rPr>
                <w:rFonts w:ascii="Bookman Old Style" w:hAnsi="Bookman Old Style"/>
                <w:sz w:val="18"/>
                <w:szCs w:val="18"/>
              </w:rPr>
              <w:t>Address:</w:t>
            </w:r>
          </w:p>
        </w:tc>
      </w:tr>
      <w:tr w:rsidR="00E72250" w:rsidRPr="00E72250" w14:paraId="69A96FF8" w14:textId="77777777" w:rsidTr="001B7FF4">
        <w:trPr>
          <w:trHeight w:hRule="exact" w:val="360"/>
        </w:trPr>
        <w:tc>
          <w:tcPr>
            <w:tcW w:w="11016" w:type="dxa"/>
            <w:vAlign w:val="bottom"/>
          </w:tcPr>
          <w:p w14:paraId="69A96FF7" w14:textId="77777777" w:rsidR="00E72250" w:rsidRPr="00E72250" w:rsidRDefault="00E72250" w:rsidP="00E72250">
            <w:pPr>
              <w:rPr>
                <w:rFonts w:ascii="Bookman Old Style" w:hAnsi="Bookman Old Style"/>
                <w:sz w:val="18"/>
                <w:szCs w:val="18"/>
              </w:rPr>
            </w:pPr>
            <w:r w:rsidRPr="00E72250">
              <w:rPr>
                <w:rFonts w:ascii="Bookman Old Style" w:hAnsi="Bookman Old Style"/>
                <w:sz w:val="18"/>
                <w:szCs w:val="18"/>
              </w:rPr>
              <w:t>Site #:</w:t>
            </w:r>
          </w:p>
        </w:tc>
      </w:tr>
      <w:tr w:rsidR="00E72250" w:rsidRPr="00E72250" w14:paraId="69A96FFA" w14:textId="77777777" w:rsidTr="001B7FF4">
        <w:trPr>
          <w:trHeight w:hRule="exact" w:val="360"/>
        </w:trPr>
        <w:tc>
          <w:tcPr>
            <w:tcW w:w="11016" w:type="dxa"/>
            <w:vAlign w:val="bottom"/>
          </w:tcPr>
          <w:p w14:paraId="69A96FF9" w14:textId="77777777" w:rsidR="00E72250" w:rsidRPr="00E72250" w:rsidRDefault="00E72250" w:rsidP="00E72250">
            <w:pPr>
              <w:rPr>
                <w:rFonts w:ascii="Bookman Old Style" w:hAnsi="Bookman Old Style"/>
                <w:sz w:val="18"/>
                <w:szCs w:val="18"/>
              </w:rPr>
            </w:pPr>
            <w:r w:rsidRPr="00E72250">
              <w:rPr>
                <w:rFonts w:ascii="Bookman Old Style" w:hAnsi="Bookman Old Style"/>
                <w:sz w:val="18"/>
                <w:szCs w:val="18"/>
              </w:rPr>
              <w:t>City:                                                                        State:                                  Zip Code:</w:t>
            </w:r>
          </w:p>
        </w:tc>
      </w:tr>
    </w:tbl>
    <w:p w14:paraId="69A96FFB" w14:textId="77777777" w:rsidR="00E72250" w:rsidRPr="00E72250" w:rsidRDefault="00E72250" w:rsidP="00E72250">
      <w:pPr>
        <w:spacing w:after="0" w:line="240" w:lineRule="auto"/>
        <w:rPr>
          <w:rFonts w:ascii="Bookman Old Style" w:hAnsi="Bookman Old Style" w:cstheme="majorBidi"/>
          <w:sz w:val="18"/>
          <w:szCs w:val="18"/>
        </w:rPr>
      </w:pPr>
    </w:p>
    <w:p w14:paraId="69A97005" w14:textId="77777777" w:rsidR="00E72250" w:rsidRPr="00E72250" w:rsidRDefault="00E72250" w:rsidP="00E72250">
      <w:pPr>
        <w:spacing w:after="0" w:line="240" w:lineRule="auto"/>
        <w:rPr>
          <w:rFonts w:ascii="Bookman Old Style" w:hAnsi="Bookman Old Style" w:cstheme="majorBidi"/>
          <w:sz w:val="18"/>
          <w:szCs w:val="18"/>
        </w:rPr>
      </w:pPr>
    </w:p>
    <w:p w14:paraId="69A97006" w14:textId="77777777" w:rsidR="00E72250" w:rsidRPr="00E72250" w:rsidRDefault="00E72250" w:rsidP="00E72250">
      <w:pPr>
        <w:spacing w:after="0" w:line="240" w:lineRule="auto"/>
        <w:rPr>
          <w:rFonts w:ascii="Bookman Old Style" w:hAnsi="Bookman Old Style" w:cstheme="majorBidi"/>
          <w:sz w:val="18"/>
          <w:szCs w:val="18"/>
        </w:rPr>
      </w:pPr>
    </w:p>
    <w:p w14:paraId="69A97007" w14:textId="77777777" w:rsidR="00E72250" w:rsidRPr="00E72250" w:rsidRDefault="00E72250" w:rsidP="00E72250">
      <w:pPr>
        <w:spacing w:after="0" w:line="240" w:lineRule="auto"/>
        <w:rPr>
          <w:rFonts w:ascii="Bookman Old Style" w:hAnsi="Bookman Old Style" w:cstheme="majorBidi"/>
          <w:b/>
          <w:sz w:val="18"/>
          <w:szCs w:val="18"/>
        </w:rPr>
      </w:pPr>
      <w:r w:rsidRPr="00E72250">
        <w:rPr>
          <w:rFonts w:ascii="Bookman Old Style" w:hAnsi="Bookman Old Style" w:cstheme="majorBidi"/>
          <w:b/>
          <w:sz w:val="18"/>
          <w:szCs w:val="18"/>
        </w:rPr>
        <w:t>By signing below, I (we) confirm that I (we) wish to opt-out of all non-experience information sharing as described in Sun’s Privacy Statement.</w:t>
      </w:r>
    </w:p>
    <w:p w14:paraId="69A97008" w14:textId="77777777" w:rsidR="00E72250" w:rsidRPr="00E72250" w:rsidRDefault="00E72250" w:rsidP="00E72250">
      <w:pPr>
        <w:spacing w:after="0" w:line="240" w:lineRule="auto"/>
        <w:rPr>
          <w:rFonts w:ascii="Bookman Old Style" w:hAnsi="Bookman Old Style" w:cstheme="majorBidi"/>
          <w:b/>
          <w:sz w:val="18"/>
          <w:szCs w:val="18"/>
        </w:rPr>
      </w:pPr>
    </w:p>
    <w:p w14:paraId="69A97009" w14:textId="77777777" w:rsidR="00E72250" w:rsidRDefault="00E72250" w:rsidP="00E72250">
      <w:pPr>
        <w:spacing w:after="0" w:line="240" w:lineRule="auto"/>
        <w:rPr>
          <w:rFonts w:ascii="Bookman Old Style" w:hAnsi="Bookman Old Style" w:cstheme="majorBidi"/>
          <w:b/>
          <w:sz w:val="24"/>
          <w:szCs w:val="24"/>
        </w:rPr>
      </w:pPr>
      <w:proofErr w:type="gramStart"/>
      <w:r w:rsidRPr="00E72250">
        <w:rPr>
          <w:rFonts w:ascii="Bookman Old Style" w:hAnsi="Bookman Old Style" w:cstheme="majorBidi"/>
          <w:b/>
          <w:sz w:val="24"/>
          <w:szCs w:val="24"/>
        </w:rPr>
        <w:t>X  _</w:t>
      </w:r>
      <w:proofErr w:type="gramEnd"/>
      <w:r w:rsidRPr="00E72250">
        <w:rPr>
          <w:rFonts w:ascii="Bookman Old Style" w:hAnsi="Bookman Old Style" w:cstheme="majorBidi"/>
          <w:b/>
          <w:sz w:val="24"/>
          <w:szCs w:val="24"/>
        </w:rPr>
        <w:t>____________________________________________________________</w:t>
      </w:r>
    </w:p>
    <w:p w14:paraId="7C306979" w14:textId="77777777" w:rsidR="0069364F" w:rsidRDefault="0069364F" w:rsidP="00E72250">
      <w:pPr>
        <w:spacing w:after="0" w:line="240" w:lineRule="auto"/>
        <w:rPr>
          <w:rFonts w:ascii="Bookman Old Style" w:hAnsi="Bookman Old Style" w:cstheme="majorBidi"/>
          <w:b/>
          <w:sz w:val="24"/>
          <w:szCs w:val="24"/>
        </w:rPr>
      </w:pPr>
    </w:p>
    <w:p w14:paraId="684B31CD" w14:textId="6CABCE39" w:rsidR="0069364F" w:rsidRPr="00E72250" w:rsidRDefault="0069364F" w:rsidP="00E72250">
      <w:pPr>
        <w:spacing w:after="0" w:line="240" w:lineRule="auto"/>
        <w:rPr>
          <w:rFonts w:ascii="Bookman Old Style" w:hAnsi="Bookman Old Style" w:cstheme="majorBidi"/>
          <w:b/>
          <w:sz w:val="24"/>
          <w:szCs w:val="24"/>
        </w:rPr>
      </w:pPr>
      <w:proofErr w:type="gramStart"/>
      <w:r w:rsidRPr="00E72250">
        <w:rPr>
          <w:rFonts w:ascii="Bookman Old Style" w:hAnsi="Bookman Old Style" w:cstheme="majorBidi"/>
          <w:b/>
          <w:sz w:val="24"/>
          <w:szCs w:val="24"/>
        </w:rPr>
        <w:t>X  _</w:t>
      </w:r>
      <w:proofErr w:type="gramEnd"/>
      <w:r w:rsidRPr="00E72250">
        <w:rPr>
          <w:rFonts w:ascii="Bookman Old Style" w:hAnsi="Bookman Old Style" w:cstheme="majorBidi"/>
          <w:b/>
          <w:sz w:val="24"/>
          <w:szCs w:val="24"/>
        </w:rPr>
        <w:t>____________________________________________________________</w:t>
      </w:r>
    </w:p>
    <w:p w14:paraId="69A9700A" w14:textId="77777777" w:rsidR="00E72250" w:rsidRPr="00E72250" w:rsidRDefault="00E72250" w:rsidP="00E72250">
      <w:pPr>
        <w:spacing w:after="0" w:line="240" w:lineRule="auto"/>
        <w:rPr>
          <w:rFonts w:ascii="Bookman Old Style" w:hAnsi="Bookman Old Style" w:cstheme="majorBidi"/>
          <w:sz w:val="18"/>
          <w:szCs w:val="18"/>
        </w:rPr>
      </w:pPr>
    </w:p>
    <w:p w14:paraId="69A9700B" w14:textId="77777777" w:rsidR="00E72250" w:rsidRPr="00E72250" w:rsidRDefault="00E72250" w:rsidP="00E72250">
      <w:pPr>
        <w:spacing w:after="0" w:line="240" w:lineRule="auto"/>
        <w:rPr>
          <w:rFonts w:ascii="Bookman Old Style" w:hAnsi="Bookman Old Style" w:cstheme="majorBidi"/>
          <w:sz w:val="18"/>
          <w:szCs w:val="18"/>
        </w:rPr>
      </w:pPr>
    </w:p>
    <w:p w14:paraId="69A9700C" w14:textId="77777777" w:rsidR="00E72250" w:rsidRPr="00E72250" w:rsidRDefault="00E72250" w:rsidP="00E72250">
      <w:pPr>
        <w:spacing w:after="0" w:line="240" w:lineRule="auto"/>
        <w:rPr>
          <w:rFonts w:ascii="Bookman Old Style" w:hAnsi="Bookman Old Style" w:cstheme="majorBidi"/>
          <w:sz w:val="18"/>
          <w:szCs w:val="18"/>
        </w:rPr>
      </w:pPr>
    </w:p>
    <w:p w14:paraId="69A9700D" w14:textId="77777777" w:rsidR="00E72250" w:rsidRPr="00E72250" w:rsidRDefault="00E72250" w:rsidP="00E72250">
      <w:pPr>
        <w:spacing w:after="0" w:line="240" w:lineRule="auto"/>
        <w:jc w:val="center"/>
        <w:rPr>
          <w:rFonts w:ascii="Bookman Old Style" w:hAnsi="Bookman Old Style" w:cstheme="majorBidi"/>
          <w:i/>
          <w:sz w:val="18"/>
          <w:szCs w:val="18"/>
        </w:rPr>
      </w:pPr>
      <w:r w:rsidRPr="00E72250">
        <w:rPr>
          <w:rFonts w:ascii="Bookman Old Style" w:hAnsi="Bookman Old Style" w:cstheme="majorBidi"/>
          <w:i/>
          <w:sz w:val="18"/>
          <w:szCs w:val="18"/>
        </w:rPr>
        <w:t>Please complete all information on this form, cut it out and mail it back to us at the following address:</w:t>
      </w:r>
    </w:p>
    <w:p w14:paraId="69A9700E" w14:textId="77777777" w:rsidR="00E72250" w:rsidRPr="00E72250" w:rsidRDefault="00E72250" w:rsidP="00E72250">
      <w:pPr>
        <w:spacing w:after="0" w:line="240" w:lineRule="auto"/>
        <w:jc w:val="center"/>
        <w:rPr>
          <w:rFonts w:ascii="Bookman Old Style" w:hAnsi="Bookman Old Style" w:cstheme="majorBidi"/>
          <w:b/>
          <w:sz w:val="18"/>
          <w:szCs w:val="18"/>
        </w:rPr>
      </w:pPr>
      <w:r w:rsidRPr="00E72250">
        <w:rPr>
          <w:rFonts w:ascii="Bookman Old Style" w:hAnsi="Bookman Old Style" w:cstheme="majorBidi"/>
          <w:b/>
          <w:sz w:val="18"/>
          <w:szCs w:val="18"/>
        </w:rPr>
        <w:t>Sun Communities, Inc. / Sun Home Services, Inc. – Opt-Out Program</w:t>
      </w:r>
    </w:p>
    <w:p w14:paraId="69A9700F" w14:textId="77777777" w:rsidR="00E72250" w:rsidRPr="00E72250" w:rsidRDefault="00E72250" w:rsidP="00E72250">
      <w:pPr>
        <w:spacing w:after="0" w:line="240" w:lineRule="auto"/>
        <w:jc w:val="center"/>
        <w:rPr>
          <w:rFonts w:ascii="Bookman Old Style" w:hAnsi="Bookman Old Style" w:cstheme="majorBidi"/>
          <w:sz w:val="18"/>
          <w:szCs w:val="18"/>
        </w:rPr>
      </w:pPr>
      <w:r w:rsidRPr="00E72250">
        <w:rPr>
          <w:rFonts w:ascii="Bookman Old Style" w:hAnsi="Bookman Old Style" w:cstheme="majorBidi"/>
          <w:sz w:val="18"/>
          <w:szCs w:val="18"/>
        </w:rPr>
        <w:t xml:space="preserve">27777 Franklin Road, Suite 200 </w:t>
      </w:r>
      <w:r w:rsidRPr="00E72250">
        <w:rPr>
          <w:rFonts w:ascii="Bookman Old Style" w:hAnsi="Bookman Old Style" w:cstheme="majorBidi"/>
          <w:sz w:val="18"/>
          <w:szCs w:val="18"/>
        </w:rPr>
        <w:sym w:font="Symbol" w:char="F0B7"/>
      </w:r>
      <w:r w:rsidRPr="00E72250">
        <w:rPr>
          <w:rFonts w:ascii="Bookman Old Style" w:hAnsi="Bookman Old Style" w:cstheme="majorBidi"/>
          <w:sz w:val="18"/>
          <w:szCs w:val="18"/>
        </w:rPr>
        <w:t xml:space="preserve"> Southfield, MI 48034</w:t>
      </w:r>
    </w:p>
    <w:p w14:paraId="69A97010" w14:textId="77777777" w:rsidR="00E72250" w:rsidRPr="00E72250" w:rsidRDefault="00E72250" w:rsidP="00E72250">
      <w:pPr>
        <w:spacing w:after="0" w:line="240" w:lineRule="auto"/>
        <w:jc w:val="center"/>
        <w:rPr>
          <w:rFonts w:ascii="Bookman Old Style" w:hAnsi="Bookman Old Style" w:cstheme="majorBidi"/>
          <w:sz w:val="18"/>
          <w:szCs w:val="18"/>
        </w:rPr>
      </w:pPr>
      <w:r w:rsidRPr="00E72250">
        <w:rPr>
          <w:rFonts w:ascii="Bookman Old Style" w:hAnsi="Bookman Old Style" w:cstheme="majorBidi"/>
          <w:sz w:val="18"/>
          <w:szCs w:val="18"/>
        </w:rPr>
        <w:t>www.suncommunities.com</w:t>
      </w:r>
    </w:p>
    <w:p w14:paraId="69A97011" w14:textId="77777777" w:rsidR="00E72250" w:rsidRPr="00E72250" w:rsidRDefault="00E72250" w:rsidP="00E72250">
      <w:pPr>
        <w:spacing w:after="0" w:line="240" w:lineRule="auto"/>
        <w:rPr>
          <w:rFonts w:ascii="Arial" w:hAnsi="Arial" w:cstheme="majorBidi"/>
          <w:sz w:val="24"/>
          <w:szCs w:val="24"/>
        </w:rPr>
      </w:pPr>
    </w:p>
    <w:p w14:paraId="69A97012" w14:textId="77777777" w:rsidR="000B4B71" w:rsidRPr="00892B4D" w:rsidRDefault="000B4B71" w:rsidP="007F3090">
      <w:pPr>
        <w:pStyle w:val="NoSpacing"/>
        <w:jc w:val="center"/>
        <w:rPr>
          <w:rFonts w:ascii="Bookman Old Style" w:hAnsi="Bookman Old Style"/>
          <w:b/>
          <w:sz w:val="12"/>
          <w:szCs w:val="12"/>
        </w:rPr>
      </w:pPr>
    </w:p>
    <w:sectPr w:rsidR="000B4B71" w:rsidRPr="00892B4D" w:rsidSect="00E72250">
      <w:footerReference w:type="default" r:id="rId12"/>
      <w:pgSz w:w="12240" w:h="15840"/>
      <w:pgMar w:top="720" w:right="720" w:bottom="720" w:left="720" w:header="45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93957" w14:textId="77777777" w:rsidR="007C06E5" w:rsidRDefault="007C06E5" w:rsidP="00F431A5">
      <w:pPr>
        <w:spacing w:after="0" w:line="240" w:lineRule="auto"/>
      </w:pPr>
      <w:r>
        <w:separator/>
      </w:r>
    </w:p>
  </w:endnote>
  <w:endnote w:type="continuationSeparator" w:id="0">
    <w:p w14:paraId="3A74743A" w14:textId="77777777" w:rsidR="007C06E5" w:rsidRDefault="007C06E5" w:rsidP="00F4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7025" w14:textId="77777777" w:rsidR="00850A3C" w:rsidRDefault="00674B88" w:rsidP="002A5E12">
    <w:pPr>
      <w:pStyle w:val="NoSpacing"/>
      <w:rPr>
        <w:rFonts w:ascii="Bookman Old Style" w:hAnsi="Bookman Old Style"/>
        <w:sz w:val="18"/>
        <w:szCs w:val="18"/>
      </w:rPr>
    </w:pPr>
    <w:r>
      <w:rPr>
        <w:rFonts w:ascii="Bookman Old Style" w:hAnsi="Bookman Old Style"/>
        <w:sz w:val="18"/>
        <w:szCs w:val="18"/>
      </w:rPr>
      <w:pict w14:anchorId="69A9702A">
        <v:rect id="_x0000_i1025" style="width:0;height:1.5pt" o:hralign="center" o:hrstd="t" o:hr="t" fillcolor="#a0a0a0" stroked="f"/>
      </w:pict>
    </w:r>
  </w:p>
  <w:p w14:paraId="69A97026" w14:textId="0EB9ECDF" w:rsidR="00850A3C" w:rsidRPr="00F2373E" w:rsidRDefault="00F90A08" w:rsidP="00F2373E">
    <w:pPr>
      <w:pStyle w:val="NoSpacing"/>
      <w:ind w:left="360"/>
      <w:rPr>
        <w:rFonts w:ascii="Bookman Old Style" w:hAnsi="Bookman Old Style"/>
        <w:noProof/>
        <w:sz w:val="18"/>
        <w:szCs w:val="18"/>
      </w:rPr>
    </w:pPr>
    <w:r>
      <w:rPr>
        <w:rFonts w:ascii="Bookman Old Style" w:hAnsi="Bookman Old Style"/>
        <w:sz w:val="18"/>
        <w:szCs w:val="18"/>
      </w:rPr>
      <w:t xml:space="preserve">REVISED </w:t>
    </w:r>
    <w:r w:rsidR="002E2AD2">
      <w:rPr>
        <w:rFonts w:ascii="Bookman Old Style" w:hAnsi="Bookman Old Style"/>
        <w:sz w:val="18"/>
        <w:szCs w:val="18"/>
      </w:rPr>
      <w:t>2018</w:t>
    </w:r>
    <w:r w:rsidR="00850A3C">
      <w:rPr>
        <w:rFonts w:ascii="Bookman Old Style" w:hAnsi="Bookman Old Style"/>
        <w:sz w:val="18"/>
        <w:szCs w:val="18"/>
      </w:rPr>
      <w:t>0</w:t>
    </w:r>
    <w:r w:rsidR="00DB71C8">
      <w:rPr>
        <w:rFonts w:ascii="Bookman Old Style" w:hAnsi="Bookman Old Style"/>
        <w:sz w:val="18"/>
        <w:szCs w:val="18"/>
      </w:rPr>
      <w:t>830</w:t>
    </w:r>
    <w:r w:rsidR="00F417CD">
      <w:rPr>
        <w:rFonts w:ascii="Bookman Old Style" w:hAnsi="Bookman Old Style"/>
        <w:sz w:val="18"/>
        <w:szCs w:val="18"/>
      </w:rPr>
      <w:t xml:space="preserve"> </w:t>
    </w:r>
    <w:r w:rsidR="00CD03D4">
      <w:rPr>
        <w:rFonts w:ascii="Bookman Old Style" w:hAnsi="Bookman Old Style"/>
        <w:sz w:val="18"/>
        <w:szCs w:val="18"/>
      </w:rPr>
      <w:tab/>
    </w:r>
    <w:r w:rsidR="00CD03D4">
      <w:rPr>
        <w:rFonts w:ascii="Bookman Old Style" w:hAnsi="Bookman Old Style"/>
        <w:sz w:val="18"/>
        <w:szCs w:val="18"/>
      </w:rPr>
      <w:tab/>
    </w:r>
    <w:r w:rsidR="00CD03D4">
      <w:rPr>
        <w:rFonts w:ascii="Bookman Old Style" w:hAnsi="Bookman Old Style"/>
        <w:sz w:val="18"/>
        <w:szCs w:val="18"/>
      </w:rPr>
      <w:tab/>
    </w:r>
    <w:r w:rsidR="00CD03D4">
      <w:rPr>
        <w:rFonts w:ascii="Bookman Old Style" w:hAnsi="Bookman Old Style"/>
        <w:sz w:val="18"/>
        <w:szCs w:val="18"/>
      </w:rPr>
      <w:tab/>
    </w:r>
    <w:r w:rsidR="00CD03D4">
      <w:rPr>
        <w:rFonts w:ascii="Bookman Old Style" w:hAnsi="Bookman Old Style"/>
        <w:sz w:val="18"/>
        <w:szCs w:val="18"/>
      </w:rPr>
      <w:tab/>
    </w:r>
    <w:r w:rsidR="00CD03D4">
      <w:rPr>
        <w:rFonts w:ascii="Bookman Old Style" w:hAnsi="Bookman Old Style"/>
        <w:sz w:val="18"/>
        <w:szCs w:val="18"/>
      </w:rPr>
      <w:tab/>
    </w:r>
    <w:r w:rsidR="00CD03D4">
      <w:rPr>
        <w:rFonts w:ascii="Bookman Old Style" w:hAnsi="Bookman Old Style"/>
        <w:sz w:val="18"/>
        <w:szCs w:val="18"/>
      </w:rPr>
      <w:tab/>
    </w:r>
    <w:r w:rsidR="00CD03D4">
      <w:rPr>
        <w:rFonts w:ascii="Bookman Old Style" w:hAnsi="Bookman Old Style"/>
        <w:sz w:val="18"/>
        <w:szCs w:val="18"/>
      </w:rPr>
      <w:tab/>
    </w:r>
    <w:r w:rsidR="00CD03D4">
      <w:rPr>
        <w:rFonts w:ascii="Bookman Old Style" w:hAnsi="Bookman Old Style"/>
        <w:sz w:val="18"/>
        <w:szCs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7029" w14:textId="549E711E" w:rsidR="00AD2C8F" w:rsidRPr="00AD2C8F" w:rsidRDefault="00674B88" w:rsidP="00E72250">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02538" w14:textId="77777777" w:rsidR="007C06E5" w:rsidRDefault="007C06E5" w:rsidP="00F431A5">
      <w:pPr>
        <w:spacing w:after="0" w:line="240" w:lineRule="auto"/>
      </w:pPr>
      <w:r>
        <w:separator/>
      </w:r>
    </w:p>
  </w:footnote>
  <w:footnote w:type="continuationSeparator" w:id="0">
    <w:p w14:paraId="3B27C6B6" w14:textId="77777777" w:rsidR="007C06E5" w:rsidRDefault="007C06E5" w:rsidP="00F4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18E"/>
    <w:multiLevelType w:val="hybridMultilevel"/>
    <w:tmpl w:val="F95E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534E2"/>
    <w:multiLevelType w:val="hybridMultilevel"/>
    <w:tmpl w:val="DFEC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E0597"/>
    <w:multiLevelType w:val="hybridMultilevel"/>
    <w:tmpl w:val="92C4E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890A9D"/>
    <w:multiLevelType w:val="hybridMultilevel"/>
    <w:tmpl w:val="9C9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24EEC"/>
    <w:multiLevelType w:val="hybridMultilevel"/>
    <w:tmpl w:val="F53EF10E"/>
    <w:lvl w:ilvl="0" w:tplc="6DD614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1A678B"/>
    <w:multiLevelType w:val="hybridMultilevel"/>
    <w:tmpl w:val="DEE6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7059D"/>
    <w:multiLevelType w:val="hybridMultilevel"/>
    <w:tmpl w:val="273A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75D73"/>
    <w:multiLevelType w:val="hybridMultilevel"/>
    <w:tmpl w:val="61102380"/>
    <w:lvl w:ilvl="0" w:tplc="42A64AA0">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939F8"/>
    <w:multiLevelType w:val="hybridMultilevel"/>
    <w:tmpl w:val="2B32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B250D"/>
    <w:multiLevelType w:val="hybridMultilevel"/>
    <w:tmpl w:val="2136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92566"/>
    <w:multiLevelType w:val="hybridMultilevel"/>
    <w:tmpl w:val="F2F4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A5FB2"/>
    <w:multiLevelType w:val="hybridMultilevel"/>
    <w:tmpl w:val="ED7AEB9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5C7D7E85"/>
    <w:multiLevelType w:val="hybridMultilevel"/>
    <w:tmpl w:val="68341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49778B"/>
    <w:multiLevelType w:val="hybridMultilevel"/>
    <w:tmpl w:val="F6DAB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6E00AE"/>
    <w:multiLevelType w:val="hybridMultilevel"/>
    <w:tmpl w:val="CF1CF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F3393B"/>
    <w:multiLevelType w:val="hybridMultilevel"/>
    <w:tmpl w:val="FF72585C"/>
    <w:lvl w:ilvl="0" w:tplc="47DAD7C2">
      <w:start w:val="1"/>
      <w:numFmt w:val="decimal"/>
      <w:lvlText w:val="%1."/>
      <w:lvlJc w:val="left"/>
      <w:pPr>
        <w:tabs>
          <w:tab w:val="num" w:pos="720"/>
        </w:tabs>
        <w:ind w:left="720" w:hanging="720"/>
      </w:pPr>
      <w:rPr>
        <w:rFonts w:ascii="Times New Roman" w:eastAsia="Times New Roman" w:hAnsi="Times New Roman" w:cs="Times New Roman"/>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B80B96"/>
    <w:multiLevelType w:val="hybridMultilevel"/>
    <w:tmpl w:val="6CD6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F40CD"/>
    <w:multiLevelType w:val="hybridMultilevel"/>
    <w:tmpl w:val="97DA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B5CA1"/>
    <w:multiLevelType w:val="hybridMultilevel"/>
    <w:tmpl w:val="AA1C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16FB4"/>
    <w:multiLevelType w:val="hybridMultilevel"/>
    <w:tmpl w:val="263EA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BC67BE"/>
    <w:multiLevelType w:val="hybridMultilevel"/>
    <w:tmpl w:val="553C3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4"/>
  </w:num>
  <w:num w:numId="4">
    <w:abstractNumId w:val="4"/>
  </w:num>
  <w:num w:numId="5">
    <w:abstractNumId w:val="5"/>
  </w:num>
  <w:num w:numId="6">
    <w:abstractNumId w:val="2"/>
  </w:num>
  <w:num w:numId="7">
    <w:abstractNumId w:val="18"/>
  </w:num>
  <w:num w:numId="8">
    <w:abstractNumId w:val="0"/>
  </w:num>
  <w:num w:numId="9">
    <w:abstractNumId w:val="11"/>
  </w:num>
  <w:num w:numId="10">
    <w:abstractNumId w:val="6"/>
  </w:num>
  <w:num w:numId="11">
    <w:abstractNumId w:val="9"/>
  </w:num>
  <w:num w:numId="12">
    <w:abstractNumId w:val="20"/>
  </w:num>
  <w:num w:numId="13">
    <w:abstractNumId w:val="12"/>
  </w:num>
  <w:num w:numId="14">
    <w:abstractNumId w:val="15"/>
  </w:num>
  <w:num w:numId="15">
    <w:abstractNumId w:val="8"/>
  </w:num>
  <w:num w:numId="16">
    <w:abstractNumId w:val="3"/>
  </w:num>
  <w:num w:numId="17">
    <w:abstractNumId w:val="16"/>
  </w:num>
  <w:num w:numId="18">
    <w:abstractNumId w:val="13"/>
  </w:num>
  <w:num w:numId="19">
    <w:abstractNumId w:val="1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38"/>
    <w:rsid w:val="00000DF9"/>
    <w:rsid w:val="000028F4"/>
    <w:rsid w:val="0000351A"/>
    <w:rsid w:val="00013227"/>
    <w:rsid w:val="000279E7"/>
    <w:rsid w:val="00033942"/>
    <w:rsid w:val="00045446"/>
    <w:rsid w:val="000525A6"/>
    <w:rsid w:val="00052C6B"/>
    <w:rsid w:val="00095B21"/>
    <w:rsid w:val="00097286"/>
    <w:rsid w:val="000A3F08"/>
    <w:rsid w:val="000B32DC"/>
    <w:rsid w:val="000B4B71"/>
    <w:rsid w:val="000F2C95"/>
    <w:rsid w:val="00172A84"/>
    <w:rsid w:val="001761D6"/>
    <w:rsid w:val="00187ED4"/>
    <w:rsid w:val="00191345"/>
    <w:rsid w:val="001D6947"/>
    <w:rsid w:val="00203204"/>
    <w:rsid w:val="002334B1"/>
    <w:rsid w:val="00234C85"/>
    <w:rsid w:val="0024245A"/>
    <w:rsid w:val="00245AAB"/>
    <w:rsid w:val="00255CED"/>
    <w:rsid w:val="00256A38"/>
    <w:rsid w:val="00266AF7"/>
    <w:rsid w:val="00280653"/>
    <w:rsid w:val="002936A6"/>
    <w:rsid w:val="002A5E12"/>
    <w:rsid w:val="002C1023"/>
    <w:rsid w:val="002C71E5"/>
    <w:rsid w:val="002C7BF6"/>
    <w:rsid w:val="002D2B6A"/>
    <w:rsid w:val="002E2AD2"/>
    <w:rsid w:val="002F10C5"/>
    <w:rsid w:val="002F6691"/>
    <w:rsid w:val="00304FBA"/>
    <w:rsid w:val="00321350"/>
    <w:rsid w:val="003427BF"/>
    <w:rsid w:val="003546C2"/>
    <w:rsid w:val="0036623D"/>
    <w:rsid w:val="00376C3E"/>
    <w:rsid w:val="00386748"/>
    <w:rsid w:val="003A3857"/>
    <w:rsid w:val="003C15AF"/>
    <w:rsid w:val="003F1BEC"/>
    <w:rsid w:val="00420EF5"/>
    <w:rsid w:val="00450154"/>
    <w:rsid w:val="004753C8"/>
    <w:rsid w:val="00476856"/>
    <w:rsid w:val="00490558"/>
    <w:rsid w:val="004A7CAE"/>
    <w:rsid w:val="004B7BB1"/>
    <w:rsid w:val="004D2DDA"/>
    <w:rsid w:val="004D56E0"/>
    <w:rsid w:val="004E750F"/>
    <w:rsid w:val="004F0A31"/>
    <w:rsid w:val="00501209"/>
    <w:rsid w:val="00501B54"/>
    <w:rsid w:val="00502F34"/>
    <w:rsid w:val="00513CA1"/>
    <w:rsid w:val="0051539A"/>
    <w:rsid w:val="005172AA"/>
    <w:rsid w:val="00523687"/>
    <w:rsid w:val="00581D38"/>
    <w:rsid w:val="00583F98"/>
    <w:rsid w:val="005D1D1F"/>
    <w:rsid w:val="005D4E06"/>
    <w:rsid w:val="005D5025"/>
    <w:rsid w:val="00601A8F"/>
    <w:rsid w:val="00610FEC"/>
    <w:rsid w:val="006140F5"/>
    <w:rsid w:val="006153BF"/>
    <w:rsid w:val="0064061C"/>
    <w:rsid w:val="006421B3"/>
    <w:rsid w:val="006430D5"/>
    <w:rsid w:val="00666688"/>
    <w:rsid w:val="00671076"/>
    <w:rsid w:val="00674B88"/>
    <w:rsid w:val="0067574D"/>
    <w:rsid w:val="00690178"/>
    <w:rsid w:val="0069364F"/>
    <w:rsid w:val="006A4227"/>
    <w:rsid w:val="006B3827"/>
    <w:rsid w:val="006B39D9"/>
    <w:rsid w:val="006D0A62"/>
    <w:rsid w:val="006E5356"/>
    <w:rsid w:val="00714903"/>
    <w:rsid w:val="007269BF"/>
    <w:rsid w:val="0074547A"/>
    <w:rsid w:val="007512A5"/>
    <w:rsid w:val="0077100F"/>
    <w:rsid w:val="007775B3"/>
    <w:rsid w:val="00795750"/>
    <w:rsid w:val="007975E1"/>
    <w:rsid w:val="007A7BFE"/>
    <w:rsid w:val="007C06E5"/>
    <w:rsid w:val="007C4BEB"/>
    <w:rsid w:val="007E5FC9"/>
    <w:rsid w:val="007F3090"/>
    <w:rsid w:val="007F37AA"/>
    <w:rsid w:val="00810067"/>
    <w:rsid w:val="00812B5B"/>
    <w:rsid w:val="008446C5"/>
    <w:rsid w:val="00850A3C"/>
    <w:rsid w:val="00856A2F"/>
    <w:rsid w:val="00892B4D"/>
    <w:rsid w:val="008A3033"/>
    <w:rsid w:val="008A7D8E"/>
    <w:rsid w:val="008B494E"/>
    <w:rsid w:val="008B633B"/>
    <w:rsid w:val="008C5945"/>
    <w:rsid w:val="008D2D58"/>
    <w:rsid w:val="008E5F37"/>
    <w:rsid w:val="008F2B3F"/>
    <w:rsid w:val="00915BF2"/>
    <w:rsid w:val="0092351E"/>
    <w:rsid w:val="00926872"/>
    <w:rsid w:val="009313CA"/>
    <w:rsid w:val="00937FD3"/>
    <w:rsid w:val="009412D0"/>
    <w:rsid w:val="00955A5A"/>
    <w:rsid w:val="00971D62"/>
    <w:rsid w:val="00977B3A"/>
    <w:rsid w:val="00A07438"/>
    <w:rsid w:val="00A14F16"/>
    <w:rsid w:val="00A66AE9"/>
    <w:rsid w:val="00AA0526"/>
    <w:rsid w:val="00AA7C9E"/>
    <w:rsid w:val="00AB2B44"/>
    <w:rsid w:val="00AC357D"/>
    <w:rsid w:val="00AC703B"/>
    <w:rsid w:val="00AF1FB6"/>
    <w:rsid w:val="00AF3161"/>
    <w:rsid w:val="00B079E7"/>
    <w:rsid w:val="00B07AD9"/>
    <w:rsid w:val="00B54AFC"/>
    <w:rsid w:val="00B571F3"/>
    <w:rsid w:val="00BA1977"/>
    <w:rsid w:val="00BA534B"/>
    <w:rsid w:val="00BB7A74"/>
    <w:rsid w:val="00BD2B96"/>
    <w:rsid w:val="00BE0A8B"/>
    <w:rsid w:val="00BE4892"/>
    <w:rsid w:val="00C1097D"/>
    <w:rsid w:val="00C35B83"/>
    <w:rsid w:val="00C754BC"/>
    <w:rsid w:val="00CA563D"/>
    <w:rsid w:val="00CA7AE3"/>
    <w:rsid w:val="00CD03D4"/>
    <w:rsid w:val="00CF4C31"/>
    <w:rsid w:val="00D065DC"/>
    <w:rsid w:val="00D164C2"/>
    <w:rsid w:val="00D4501E"/>
    <w:rsid w:val="00D46171"/>
    <w:rsid w:val="00D558EE"/>
    <w:rsid w:val="00D56C14"/>
    <w:rsid w:val="00D63768"/>
    <w:rsid w:val="00D65129"/>
    <w:rsid w:val="00D94315"/>
    <w:rsid w:val="00D94B3E"/>
    <w:rsid w:val="00D97429"/>
    <w:rsid w:val="00DA01A6"/>
    <w:rsid w:val="00DA097F"/>
    <w:rsid w:val="00DA3365"/>
    <w:rsid w:val="00DB0D15"/>
    <w:rsid w:val="00DB2689"/>
    <w:rsid w:val="00DB71C8"/>
    <w:rsid w:val="00DD7130"/>
    <w:rsid w:val="00DF0AEA"/>
    <w:rsid w:val="00DF1C47"/>
    <w:rsid w:val="00E03466"/>
    <w:rsid w:val="00E06D45"/>
    <w:rsid w:val="00E13D97"/>
    <w:rsid w:val="00E14CCF"/>
    <w:rsid w:val="00E22BB4"/>
    <w:rsid w:val="00E43242"/>
    <w:rsid w:val="00E5008A"/>
    <w:rsid w:val="00E5055D"/>
    <w:rsid w:val="00E57413"/>
    <w:rsid w:val="00E62808"/>
    <w:rsid w:val="00E65CD3"/>
    <w:rsid w:val="00E72250"/>
    <w:rsid w:val="00E74C18"/>
    <w:rsid w:val="00E95E84"/>
    <w:rsid w:val="00E965F6"/>
    <w:rsid w:val="00E97EB3"/>
    <w:rsid w:val="00EA390A"/>
    <w:rsid w:val="00ED38FA"/>
    <w:rsid w:val="00F2373E"/>
    <w:rsid w:val="00F417CD"/>
    <w:rsid w:val="00F431A5"/>
    <w:rsid w:val="00F569A2"/>
    <w:rsid w:val="00F71F79"/>
    <w:rsid w:val="00F83F5E"/>
    <w:rsid w:val="00F85BFC"/>
    <w:rsid w:val="00F90916"/>
    <w:rsid w:val="00F90A08"/>
    <w:rsid w:val="00F93075"/>
    <w:rsid w:val="00FA1BEF"/>
    <w:rsid w:val="00FA2302"/>
    <w:rsid w:val="00FD51DB"/>
    <w:rsid w:val="00FF2997"/>
    <w:rsid w:val="00FF5E58"/>
    <w:rsid w:val="00F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9A9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7438"/>
    <w:pPr>
      <w:spacing w:after="0" w:line="240" w:lineRule="auto"/>
    </w:pPr>
  </w:style>
  <w:style w:type="table" w:styleId="TableGrid">
    <w:name w:val="Table Grid"/>
    <w:basedOn w:val="TableNormal"/>
    <w:uiPriority w:val="59"/>
    <w:rsid w:val="008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2DC"/>
    <w:rPr>
      <w:color w:val="0000FF" w:themeColor="hyperlink"/>
      <w:u w:val="single"/>
    </w:rPr>
  </w:style>
  <w:style w:type="paragraph" w:styleId="ListParagraph">
    <w:name w:val="List Paragraph"/>
    <w:basedOn w:val="Normal"/>
    <w:uiPriority w:val="34"/>
    <w:qFormat/>
    <w:rsid w:val="007A7BFE"/>
    <w:pPr>
      <w:ind w:left="720"/>
      <w:contextualSpacing/>
    </w:pPr>
  </w:style>
  <w:style w:type="paragraph" w:styleId="Header">
    <w:name w:val="header"/>
    <w:basedOn w:val="Normal"/>
    <w:link w:val="HeaderChar"/>
    <w:uiPriority w:val="99"/>
    <w:unhideWhenUsed/>
    <w:rsid w:val="00F4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A5"/>
  </w:style>
  <w:style w:type="paragraph" w:styleId="Footer">
    <w:name w:val="footer"/>
    <w:basedOn w:val="Normal"/>
    <w:link w:val="FooterChar"/>
    <w:uiPriority w:val="99"/>
    <w:unhideWhenUsed/>
    <w:rsid w:val="00F4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A5"/>
  </w:style>
  <w:style w:type="paragraph" w:styleId="BalloonText">
    <w:name w:val="Balloon Text"/>
    <w:basedOn w:val="Normal"/>
    <w:link w:val="BalloonTextChar"/>
    <w:uiPriority w:val="99"/>
    <w:semiHidden/>
    <w:unhideWhenUsed/>
    <w:rsid w:val="00E50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5D"/>
    <w:rPr>
      <w:rFonts w:ascii="Tahoma" w:hAnsi="Tahoma" w:cs="Tahoma"/>
      <w:sz w:val="16"/>
      <w:szCs w:val="16"/>
    </w:rPr>
  </w:style>
  <w:style w:type="paragraph" w:customStyle="1" w:styleId="Default">
    <w:name w:val="Default"/>
    <w:rsid w:val="002A5E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2A5E12"/>
    <w:pPr>
      <w:spacing w:line="241" w:lineRule="atLeast"/>
    </w:pPr>
    <w:rPr>
      <w:color w:val="auto"/>
    </w:rPr>
  </w:style>
  <w:style w:type="paragraph" w:customStyle="1" w:styleId="Pa1">
    <w:name w:val="Pa1"/>
    <w:basedOn w:val="Default"/>
    <w:next w:val="Default"/>
    <w:uiPriority w:val="99"/>
    <w:rsid w:val="002A5E12"/>
    <w:pPr>
      <w:spacing w:line="241" w:lineRule="atLeast"/>
    </w:pPr>
    <w:rPr>
      <w:color w:val="auto"/>
    </w:rPr>
  </w:style>
  <w:style w:type="character" w:customStyle="1" w:styleId="A1">
    <w:name w:val="A1"/>
    <w:uiPriority w:val="99"/>
    <w:rsid w:val="002A5E12"/>
    <w:rPr>
      <w:color w:val="000000"/>
      <w:sz w:val="22"/>
      <w:szCs w:val="22"/>
    </w:rPr>
  </w:style>
  <w:style w:type="character" w:styleId="CommentReference">
    <w:name w:val="annotation reference"/>
    <w:basedOn w:val="DefaultParagraphFont"/>
    <w:uiPriority w:val="99"/>
    <w:semiHidden/>
    <w:unhideWhenUsed/>
    <w:rsid w:val="00977B3A"/>
    <w:rPr>
      <w:sz w:val="16"/>
      <w:szCs w:val="16"/>
    </w:rPr>
  </w:style>
  <w:style w:type="paragraph" w:styleId="CommentText">
    <w:name w:val="annotation text"/>
    <w:basedOn w:val="Normal"/>
    <w:link w:val="CommentTextChar"/>
    <w:uiPriority w:val="99"/>
    <w:semiHidden/>
    <w:unhideWhenUsed/>
    <w:rsid w:val="00977B3A"/>
    <w:pPr>
      <w:spacing w:line="240" w:lineRule="auto"/>
    </w:pPr>
    <w:rPr>
      <w:sz w:val="20"/>
      <w:szCs w:val="20"/>
    </w:rPr>
  </w:style>
  <w:style w:type="character" w:customStyle="1" w:styleId="CommentTextChar">
    <w:name w:val="Comment Text Char"/>
    <w:basedOn w:val="DefaultParagraphFont"/>
    <w:link w:val="CommentText"/>
    <w:uiPriority w:val="99"/>
    <w:semiHidden/>
    <w:rsid w:val="00977B3A"/>
    <w:rPr>
      <w:sz w:val="20"/>
      <w:szCs w:val="20"/>
    </w:rPr>
  </w:style>
  <w:style w:type="paragraph" w:styleId="CommentSubject">
    <w:name w:val="annotation subject"/>
    <w:basedOn w:val="CommentText"/>
    <w:next w:val="CommentText"/>
    <w:link w:val="CommentSubjectChar"/>
    <w:uiPriority w:val="99"/>
    <w:semiHidden/>
    <w:unhideWhenUsed/>
    <w:rsid w:val="00977B3A"/>
    <w:rPr>
      <w:b/>
      <w:bCs/>
    </w:rPr>
  </w:style>
  <w:style w:type="character" w:customStyle="1" w:styleId="CommentSubjectChar">
    <w:name w:val="Comment Subject Char"/>
    <w:basedOn w:val="CommentTextChar"/>
    <w:link w:val="CommentSubject"/>
    <w:uiPriority w:val="99"/>
    <w:semiHidden/>
    <w:rsid w:val="00977B3A"/>
    <w:rPr>
      <w:b/>
      <w:bCs/>
      <w:sz w:val="20"/>
      <w:szCs w:val="20"/>
    </w:rPr>
  </w:style>
  <w:style w:type="paragraph" w:customStyle="1" w:styleId="DocID">
    <w:name w:val="DocID"/>
    <w:basedOn w:val="Footer"/>
    <w:next w:val="Footer"/>
    <w:link w:val="DocIDChar"/>
    <w:rsid w:val="00795750"/>
    <w:pPr>
      <w:tabs>
        <w:tab w:val="clear" w:pos="4680"/>
        <w:tab w:val="clear" w:pos="9360"/>
      </w:tabs>
    </w:pPr>
    <w:rPr>
      <w:rFonts w:ascii="Times New Roman" w:hAnsi="Times New Roman" w:cs="Times New Roman"/>
      <w:sz w:val="16"/>
      <w:szCs w:val="12"/>
    </w:rPr>
  </w:style>
  <w:style w:type="character" w:customStyle="1" w:styleId="NoSpacingChar">
    <w:name w:val="No Spacing Char"/>
    <w:basedOn w:val="DefaultParagraphFont"/>
    <w:link w:val="NoSpacing"/>
    <w:uiPriority w:val="1"/>
    <w:rsid w:val="00795750"/>
  </w:style>
  <w:style w:type="character" w:customStyle="1" w:styleId="DocIDChar">
    <w:name w:val="DocID Char"/>
    <w:basedOn w:val="NoSpacingChar"/>
    <w:link w:val="DocID"/>
    <w:rsid w:val="00795750"/>
    <w:rPr>
      <w:rFonts w:ascii="Times New Roman" w:hAnsi="Times New Roman" w:cs="Times New Roman"/>
      <w:sz w:val="16"/>
      <w:szCs w:val="12"/>
    </w:rPr>
  </w:style>
  <w:style w:type="table" w:customStyle="1" w:styleId="TableGrid1">
    <w:name w:val="Table Grid1"/>
    <w:basedOn w:val="TableNormal"/>
    <w:next w:val="TableGrid"/>
    <w:uiPriority w:val="59"/>
    <w:rsid w:val="00E72250"/>
    <w:pPr>
      <w:spacing w:after="0" w:line="240" w:lineRule="auto"/>
    </w:pPr>
    <w:rPr>
      <w:rFonts w:ascii="Arial"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E14A75A29CE4293B42A230006EF9C" ma:contentTypeVersion="0" ma:contentTypeDescription="Create a new document." ma:contentTypeScope="" ma:versionID="dfae6f2d00e76d6dd8d4ffdb371a8c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A9BB-1BAF-48F6-B63E-E81B1611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AC415F7-07B7-4D3F-9680-318B85ABCF85}">
  <ds:schemaRefs>
    <ds:schemaRef ds:uri="http://schemas.microsoft.com/sharepoint/v3/contenttype/forms"/>
  </ds:schemaRefs>
</ds:datastoreItem>
</file>

<file path=customXml/itemProps3.xml><?xml version="1.0" encoding="utf-8"?>
<ds:datastoreItem xmlns:ds="http://schemas.openxmlformats.org/officeDocument/2006/customXml" ds:itemID="{B8A0FC78-762C-4C8F-AAF7-6F7EB85E5B9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FFF2C781-9422-4F99-ADB4-7E139F15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16513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2013-09-06T15:07:00Z</cp:lastPrinted>
  <dcterms:created xsi:type="dcterms:W3CDTF">2019-08-20T18:05:00Z</dcterms:created>
  <dcterms:modified xsi:type="dcterms:W3CDTF">2019-08-20T18:05:00Z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0x01010043FE14A75A29CE4293B42A230006EF9C</vt:lpwstr>
  </property>
</Properties>
</file>